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D5026" w14:textId="77777777" w:rsidR="00A75939" w:rsidRPr="0039028C" w:rsidRDefault="00A75939" w:rsidP="00333EF5">
      <w:pPr>
        <w:widowControl w:val="0"/>
        <w:suppressAutoHyphens/>
        <w:rPr>
          <w:rFonts w:eastAsia="Andale Sans UI"/>
          <w:vanish/>
          <w:color w:val="000000"/>
          <w:kern w:val="1"/>
        </w:rPr>
      </w:pPr>
    </w:p>
    <w:tbl>
      <w:tblPr>
        <w:tblpPr w:leftFromText="180" w:rightFromText="180" w:vertAnchor="text" w:horzAnchor="margin" w:tblpXSpec="right" w:tblpY="-2709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053"/>
      </w:tblGrid>
      <w:tr w:rsidR="00A75939" w:rsidRPr="0039028C" w14:paraId="68FE8EDC" w14:textId="77777777" w:rsidTr="00333EF5">
        <w:trPr>
          <w:trHeight w:val="1827"/>
        </w:trPr>
        <w:tc>
          <w:tcPr>
            <w:tcW w:w="4053" w:type="dxa"/>
          </w:tcPr>
          <w:p w14:paraId="25487D60" w14:textId="77777777" w:rsidR="00A75939" w:rsidRPr="0039028C" w:rsidRDefault="00A75939" w:rsidP="00DB3B7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Andale Sans UI"/>
                <w:color w:val="000000"/>
                <w:kern w:val="1"/>
              </w:rPr>
            </w:pPr>
          </w:p>
        </w:tc>
      </w:tr>
    </w:tbl>
    <w:p w14:paraId="08BB821A" w14:textId="77777777" w:rsidR="00174954" w:rsidRDefault="00174954" w:rsidP="00D5738C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1C7AD818" w14:textId="77777777" w:rsidR="00174954" w:rsidRDefault="00D5738C" w:rsidP="00D5738C">
      <w:pPr>
        <w:ind w:right="-1"/>
        <w:jc w:val="center"/>
      </w:pPr>
      <w:r>
        <w:t xml:space="preserve">                                                         </w:t>
      </w:r>
      <w:r w:rsidR="00174954" w:rsidRPr="001509C0">
        <w:t>Муниципальное бюджетное общеобразовательное учреждение</w:t>
      </w:r>
    </w:p>
    <w:p w14:paraId="2FC0D07C" w14:textId="77777777" w:rsidR="00174954" w:rsidRDefault="00174954" w:rsidP="00D5738C">
      <w:pPr>
        <w:ind w:right="-1"/>
        <w:jc w:val="center"/>
      </w:pPr>
      <w:r w:rsidRPr="001509C0">
        <w:t>«Специальная (коррекционная)</w:t>
      </w:r>
      <w:r>
        <w:t xml:space="preserve"> о</w:t>
      </w:r>
      <w:r w:rsidRPr="001509C0">
        <w:t>бщеобразовательная</w:t>
      </w:r>
      <w:r>
        <w:t xml:space="preserve"> </w:t>
      </w:r>
      <w:r w:rsidRPr="001509C0">
        <w:t>школа-интернат</w:t>
      </w:r>
    </w:p>
    <w:p w14:paraId="130AEEA1" w14:textId="77777777" w:rsidR="00174954" w:rsidRDefault="00174954" w:rsidP="00D5738C">
      <w:pPr>
        <w:ind w:right="-1"/>
        <w:jc w:val="center"/>
      </w:pPr>
      <w:r w:rsidRPr="001509C0">
        <w:t>для обучающихся</w:t>
      </w:r>
      <w:r>
        <w:t xml:space="preserve"> </w:t>
      </w:r>
      <w:r w:rsidRPr="001509C0">
        <w:t>с ограниченными возможностями</w:t>
      </w:r>
      <w:r>
        <w:t xml:space="preserve"> </w:t>
      </w:r>
      <w:r w:rsidRPr="001509C0">
        <w:t>здоровья</w:t>
      </w:r>
    </w:p>
    <w:p w14:paraId="25715834" w14:textId="77777777" w:rsidR="00174954" w:rsidRPr="001509C0" w:rsidRDefault="00174954" w:rsidP="00D5738C">
      <w:pPr>
        <w:ind w:right="-1"/>
        <w:jc w:val="center"/>
      </w:pPr>
      <w:r w:rsidRPr="001509C0">
        <w:t>(тяжелыми нарушениями речи) № 11 г. Челябинска»</w:t>
      </w:r>
    </w:p>
    <w:p w14:paraId="085181D6" w14:textId="77777777" w:rsidR="00174954" w:rsidRPr="00B45ED4" w:rsidRDefault="006F0517" w:rsidP="00D5738C">
      <w:pPr>
        <w:tabs>
          <w:tab w:val="left" w:pos="6803"/>
        </w:tabs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85E0A" wp14:editId="2C1CA22A">
                <wp:simplePos x="0" y="0"/>
                <wp:positionH relativeFrom="column">
                  <wp:posOffset>224790</wp:posOffset>
                </wp:positionH>
                <wp:positionV relativeFrom="paragraph">
                  <wp:posOffset>24765</wp:posOffset>
                </wp:positionV>
                <wp:extent cx="5419725" cy="0"/>
                <wp:effectExtent l="20320" t="19685" r="17780" b="184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BC8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7.7pt;margin-top:1.95pt;width:42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B8TQIAAFUEAAAOAAAAZHJzL2Uyb0RvYy54bWysVEtu2zAQ3RfoHQjubVmunDhC5KCQ7G7S&#10;NkDSA9AkZRGVSIKkLRtFgTQXyBF6hW666Ac5g3yjDulPm3ZTFOVixM/M45uZR51frJsarbixQskM&#10;x/0BRlxSxYRcZPjNzaw3xsg6IhmpleQZ3nCLLyZPn5y3OuVDVamacYMARNq01RmunNNpFFla8YbY&#10;vtJcwmGpTEMcLM0iYoa0gN7U0XAwOIlaZZg2inJrYbfYHeJJwC9LTt3rsrTcoTrDwM0Fa4KdextN&#10;zkm6MERXgu5pkH9g0RAh4dIjVEEcQUsj/oBqBDXKqtL1qWoiVZaC8pADZBMPfsvmuiKah1ygOFYf&#10;y2T/Hyx9tboySDDoHUaSNNCi7uP2dnvffe8+be/R9kP3AGZ7t73tPnffuq/dQ/cFxb5urbYphOfy&#10;yvjM6Vpe60tF31okVV4RueCB/81GA2iIiB6F+IXVcPu8fakY+JClU6GI69I0HhLKg9ahV5tjr/ja&#10;IQqboyQ+Ox2OMKKHs4ikh0BtrHvBVYP8JMPWGSIWlcuVlKAIZeJwDVldWgeJQOAhwN8q1UzUdRBG&#10;LVGb4SGMUYiwqhbMn3o/axbzvDZoRby2wvBlAbRHbkYtJQtoFSdsup87IurdHPxr6fEgM+Czn+3E&#10;8+5scDYdT8dJLxmeTHvJoCh6z2d50juZxaej4lmR50X83lOLk7QSjHHp2R2EHCd/J5T9k9pJ8Cjl&#10;Yx2ix+ghRSB7+AbSobW+mztdzBXbXBlfDd9l0G5w3r8z/zh+XQevn3+DyQ8AAAD//wMAUEsDBBQA&#10;BgAIAAAAIQCnT2MU3QAAAAYBAAAPAAAAZHJzL2Rvd25yZXYueG1sTI7BTsMwEETvSPyDtUhcKupQ&#10;SpWGOBUClQOqkGj7AW68TSLidRQ7qduvZ+ECp53RjGZfvoq2FSP2vnGk4H6agEAqnWmoUrDfre9S&#10;ED5oMrp1hArO6GFVXF/lOjPuRJ84bkMleIR8phXUIXSZlL6s0Wo/dR0SZ0fXWx3Y9pU0vT7xuG3l&#10;LEkW0uqG+EOtO3ypsfzaDlbB6/t86C/xsoxnv5jtPzaTcf02Uer2Jj4/gQgYw18ZfvAZHQpmOriB&#10;jBetgofHOTf5LkFwnKYpi8Ovl0Uu/+MX3wAAAP//AwBQSwECLQAUAAYACAAAACEAtoM4kv4AAADh&#10;AQAAEwAAAAAAAAAAAAAAAAAAAAAAW0NvbnRlbnRfVHlwZXNdLnhtbFBLAQItABQABgAIAAAAIQA4&#10;/SH/1gAAAJQBAAALAAAAAAAAAAAAAAAAAC8BAABfcmVscy8ucmVsc1BLAQItABQABgAIAAAAIQBY&#10;hBB8TQIAAFUEAAAOAAAAAAAAAAAAAAAAAC4CAABkcnMvZTJvRG9jLnhtbFBLAQItABQABgAIAAAA&#10;IQCnT2MU3QAAAAYBAAAPAAAAAAAAAAAAAAAAAKcEAABkcnMvZG93bnJldi54bWxQSwUGAAAAAAQA&#10;BADzAAAAsQUAAAAA&#10;" strokeweight="1.75pt"/>
            </w:pict>
          </mc:Fallback>
        </mc:AlternateContent>
      </w:r>
      <w:r w:rsidR="00174954" w:rsidRPr="001509C0">
        <w:rPr>
          <w:b/>
          <w:sz w:val="20"/>
          <w:szCs w:val="20"/>
        </w:rPr>
        <w:t xml:space="preserve">454074 г.Челябинск, ул. Героев Танкограда, 21т/ф 772-15-29; эл.почта </w:t>
      </w:r>
      <w:r w:rsidR="00174954" w:rsidRPr="001509C0">
        <w:rPr>
          <w:b/>
          <w:sz w:val="20"/>
          <w:szCs w:val="20"/>
          <w:lang w:val="en-US"/>
        </w:rPr>
        <w:t>internat</w:t>
      </w:r>
      <w:r w:rsidR="00174954" w:rsidRPr="001509C0">
        <w:rPr>
          <w:b/>
          <w:sz w:val="20"/>
          <w:szCs w:val="20"/>
        </w:rPr>
        <w:t>011@</w:t>
      </w:r>
      <w:r w:rsidR="00174954" w:rsidRPr="001509C0">
        <w:rPr>
          <w:b/>
          <w:sz w:val="20"/>
          <w:szCs w:val="20"/>
          <w:lang w:val="en-US"/>
        </w:rPr>
        <w:t>ramler</w:t>
      </w:r>
      <w:r w:rsidR="00174954" w:rsidRPr="001509C0">
        <w:rPr>
          <w:b/>
          <w:sz w:val="20"/>
          <w:szCs w:val="20"/>
        </w:rPr>
        <w:t>.</w:t>
      </w:r>
      <w:r w:rsidR="00174954" w:rsidRPr="001509C0">
        <w:rPr>
          <w:b/>
          <w:sz w:val="20"/>
          <w:szCs w:val="20"/>
          <w:lang w:val="en-US"/>
        </w:rPr>
        <w:t>ru</w:t>
      </w:r>
    </w:p>
    <w:p w14:paraId="39EE9209" w14:textId="77777777" w:rsidR="00174954" w:rsidRDefault="00174954" w:rsidP="00F1496C">
      <w:pPr>
        <w:jc w:val="center"/>
        <w:rPr>
          <w:sz w:val="26"/>
          <w:szCs w:val="26"/>
        </w:rPr>
      </w:pPr>
    </w:p>
    <w:p w14:paraId="10652BF4" w14:textId="77777777" w:rsidR="00A75939" w:rsidRDefault="00A75939" w:rsidP="00DB3B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453EA76" w14:textId="77777777" w:rsidR="00DB3B79" w:rsidRDefault="00DB3B79" w:rsidP="00DB3B79">
      <w:pPr>
        <w:ind w:right="-1"/>
        <w:jc w:val="center"/>
        <w:rPr>
          <w:b/>
          <w:sz w:val="28"/>
        </w:rPr>
      </w:pPr>
      <w:r>
        <w:t xml:space="preserve">                                                                 </w:t>
      </w:r>
    </w:p>
    <w:p w14:paraId="72567AE5" w14:textId="77777777" w:rsidR="00DB3B79" w:rsidRDefault="00DB3B79" w:rsidP="00DB3B79">
      <w:pPr>
        <w:ind w:firstLine="709"/>
        <w:jc w:val="center"/>
        <w:rPr>
          <w:b/>
          <w:sz w:val="28"/>
        </w:rPr>
      </w:pPr>
    </w:p>
    <w:p w14:paraId="7AB58EB6" w14:textId="77777777" w:rsidR="00DB3B79" w:rsidRDefault="00DB3B79" w:rsidP="00DB3B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230CF22" w14:textId="77777777" w:rsidR="00D5738C" w:rsidRDefault="00D5738C" w:rsidP="00333E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871E4C" w14:textId="77777777" w:rsidR="00DB3B79" w:rsidRDefault="00DB3B79" w:rsidP="00333E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A2265E" w14:textId="77777777" w:rsidR="00E67D8E" w:rsidRDefault="00E67D8E" w:rsidP="00333E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A6DF68" w14:textId="77777777" w:rsidR="00E67D8E" w:rsidRDefault="00E67D8E" w:rsidP="00333E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D56AFB" w14:textId="77777777" w:rsidR="00E67D8E" w:rsidRPr="00E67D8E" w:rsidRDefault="00E67D8E" w:rsidP="00E67D8E">
      <w:pPr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 w:rsidRPr="00E67D8E">
        <w:rPr>
          <w:b/>
          <w:i/>
          <w:sz w:val="28"/>
          <w:szCs w:val="28"/>
        </w:rPr>
        <w:t>Приложение</w:t>
      </w:r>
      <w:r w:rsidR="00D5738C">
        <w:rPr>
          <w:b/>
          <w:i/>
          <w:sz w:val="28"/>
          <w:szCs w:val="28"/>
        </w:rPr>
        <w:t xml:space="preserve"> № 2</w:t>
      </w:r>
      <w:r w:rsidR="00F1496C">
        <w:rPr>
          <w:b/>
          <w:i/>
          <w:sz w:val="28"/>
          <w:szCs w:val="28"/>
        </w:rPr>
        <w:t>3</w:t>
      </w:r>
      <w:r w:rsidRPr="00E67D8E">
        <w:rPr>
          <w:b/>
          <w:i/>
          <w:sz w:val="28"/>
          <w:szCs w:val="28"/>
        </w:rPr>
        <w:t xml:space="preserve"> к адаптированной основной общеобразовательной программе</w:t>
      </w:r>
    </w:p>
    <w:p w14:paraId="3875DCA0" w14:textId="77777777" w:rsidR="00E67D8E" w:rsidRPr="00E67D8E" w:rsidRDefault="00E67D8E" w:rsidP="00E67D8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67D8E">
        <w:rPr>
          <w:b/>
          <w:i/>
          <w:sz w:val="28"/>
          <w:szCs w:val="28"/>
        </w:rPr>
        <w:t xml:space="preserve">  общего образования</w:t>
      </w:r>
    </w:p>
    <w:p w14:paraId="1C9DBDDE" w14:textId="77777777" w:rsidR="00E67D8E" w:rsidRPr="00E67D8E" w:rsidRDefault="00E67D8E" w:rsidP="00E67D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A89BC05" w14:textId="77777777" w:rsidR="00E67D8E" w:rsidRDefault="00E67D8E" w:rsidP="00E67D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0FF0BDE" w14:textId="77777777" w:rsidR="00E67D8E" w:rsidRDefault="00E67D8E" w:rsidP="00333E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772DC0" w14:textId="77777777" w:rsidR="00E67D8E" w:rsidRDefault="00E67D8E" w:rsidP="00333E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22DA04" w14:textId="77777777" w:rsidR="00E67D8E" w:rsidRDefault="00E67D8E" w:rsidP="00333E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12BF4A" w14:textId="77777777" w:rsidR="00E67D8E" w:rsidRDefault="00E67D8E" w:rsidP="00333E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41730B" w14:textId="77777777" w:rsidR="00E67D8E" w:rsidRDefault="00E67D8E" w:rsidP="00333E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E73BE6" w14:textId="77777777" w:rsidR="00E67D8E" w:rsidRPr="00AD1BAA" w:rsidRDefault="00E67D8E" w:rsidP="00333E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F1A44D" w14:textId="77777777" w:rsidR="00297153" w:rsidRDefault="000262B8" w:rsidP="00333EF5">
      <w:pPr>
        <w:ind w:firstLine="709"/>
        <w:jc w:val="center"/>
        <w:rPr>
          <w:b/>
          <w:sz w:val="28"/>
          <w:szCs w:val="28"/>
        </w:rPr>
      </w:pPr>
      <w:r w:rsidRPr="00CC5048">
        <w:rPr>
          <w:b/>
          <w:sz w:val="28"/>
          <w:szCs w:val="28"/>
        </w:rPr>
        <w:t>РАБОЧАЯ ПРОГРАММА</w:t>
      </w:r>
      <w:r w:rsidR="00C240F6" w:rsidRPr="00CC5048">
        <w:rPr>
          <w:b/>
          <w:sz w:val="28"/>
          <w:szCs w:val="28"/>
        </w:rPr>
        <w:t xml:space="preserve"> </w:t>
      </w:r>
    </w:p>
    <w:p w14:paraId="0B38C4DD" w14:textId="77777777" w:rsidR="00297153" w:rsidRDefault="00FE0707" w:rsidP="00333E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коррекционного курса</w:t>
      </w:r>
      <w:r w:rsidR="00D24B5B">
        <w:rPr>
          <w:b/>
          <w:sz w:val="28"/>
          <w:szCs w:val="28"/>
        </w:rPr>
        <w:t xml:space="preserve"> </w:t>
      </w:r>
      <w:r w:rsidR="00F06561">
        <w:rPr>
          <w:b/>
          <w:sz w:val="28"/>
          <w:szCs w:val="28"/>
        </w:rPr>
        <w:t>«Психолого</w:t>
      </w:r>
      <w:r w:rsidR="00D5738C">
        <w:rPr>
          <w:b/>
          <w:sz w:val="28"/>
          <w:szCs w:val="28"/>
        </w:rPr>
        <w:t>-</w:t>
      </w:r>
      <w:r w:rsidR="00F06561">
        <w:rPr>
          <w:b/>
          <w:sz w:val="28"/>
          <w:szCs w:val="28"/>
        </w:rPr>
        <w:t xml:space="preserve"> педагогическое сопровождение» </w:t>
      </w:r>
      <w:r w:rsidR="0067738C">
        <w:rPr>
          <w:b/>
          <w:sz w:val="28"/>
          <w:szCs w:val="28"/>
        </w:rPr>
        <w:t>(5</w:t>
      </w:r>
      <w:r w:rsidR="00297153">
        <w:rPr>
          <w:b/>
          <w:sz w:val="28"/>
          <w:szCs w:val="28"/>
        </w:rPr>
        <w:t xml:space="preserve"> класс)</w:t>
      </w:r>
    </w:p>
    <w:p w14:paraId="1BE5102E" w14:textId="77777777" w:rsidR="005E6F39" w:rsidRDefault="005E6F39" w:rsidP="00333EF5">
      <w:pPr>
        <w:ind w:firstLine="709"/>
        <w:jc w:val="center"/>
        <w:rPr>
          <w:b/>
          <w:sz w:val="28"/>
          <w:szCs w:val="28"/>
        </w:rPr>
      </w:pPr>
    </w:p>
    <w:p w14:paraId="3DAA8088" w14:textId="77777777" w:rsidR="00E67D8E" w:rsidRDefault="00E67D8E" w:rsidP="00333EF5">
      <w:pPr>
        <w:ind w:firstLine="709"/>
        <w:jc w:val="center"/>
        <w:rPr>
          <w:sz w:val="28"/>
          <w:szCs w:val="28"/>
        </w:rPr>
      </w:pPr>
    </w:p>
    <w:p w14:paraId="5111A51A" w14:textId="77777777" w:rsidR="00FE0707" w:rsidRDefault="00FE0707" w:rsidP="00333EF5">
      <w:pPr>
        <w:ind w:firstLine="709"/>
        <w:jc w:val="center"/>
        <w:rPr>
          <w:sz w:val="28"/>
          <w:szCs w:val="28"/>
        </w:rPr>
      </w:pPr>
    </w:p>
    <w:p w14:paraId="2CF7C7BD" w14:textId="77777777" w:rsidR="00FE0707" w:rsidRDefault="00FE0707" w:rsidP="00333EF5">
      <w:pPr>
        <w:ind w:firstLine="709"/>
        <w:jc w:val="center"/>
        <w:rPr>
          <w:sz w:val="28"/>
          <w:szCs w:val="28"/>
        </w:rPr>
      </w:pPr>
    </w:p>
    <w:p w14:paraId="38B669B7" w14:textId="77777777" w:rsidR="00FE0707" w:rsidRDefault="00FE0707" w:rsidP="00333EF5">
      <w:pPr>
        <w:ind w:firstLine="709"/>
        <w:jc w:val="center"/>
        <w:rPr>
          <w:b/>
          <w:sz w:val="28"/>
          <w:szCs w:val="28"/>
        </w:rPr>
      </w:pPr>
    </w:p>
    <w:p w14:paraId="490252F8" w14:textId="77777777" w:rsidR="00E67D8E" w:rsidRDefault="00E67D8E" w:rsidP="00333EF5">
      <w:pPr>
        <w:ind w:firstLine="709"/>
        <w:jc w:val="center"/>
        <w:rPr>
          <w:b/>
          <w:sz w:val="28"/>
          <w:szCs w:val="28"/>
        </w:rPr>
      </w:pPr>
    </w:p>
    <w:p w14:paraId="7935C47D" w14:textId="77777777" w:rsidR="00E67D8E" w:rsidRDefault="00E67D8E" w:rsidP="00333EF5">
      <w:pPr>
        <w:ind w:firstLine="709"/>
        <w:jc w:val="center"/>
        <w:rPr>
          <w:b/>
          <w:sz w:val="28"/>
          <w:szCs w:val="28"/>
        </w:rPr>
      </w:pPr>
    </w:p>
    <w:p w14:paraId="1EBFEBCB" w14:textId="77777777" w:rsidR="00E67D8E" w:rsidRDefault="00E67D8E" w:rsidP="00333EF5">
      <w:pPr>
        <w:ind w:firstLine="709"/>
        <w:jc w:val="center"/>
        <w:rPr>
          <w:b/>
          <w:sz w:val="28"/>
          <w:szCs w:val="28"/>
        </w:rPr>
      </w:pPr>
    </w:p>
    <w:p w14:paraId="43C5924D" w14:textId="77777777" w:rsidR="00E67D8E" w:rsidRDefault="00E67D8E" w:rsidP="00333EF5">
      <w:pPr>
        <w:ind w:firstLine="709"/>
        <w:jc w:val="center"/>
        <w:rPr>
          <w:b/>
          <w:sz w:val="28"/>
          <w:szCs w:val="28"/>
        </w:rPr>
      </w:pPr>
    </w:p>
    <w:p w14:paraId="0D8A7FB9" w14:textId="77777777" w:rsidR="00174954" w:rsidRDefault="00174954" w:rsidP="00333EF5">
      <w:pPr>
        <w:ind w:firstLine="709"/>
        <w:jc w:val="center"/>
        <w:rPr>
          <w:b/>
          <w:sz w:val="28"/>
          <w:szCs w:val="28"/>
        </w:rPr>
      </w:pPr>
    </w:p>
    <w:p w14:paraId="15529754" w14:textId="77777777" w:rsidR="00174954" w:rsidRDefault="00174954" w:rsidP="00333EF5">
      <w:pPr>
        <w:ind w:firstLine="709"/>
        <w:jc w:val="center"/>
        <w:rPr>
          <w:b/>
          <w:sz w:val="28"/>
          <w:szCs w:val="28"/>
        </w:rPr>
      </w:pPr>
    </w:p>
    <w:p w14:paraId="1C84310F" w14:textId="77777777" w:rsidR="00174954" w:rsidRDefault="00174954" w:rsidP="00333EF5">
      <w:pPr>
        <w:ind w:firstLine="709"/>
        <w:jc w:val="center"/>
        <w:rPr>
          <w:b/>
          <w:sz w:val="28"/>
          <w:szCs w:val="28"/>
        </w:rPr>
      </w:pPr>
    </w:p>
    <w:p w14:paraId="165AC120" w14:textId="77777777" w:rsidR="00174954" w:rsidRDefault="00174954" w:rsidP="00333EF5">
      <w:pPr>
        <w:ind w:firstLine="709"/>
        <w:jc w:val="center"/>
        <w:rPr>
          <w:b/>
          <w:sz w:val="28"/>
          <w:szCs w:val="28"/>
        </w:rPr>
      </w:pPr>
    </w:p>
    <w:p w14:paraId="32AFB6B4" w14:textId="77777777" w:rsidR="00174954" w:rsidRDefault="00D5738C" w:rsidP="00333E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</w:t>
      </w:r>
    </w:p>
    <w:p w14:paraId="1A00D536" w14:textId="77777777" w:rsidR="00174954" w:rsidRDefault="00174954" w:rsidP="00333EF5">
      <w:pPr>
        <w:ind w:firstLine="709"/>
        <w:jc w:val="center"/>
        <w:rPr>
          <w:b/>
          <w:sz w:val="28"/>
          <w:szCs w:val="28"/>
        </w:rPr>
      </w:pPr>
    </w:p>
    <w:p w14:paraId="2D00267A" w14:textId="77777777" w:rsidR="00BD4384" w:rsidRDefault="00BD4384" w:rsidP="00BD438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14:paraId="79D0D016" w14:textId="77777777" w:rsidR="00BD4384" w:rsidRDefault="00BD4384" w:rsidP="00BD438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D942A4">
        <w:rPr>
          <w:rFonts w:eastAsia="Calibri"/>
          <w:b/>
          <w:sz w:val="28"/>
          <w:szCs w:val="28"/>
        </w:rPr>
        <w:t>Оглавление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3"/>
        <w:gridCol w:w="825"/>
      </w:tblGrid>
      <w:tr w:rsidR="00BD4384" w14:paraId="4D1C9D5C" w14:textId="77777777" w:rsidTr="0050445F">
        <w:tc>
          <w:tcPr>
            <w:tcW w:w="8784" w:type="dxa"/>
          </w:tcPr>
          <w:p w14:paraId="5ACBDDEB" w14:textId="77777777" w:rsidR="00BD4384" w:rsidRDefault="00BD4384" w:rsidP="0050445F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942A4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843" w:type="dxa"/>
          </w:tcPr>
          <w:p w14:paraId="5A0D5903" w14:textId="77777777" w:rsidR="00BD4384" w:rsidRPr="00DC6F2F" w:rsidRDefault="00BD4384" w:rsidP="0050445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DC6F2F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BD4384" w14:paraId="0C3938E2" w14:textId="77777777" w:rsidTr="0050445F">
        <w:tc>
          <w:tcPr>
            <w:tcW w:w="8784" w:type="dxa"/>
          </w:tcPr>
          <w:p w14:paraId="5DCDA105" w14:textId="77777777" w:rsidR="00BD4384" w:rsidRDefault="00BD4384" w:rsidP="003A09A5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942A4">
              <w:rPr>
                <w:sz w:val="28"/>
                <w:szCs w:val="28"/>
              </w:rPr>
              <w:t xml:space="preserve">Общая характеристика </w:t>
            </w:r>
            <w:r w:rsidR="003A09A5">
              <w:rPr>
                <w:sz w:val="28"/>
                <w:szCs w:val="28"/>
              </w:rPr>
              <w:t>профилактического</w:t>
            </w:r>
            <w:r>
              <w:rPr>
                <w:sz w:val="28"/>
                <w:szCs w:val="28"/>
              </w:rPr>
              <w:t xml:space="preserve"> </w:t>
            </w:r>
            <w:r w:rsidRPr="00D942A4">
              <w:rPr>
                <w:sz w:val="28"/>
                <w:szCs w:val="28"/>
              </w:rPr>
              <w:t>курса</w:t>
            </w:r>
          </w:p>
        </w:tc>
        <w:tc>
          <w:tcPr>
            <w:tcW w:w="843" w:type="dxa"/>
          </w:tcPr>
          <w:p w14:paraId="34A72B69" w14:textId="77777777" w:rsidR="00BD4384" w:rsidRPr="00DC6F2F" w:rsidRDefault="00BD4384" w:rsidP="0050445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DC6F2F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BD4384" w14:paraId="6BE46F10" w14:textId="77777777" w:rsidTr="0050445F">
        <w:tc>
          <w:tcPr>
            <w:tcW w:w="8784" w:type="dxa"/>
          </w:tcPr>
          <w:p w14:paraId="0A47F27F" w14:textId="77777777" w:rsidR="00BD4384" w:rsidRDefault="00BD4384" w:rsidP="003A09A5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D942A4">
              <w:rPr>
                <w:sz w:val="28"/>
                <w:szCs w:val="28"/>
              </w:rPr>
              <w:t xml:space="preserve">Место </w:t>
            </w:r>
            <w:r w:rsidR="00D45392">
              <w:rPr>
                <w:sz w:val="28"/>
                <w:szCs w:val="28"/>
              </w:rPr>
              <w:t xml:space="preserve">коррекционного </w:t>
            </w:r>
            <w:r w:rsidRPr="00D942A4">
              <w:rPr>
                <w:sz w:val="28"/>
                <w:szCs w:val="28"/>
              </w:rPr>
              <w:t xml:space="preserve"> курса в учебном плане</w:t>
            </w:r>
          </w:p>
        </w:tc>
        <w:tc>
          <w:tcPr>
            <w:tcW w:w="843" w:type="dxa"/>
          </w:tcPr>
          <w:p w14:paraId="052EB50D" w14:textId="77777777" w:rsidR="00BD4384" w:rsidRPr="00DC6F2F" w:rsidRDefault="00BD4384" w:rsidP="0050445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DC6F2F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BD4384" w14:paraId="2F9BDCC2" w14:textId="77777777" w:rsidTr="0050445F">
        <w:tc>
          <w:tcPr>
            <w:tcW w:w="8784" w:type="dxa"/>
          </w:tcPr>
          <w:p w14:paraId="3585B39F" w14:textId="77777777" w:rsidR="00BD4384" w:rsidRDefault="00BD4384" w:rsidP="003A09A5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D942A4">
              <w:rPr>
                <w:sz w:val="28"/>
                <w:szCs w:val="28"/>
              </w:rPr>
              <w:t xml:space="preserve">Ценностные ориентиры содержания </w:t>
            </w:r>
            <w:r w:rsidR="003A09A5">
              <w:rPr>
                <w:sz w:val="28"/>
                <w:szCs w:val="28"/>
              </w:rPr>
              <w:t>профилактического</w:t>
            </w:r>
            <w:r w:rsidRPr="00D942A4">
              <w:rPr>
                <w:sz w:val="28"/>
                <w:szCs w:val="28"/>
              </w:rPr>
              <w:t xml:space="preserve"> курса</w:t>
            </w:r>
          </w:p>
        </w:tc>
        <w:tc>
          <w:tcPr>
            <w:tcW w:w="843" w:type="dxa"/>
          </w:tcPr>
          <w:p w14:paraId="6548A982" w14:textId="77777777" w:rsidR="00BD4384" w:rsidRPr="00DC6F2F" w:rsidRDefault="00771F1E" w:rsidP="0050445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BD4384" w14:paraId="0C9D33D1" w14:textId="77777777" w:rsidTr="0050445F">
        <w:tc>
          <w:tcPr>
            <w:tcW w:w="8784" w:type="dxa"/>
          </w:tcPr>
          <w:p w14:paraId="0970D3F9" w14:textId="77777777" w:rsidR="00BD4384" w:rsidRDefault="00BD4384" w:rsidP="0050445F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D942A4">
              <w:rPr>
                <w:sz w:val="28"/>
                <w:szCs w:val="28"/>
              </w:rPr>
              <w:t>Планируемы</w:t>
            </w:r>
            <w:r>
              <w:rPr>
                <w:sz w:val="28"/>
                <w:szCs w:val="28"/>
              </w:rPr>
              <w:t>е</w:t>
            </w:r>
            <w:r w:rsidRPr="00D942A4">
              <w:rPr>
                <w:sz w:val="28"/>
                <w:szCs w:val="28"/>
              </w:rPr>
              <w:t xml:space="preserve"> результаты освоения </w:t>
            </w:r>
            <w:r>
              <w:rPr>
                <w:sz w:val="28"/>
                <w:szCs w:val="28"/>
              </w:rPr>
              <w:t>обучающи</w:t>
            </w:r>
            <w:r w:rsidRPr="00D942A4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>ся</w:t>
            </w:r>
            <w:r w:rsidRPr="00D942A4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843" w:type="dxa"/>
          </w:tcPr>
          <w:p w14:paraId="4880B499" w14:textId="77777777" w:rsidR="00BD4384" w:rsidRPr="00DC6F2F" w:rsidRDefault="00771F1E" w:rsidP="0050445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BD4384" w14:paraId="2A928B6C" w14:textId="77777777" w:rsidTr="0050445F">
        <w:tc>
          <w:tcPr>
            <w:tcW w:w="8784" w:type="dxa"/>
          </w:tcPr>
          <w:p w14:paraId="05D9916D" w14:textId="77777777" w:rsidR="00BD4384" w:rsidRDefault="00BD4384" w:rsidP="003A09A5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D942A4">
              <w:rPr>
                <w:sz w:val="28"/>
                <w:szCs w:val="28"/>
              </w:rPr>
              <w:t xml:space="preserve">Содержание </w:t>
            </w:r>
            <w:r w:rsidR="003A09A5">
              <w:rPr>
                <w:sz w:val="28"/>
                <w:szCs w:val="28"/>
              </w:rPr>
              <w:t>профилактического</w:t>
            </w:r>
            <w:r w:rsidRPr="00D942A4">
              <w:rPr>
                <w:sz w:val="28"/>
                <w:szCs w:val="28"/>
              </w:rPr>
              <w:t xml:space="preserve"> курса</w:t>
            </w:r>
          </w:p>
        </w:tc>
        <w:tc>
          <w:tcPr>
            <w:tcW w:w="843" w:type="dxa"/>
          </w:tcPr>
          <w:p w14:paraId="06ACB46E" w14:textId="77777777" w:rsidR="00BD4384" w:rsidRPr="00DC6F2F" w:rsidRDefault="00BD4384" w:rsidP="0050445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BD4384" w14:paraId="12A41718" w14:textId="77777777" w:rsidTr="0050445F">
        <w:tc>
          <w:tcPr>
            <w:tcW w:w="8784" w:type="dxa"/>
          </w:tcPr>
          <w:p w14:paraId="52FB6F32" w14:textId="77777777" w:rsidR="00BD4384" w:rsidRDefault="00BD4384" w:rsidP="0050445F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D942A4">
              <w:rPr>
                <w:sz w:val="28"/>
                <w:szCs w:val="28"/>
              </w:rPr>
              <w:t>Календарно</w:t>
            </w:r>
            <w:r>
              <w:rPr>
                <w:sz w:val="28"/>
                <w:szCs w:val="28"/>
              </w:rPr>
              <w:t>-</w:t>
            </w:r>
            <w:r w:rsidRPr="00D942A4">
              <w:rPr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843" w:type="dxa"/>
          </w:tcPr>
          <w:p w14:paraId="12E5BD83" w14:textId="77777777" w:rsidR="00BD4384" w:rsidRPr="00DC6F2F" w:rsidRDefault="00BD4384" w:rsidP="0050445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BD4384" w14:paraId="53721DA8" w14:textId="77777777" w:rsidTr="0050445F">
        <w:tc>
          <w:tcPr>
            <w:tcW w:w="8784" w:type="dxa"/>
          </w:tcPr>
          <w:p w14:paraId="3C16B8A7" w14:textId="77777777" w:rsidR="00BD4384" w:rsidRDefault="00BD4384" w:rsidP="0050445F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D942A4">
              <w:rPr>
                <w:sz w:val="28"/>
                <w:szCs w:val="28"/>
              </w:rPr>
              <w:t>Материально техническое обеспечение деят</w:t>
            </w:r>
            <w:r>
              <w:rPr>
                <w:sz w:val="28"/>
                <w:szCs w:val="28"/>
              </w:rPr>
              <w:t>ельности педагога-психолога</w:t>
            </w:r>
          </w:p>
        </w:tc>
        <w:tc>
          <w:tcPr>
            <w:tcW w:w="843" w:type="dxa"/>
          </w:tcPr>
          <w:p w14:paraId="4EB6BCB4" w14:textId="77777777" w:rsidR="00BD4384" w:rsidRPr="00DC6F2F" w:rsidRDefault="00771F1E" w:rsidP="0050445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</w:tr>
      <w:tr w:rsidR="00BD4384" w14:paraId="5C2C5B7E" w14:textId="77777777" w:rsidTr="0050445F">
        <w:tc>
          <w:tcPr>
            <w:tcW w:w="8784" w:type="dxa"/>
          </w:tcPr>
          <w:p w14:paraId="5BE88ED2" w14:textId="77777777" w:rsidR="00BD4384" w:rsidRDefault="00BD4384" w:rsidP="0050445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D942A4">
              <w:rPr>
                <w:sz w:val="28"/>
                <w:szCs w:val="28"/>
              </w:rPr>
              <w:t>Использованная и рекомендованная литература</w:t>
            </w:r>
          </w:p>
        </w:tc>
        <w:tc>
          <w:tcPr>
            <w:tcW w:w="843" w:type="dxa"/>
          </w:tcPr>
          <w:p w14:paraId="03BBF180" w14:textId="77777777" w:rsidR="00BD4384" w:rsidRPr="00DC6F2F" w:rsidRDefault="00771F1E" w:rsidP="0050445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</w:tr>
    </w:tbl>
    <w:p w14:paraId="2CBEE01E" w14:textId="77777777" w:rsidR="00174954" w:rsidRDefault="00174954" w:rsidP="00174954">
      <w:pPr>
        <w:rPr>
          <w:b/>
          <w:sz w:val="28"/>
          <w:szCs w:val="28"/>
        </w:rPr>
      </w:pPr>
    </w:p>
    <w:p w14:paraId="31A8B597" w14:textId="77777777" w:rsidR="00F22C75" w:rsidRDefault="00F22C75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14:paraId="304B41C4" w14:textId="77777777" w:rsidR="005E6F39" w:rsidRPr="00BD4384" w:rsidRDefault="005E6F39" w:rsidP="00AB7898">
      <w:pPr>
        <w:pStyle w:val="a7"/>
        <w:numPr>
          <w:ilvl w:val="0"/>
          <w:numId w:val="16"/>
        </w:numPr>
        <w:jc w:val="center"/>
        <w:rPr>
          <w:rFonts w:eastAsia="Calibri"/>
          <w:b/>
          <w:sz w:val="28"/>
          <w:szCs w:val="28"/>
        </w:rPr>
      </w:pPr>
      <w:r w:rsidRPr="00BD4384">
        <w:rPr>
          <w:rFonts w:eastAsia="Calibri"/>
          <w:b/>
          <w:sz w:val="28"/>
          <w:szCs w:val="28"/>
        </w:rPr>
        <w:t>Пояснительная записка</w:t>
      </w:r>
    </w:p>
    <w:p w14:paraId="5226C2DC" w14:textId="77777777" w:rsidR="00BD4384" w:rsidRPr="00D942A4" w:rsidRDefault="00BD4384" w:rsidP="00873B5B">
      <w:pPr>
        <w:ind w:firstLine="397"/>
        <w:jc w:val="both"/>
        <w:rPr>
          <w:rFonts w:eastAsia="Calibri"/>
          <w:b/>
          <w:sz w:val="28"/>
          <w:szCs w:val="28"/>
        </w:rPr>
      </w:pPr>
    </w:p>
    <w:p w14:paraId="340E56C7" w14:textId="77777777" w:rsidR="00BD4384" w:rsidRDefault="00BD4384" w:rsidP="00873B5B">
      <w:pPr>
        <w:keepNext/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D942A4">
        <w:rPr>
          <w:sz w:val="28"/>
          <w:szCs w:val="28"/>
        </w:rPr>
        <w:t xml:space="preserve">Программа разработана на основе </w:t>
      </w:r>
      <w:r>
        <w:rPr>
          <w:sz w:val="28"/>
          <w:szCs w:val="28"/>
        </w:rPr>
        <w:t>следующих нормативно-правовых документов.</w:t>
      </w:r>
    </w:p>
    <w:p w14:paraId="0D40C440" w14:textId="77777777" w:rsidR="00873B5B" w:rsidRPr="00873B5B" w:rsidRDefault="00873B5B" w:rsidP="00873B5B">
      <w:pPr>
        <w:tabs>
          <w:tab w:val="left" w:pos="851"/>
        </w:tabs>
        <w:suppressAutoHyphens/>
        <w:ind w:firstLine="397"/>
        <w:jc w:val="both"/>
        <w:rPr>
          <w:b/>
          <w:i/>
          <w:sz w:val="28"/>
          <w:szCs w:val="28"/>
        </w:rPr>
      </w:pPr>
      <w:r w:rsidRPr="00873B5B">
        <w:rPr>
          <w:b/>
          <w:i/>
          <w:sz w:val="28"/>
          <w:szCs w:val="28"/>
        </w:rPr>
        <w:t>Федеральный уровень:</w:t>
      </w:r>
    </w:p>
    <w:p w14:paraId="08B589BE" w14:textId="77777777" w:rsidR="00873B5B" w:rsidRPr="00873B5B" w:rsidRDefault="00873B5B" w:rsidP="00873B5B">
      <w:pPr>
        <w:numPr>
          <w:ilvl w:val="0"/>
          <w:numId w:val="14"/>
        </w:numPr>
        <w:tabs>
          <w:tab w:val="left" w:pos="851"/>
        </w:tabs>
        <w:suppressAutoHyphens/>
        <w:ind w:left="0"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14:paraId="3772043B" w14:textId="77777777" w:rsidR="00873B5B" w:rsidRPr="00873B5B" w:rsidRDefault="00873B5B" w:rsidP="00873B5B">
      <w:pPr>
        <w:numPr>
          <w:ilvl w:val="0"/>
          <w:numId w:val="14"/>
        </w:numPr>
        <w:tabs>
          <w:tab w:val="left" w:pos="851"/>
        </w:tabs>
        <w:suppressAutoHyphens/>
        <w:ind w:left="0"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>Письмо Минобрнауки России от 12.02.2016 № ВК – 270/07 «Об обеспечении условий доступности для инвалидов объектов и услуг в сфере образования»;</w:t>
      </w:r>
    </w:p>
    <w:p w14:paraId="2C192CD8" w14:textId="77777777" w:rsidR="00873B5B" w:rsidRPr="00873B5B" w:rsidRDefault="00873B5B" w:rsidP="00873B5B">
      <w:pPr>
        <w:numPr>
          <w:ilvl w:val="0"/>
          <w:numId w:val="14"/>
        </w:numPr>
        <w:tabs>
          <w:tab w:val="left" w:pos="851"/>
        </w:tabs>
        <w:suppressAutoHyphens/>
        <w:ind w:left="0"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>Письмо Минобрнауки России от 11.07.2016 ВК – 1788/07 «Об организации образования обучающихся с умственной отсталостью (интеллектуальными нарушениями)»;</w:t>
      </w:r>
    </w:p>
    <w:p w14:paraId="5CDA130A" w14:textId="77777777" w:rsidR="00873B5B" w:rsidRPr="00873B5B" w:rsidRDefault="00873B5B" w:rsidP="00873B5B">
      <w:pPr>
        <w:numPr>
          <w:ilvl w:val="0"/>
          <w:numId w:val="14"/>
        </w:numPr>
        <w:tabs>
          <w:tab w:val="left" w:pos="851"/>
        </w:tabs>
        <w:suppressAutoHyphens/>
        <w:ind w:left="0"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>Приказ Министерства образования и науки РФ от 17 декабря 2010 года № 1897«Об утверждении федерального государственного образовательного стандарта основного общего образования»;</w:t>
      </w:r>
    </w:p>
    <w:p w14:paraId="351945CB" w14:textId="77777777" w:rsidR="00873B5B" w:rsidRPr="00873B5B" w:rsidRDefault="00873B5B" w:rsidP="00873B5B">
      <w:pPr>
        <w:numPr>
          <w:ilvl w:val="0"/>
          <w:numId w:val="14"/>
        </w:numPr>
        <w:tabs>
          <w:tab w:val="left" w:pos="851"/>
        </w:tabs>
        <w:suppressAutoHyphens/>
        <w:ind w:left="0"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>Приказ Министерства образования и науки РФ от 19 декабря 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25974A73" w14:textId="77777777" w:rsidR="00873B5B" w:rsidRPr="00873B5B" w:rsidRDefault="00873B5B" w:rsidP="00873B5B">
      <w:pPr>
        <w:numPr>
          <w:ilvl w:val="0"/>
          <w:numId w:val="14"/>
        </w:numPr>
        <w:tabs>
          <w:tab w:val="left" w:pos="851"/>
        </w:tabs>
        <w:suppressAutoHyphens/>
        <w:ind w:left="0"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>Федерального закона «Об основных гарантиях прав ребенка в Российской Федерации» № 124- Ф/З от 03.07.98 (изменениями от 31.07. 2020г № 29);</w:t>
      </w:r>
    </w:p>
    <w:p w14:paraId="380FDF1E" w14:textId="77777777" w:rsidR="00873B5B" w:rsidRPr="00873B5B" w:rsidRDefault="00873B5B" w:rsidP="00873B5B">
      <w:pPr>
        <w:numPr>
          <w:ilvl w:val="0"/>
          <w:numId w:val="14"/>
        </w:numPr>
        <w:tabs>
          <w:tab w:val="left" w:pos="851"/>
        </w:tabs>
        <w:suppressAutoHyphens/>
        <w:ind w:left="0"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>Приказ Министерства образования и науки РФ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 основного общего и среднего общего образования»;</w:t>
      </w:r>
    </w:p>
    <w:p w14:paraId="53EF445C" w14:textId="77777777" w:rsidR="00873B5B" w:rsidRPr="00873B5B" w:rsidRDefault="00873B5B" w:rsidP="00873B5B">
      <w:pPr>
        <w:numPr>
          <w:ilvl w:val="0"/>
          <w:numId w:val="14"/>
        </w:numPr>
        <w:tabs>
          <w:tab w:val="left" w:pos="851"/>
        </w:tabs>
        <w:suppressAutoHyphens/>
        <w:ind w:left="0"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>Постановление Главного государственного санитарного врача Российской Федерации от 28 сентября 2020 г. N 28 "Об утверждении СанПиН 2.4.3648-20 "Санитарно-эпидемиологические требования к организациям воспитания и обучения, отдыха и оздоровления детей и молодежи»;</w:t>
      </w:r>
    </w:p>
    <w:p w14:paraId="1D1E5BAF" w14:textId="77777777" w:rsidR="00873B5B" w:rsidRPr="00873B5B" w:rsidRDefault="00873B5B" w:rsidP="00873B5B">
      <w:pPr>
        <w:numPr>
          <w:ilvl w:val="0"/>
          <w:numId w:val="14"/>
        </w:numPr>
        <w:tabs>
          <w:tab w:val="left" w:pos="851"/>
        </w:tabs>
        <w:suppressAutoHyphens/>
        <w:ind w:left="0"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>Постановление Главного государственного санитарного врача РФ от 28 января 2021 года № 2 «Об утверждении СанПиН 1.2. 3682-21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0B00F62" w14:textId="77777777" w:rsidR="00873B5B" w:rsidRPr="00873B5B" w:rsidRDefault="00873B5B" w:rsidP="00873B5B">
      <w:pPr>
        <w:numPr>
          <w:ilvl w:val="0"/>
          <w:numId w:val="14"/>
        </w:numPr>
        <w:tabs>
          <w:tab w:val="left" w:pos="851"/>
        </w:tabs>
        <w:suppressAutoHyphens/>
        <w:ind w:left="0"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>Приказ Министерства образования и науки РФ от 20 сентября 2013 года № 1082 «Об утверждении Положения о психолого-медико-педагогической комиссии»;</w:t>
      </w:r>
    </w:p>
    <w:p w14:paraId="6D4AEF07" w14:textId="77777777" w:rsidR="00873B5B" w:rsidRPr="00873B5B" w:rsidRDefault="00873B5B" w:rsidP="00873B5B">
      <w:pPr>
        <w:numPr>
          <w:ilvl w:val="0"/>
          <w:numId w:val="14"/>
        </w:numPr>
        <w:tabs>
          <w:tab w:val="left" w:pos="851"/>
        </w:tabs>
        <w:suppressAutoHyphens/>
        <w:ind w:left="0"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>Министерство Просвещения РФ Распоряжение от 9 сентября 2019 № Р-93 «Об утверждении примерного Положения о психолого-педагогическом консилиуме образовательной организации»;</w:t>
      </w:r>
    </w:p>
    <w:p w14:paraId="6EC0C3DF" w14:textId="77777777" w:rsidR="00873B5B" w:rsidRPr="00873B5B" w:rsidRDefault="00873B5B" w:rsidP="00873B5B">
      <w:pPr>
        <w:numPr>
          <w:ilvl w:val="0"/>
          <w:numId w:val="14"/>
        </w:numPr>
        <w:tabs>
          <w:tab w:val="left" w:pos="851"/>
        </w:tabs>
        <w:suppressAutoHyphens/>
        <w:ind w:left="0"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>Приказ Минтруда России от 31.07.2015 № 528н «Об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форм»);</w:t>
      </w:r>
    </w:p>
    <w:p w14:paraId="7427243D" w14:textId="77777777" w:rsidR="00873B5B" w:rsidRPr="00873B5B" w:rsidRDefault="00873B5B" w:rsidP="00873B5B">
      <w:pPr>
        <w:numPr>
          <w:ilvl w:val="0"/>
          <w:numId w:val="14"/>
        </w:numPr>
        <w:tabs>
          <w:tab w:val="left" w:pos="851"/>
        </w:tabs>
        <w:suppressAutoHyphens/>
        <w:ind w:left="0"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утверждённый приказом Министерства образования и науки Российской Федерации от 19 декабря 2014 года №1598.</w:t>
      </w:r>
    </w:p>
    <w:p w14:paraId="1CA63D76" w14:textId="77777777" w:rsidR="00873B5B" w:rsidRPr="00873B5B" w:rsidRDefault="00873B5B" w:rsidP="00873B5B">
      <w:pPr>
        <w:numPr>
          <w:ilvl w:val="0"/>
          <w:numId w:val="14"/>
        </w:numPr>
        <w:tabs>
          <w:tab w:val="left" w:pos="851"/>
        </w:tabs>
        <w:suppressAutoHyphens/>
        <w:ind w:left="0"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>Концепция развития образования детей с инвалидностью и детей с ОВЗ: 2020-2030;</w:t>
      </w:r>
    </w:p>
    <w:p w14:paraId="309090BD" w14:textId="77777777" w:rsidR="00873B5B" w:rsidRPr="00873B5B" w:rsidRDefault="00873B5B" w:rsidP="00873B5B">
      <w:pPr>
        <w:numPr>
          <w:ilvl w:val="0"/>
          <w:numId w:val="14"/>
        </w:numPr>
        <w:tabs>
          <w:tab w:val="left" w:pos="851"/>
        </w:tabs>
        <w:suppressAutoHyphens/>
        <w:ind w:left="0"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>Письмо Министерства Просвещения РФ от 20 февраля 2019 года за № ТС-551-07 «О сопровождении образования обучающихся с ограниченными возможностями и инвалидностью».</w:t>
      </w:r>
    </w:p>
    <w:p w14:paraId="350D7755" w14:textId="77777777" w:rsidR="00873B5B" w:rsidRPr="00873B5B" w:rsidRDefault="00873B5B" w:rsidP="00873B5B">
      <w:pPr>
        <w:numPr>
          <w:ilvl w:val="0"/>
          <w:numId w:val="14"/>
        </w:numPr>
        <w:tabs>
          <w:tab w:val="left" w:pos="851"/>
        </w:tabs>
        <w:suppressAutoHyphens/>
        <w:ind w:left="0"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>Приказ Министерства просвещения Российской Федерации №287 от 31 мая 2021 «Об утверждении федерального государственного образовательного стандарта основного общего образования».</w:t>
      </w:r>
    </w:p>
    <w:p w14:paraId="60A7B518" w14:textId="77777777" w:rsidR="00873B5B" w:rsidRPr="00873B5B" w:rsidRDefault="00873B5B" w:rsidP="00873B5B">
      <w:pPr>
        <w:numPr>
          <w:ilvl w:val="0"/>
          <w:numId w:val="14"/>
        </w:numPr>
        <w:tabs>
          <w:tab w:val="left" w:pos="851"/>
        </w:tabs>
        <w:suppressAutoHyphens/>
        <w:ind w:left="0"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>Приказ Министерства просвещения от 17.12.2010 № 1897 (в ред. от 08.11.2022 № 955) «Об утверждении федерального государственного образовательного стандарта основного общего образования» (далее – ФГОС ООО № 1897).</w:t>
      </w:r>
    </w:p>
    <w:p w14:paraId="1CDB42EC" w14:textId="77777777" w:rsidR="00873B5B" w:rsidRPr="00873B5B" w:rsidRDefault="00873B5B" w:rsidP="00873B5B">
      <w:pPr>
        <w:numPr>
          <w:ilvl w:val="0"/>
          <w:numId w:val="14"/>
        </w:numPr>
        <w:tabs>
          <w:tab w:val="left" w:pos="851"/>
        </w:tabs>
        <w:suppressAutoHyphens/>
        <w:ind w:left="0"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>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 (далее – ФАОП ООО с ОВЗ).</w:t>
      </w:r>
    </w:p>
    <w:p w14:paraId="22A30C1D" w14:textId="77777777" w:rsidR="00873B5B" w:rsidRPr="00873B5B" w:rsidRDefault="00873B5B" w:rsidP="00873B5B">
      <w:pPr>
        <w:numPr>
          <w:ilvl w:val="0"/>
          <w:numId w:val="14"/>
        </w:numPr>
        <w:tabs>
          <w:tab w:val="left" w:pos="851"/>
        </w:tabs>
        <w:suppressAutoHyphens/>
        <w:ind w:left="0"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>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 (далее – ФАОП ООО с ОВЗ)</w:t>
      </w:r>
    </w:p>
    <w:p w14:paraId="641466BC" w14:textId="77777777" w:rsidR="00873B5B" w:rsidRPr="00873B5B" w:rsidRDefault="00873B5B" w:rsidP="00873B5B">
      <w:pPr>
        <w:tabs>
          <w:tab w:val="left" w:pos="851"/>
        </w:tabs>
        <w:suppressAutoHyphens/>
        <w:ind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>Региональный уровень:</w:t>
      </w:r>
    </w:p>
    <w:p w14:paraId="7DB62EF5" w14:textId="77777777" w:rsidR="00873B5B" w:rsidRPr="00873B5B" w:rsidRDefault="00873B5B" w:rsidP="00873B5B">
      <w:pPr>
        <w:numPr>
          <w:ilvl w:val="0"/>
          <w:numId w:val="15"/>
        </w:numPr>
        <w:tabs>
          <w:tab w:val="left" w:pos="851"/>
        </w:tabs>
        <w:suppressAutoHyphens/>
        <w:ind w:left="0"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>Закон Челябинской области от 29.08.2013 №515-30 «Об образовании в Челябинской области/ Постановление Законодательного Собрания Челябинской области от 29.08.2013 №1543;</w:t>
      </w:r>
    </w:p>
    <w:p w14:paraId="51346616" w14:textId="77777777" w:rsidR="00873B5B" w:rsidRPr="00873B5B" w:rsidRDefault="00873B5B" w:rsidP="00873B5B">
      <w:pPr>
        <w:numPr>
          <w:ilvl w:val="0"/>
          <w:numId w:val="15"/>
        </w:numPr>
        <w:tabs>
          <w:tab w:val="left" w:pos="851"/>
        </w:tabs>
        <w:suppressAutoHyphens/>
        <w:ind w:left="0"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>Методические рекомендации «Модели организации образовательной деятельности при инклюзивном образовании» (письмо МОиН Челябинской области от 27.10.2017 №1213/10414);</w:t>
      </w:r>
    </w:p>
    <w:p w14:paraId="623D4836" w14:textId="5514FC1A" w:rsidR="00873B5B" w:rsidRDefault="00873B5B" w:rsidP="00873B5B">
      <w:pPr>
        <w:numPr>
          <w:ilvl w:val="0"/>
          <w:numId w:val="15"/>
        </w:numPr>
        <w:tabs>
          <w:tab w:val="left" w:pos="851"/>
        </w:tabs>
        <w:suppressAutoHyphens/>
        <w:ind w:left="0"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>Письмо Министерства образования и науки Челябинской области от 04.07.2014 г. №03-02/4235 «О типовых пакетах специальных образовательных условий для детей с ограниченными возможностями здоровья и детей-инвалидов».</w:t>
      </w:r>
    </w:p>
    <w:p w14:paraId="211849DD" w14:textId="756ECCD6" w:rsidR="004711AA" w:rsidRPr="004711AA" w:rsidRDefault="004711AA" w:rsidP="00873B5B">
      <w:pPr>
        <w:numPr>
          <w:ilvl w:val="0"/>
          <w:numId w:val="15"/>
        </w:numPr>
        <w:tabs>
          <w:tab w:val="left" w:pos="851"/>
        </w:tabs>
        <w:suppressAutoHyphens/>
        <w:ind w:left="0" w:firstLine="39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Письмо Министерства просвещения Российской Федерации Департамент государственной политике в сфере защиты прав детей от 10 апреля 2025г. №07-1613 о методических рекомендациях. </w:t>
      </w:r>
      <w:r w:rsidRPr="004711AA">
        <w:rPr>
          <w:sz w:val="28"/>
          <w:szCs w:val="28"/>
        </w:rPr>
        <w:t>"Алгоритмы деятельности педагога</w:t>
      </w:r>
      <w:r>
        <w:rPr>
          <w:sz w:val="28"/>
          <w:szCs w:val="28"/>
        </w:rPr>
        <w:t>-</w:t>
      </w:r>
      <w:r w:rsidRPr="004711AA">
        <w:rPr>
          <w:sz w:val="28"/>
          <w:szCs w:val="28"/>
        </w:rPr>
        <w:t>психолога (психолога в сфере образования) по оказанию психологической помощи участникам образовательных отношений"</w:t>
      </w:r>
    </w:p>
    <w:p w14:paraId="640820DF" w14:textId="77777777" w:rsidR="00873B5B" w:rsidRPr="00873B5B" w:rsidRDefault="00873B5B" w:rsidP="00873B5B">
      <w:pPr>
        <w:tabs>
          <w:tab w:val="left" w:pos="851"/>
        </w:tabs>
        <w:suppressAutoHyphens/>
        <w:ind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>Муниципальный уровень:</w:t>
      </w:r>
    </w:p>
    <w:p w14:paraId="26E20260" w14:textId="77777777" w:rsidR="00873B5B" w:rsidRPr="00873B5B" w:rsidRDefault="00873B5B" w:rsidP="00873B5B">
      <w:pPr>
        <w:numPr>
          <w:ilvl w:val="0"/>
          <w:numId w:val="15"/>
        </w:numPr>
        <w:tabs>
          <w:tab w:val="left" w:pos="851"/>
        </w:tabs>
        <w:suppressAutoHyphens/>
        <w:ind w:left="0"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 xml:space="preserve">Адаптированная основная общеобразовательная программа основного общего образования МБОУ «С(К)ОШ № </w:t>
      </w:r>
      <w:smartTag w:uri="urn:schemas-microsoft-com:office:smarttags" w:element="metricconverter">
        <w:smartTagPr>
          <w:attr w:name="ProductID" w:val="11 г"/>
        </w:smartTagPr>
        <w:r w:rsidRPr="00873B5B">
          <w:rPr>
            <w:bCs/>
            <w:iCs/>
            <w:sz w:val="28"/>
            <w:szCs w:val="28"/>
          </w:rPr>
          <w:t>11 г</w:t>
        </w:r>
      </w:smartTag>
      <w:r w:rsidRPr="00873B5B">
        <w:rPr>
          <w:bCs/>
          <w:iCs/>
          <w:sz w:val="28"/>
          <w:szCs w:val="28"/>
        </w:rPr>
        <w:t>. Челябинска».</w:t>
      </w:r>
    </w:p>
    <w:p w14:paraId="4781DDEA" w14:textId="77777777" w:rsidR="00873B5B" w:rsidRPr="00873B5B" w:rsidRDefault="00873B5B" w:rsidP="00873B5B">
      <w:pPr>
        <w:tabs>
          <w:tab w:val="left" w:pos="851"/>
        </w:tabs>
        <w:suppressAutoHyphens/>
        <w:ind w:firstLine="397"/>
        <w:jc w:val="both"/>
        <w:rPr>
          <w:bCs/>
          <w:iCs/>
          <w:sz w:val="28"/>
          <w:szCs w:val="28"/>
        </w:rPr>
      </w:pPr>
      <w:r w:rsidRPr="00873B5B">
        <w:rPr>
          <w:bCs/>
          <w:iCs/>
          <w:sz w:val="28"/>
          <w:szCs w:val="28"/>
        </w:rPr>
        <w:t>Цель курса: развитие аутопсихологической компетентности подростков. Задачи курса: формирование у них личностных свойств и качеств, необходимых для успешного вхождения в систему социальных отношений, формирования конструктивного самоутверждения в жизни, оптимизации межличностных отношений.</w:t>
      </w:r>
    </w:p>
    <w:p w14:paraId="0AB11DD5" w14:textId="77777777" w:rsidR="006D1978" w:rsidRDefault="006D1978" w:rsidP="006D1978">
      <w:pPr>
        <w:tabs>
          <w:tab w:val="left" w:pos="851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33DDC">
        <w:rPr>
          <w:color w:val="000000"/>
          <w:sz w:val="28"/>
          <w:szCs w:val="28"/>
        </w:rPr>
        <w:t>етоди</w:t>
      </w:r>
      <w:r>
        <w:rPr>
          <w:color w:val="000000"/>
          <w:sz w:val="28"/>
          <w:szCs w:val="28"/>
        </w:rPr>
        <w:t>ческие подходы к освоению дисциплины:</w:t>
      </w:r>
      <w:r w:rsidRPr="00BE49B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D5B52">
        <w:rPr>
          <w:sz w:val="28"/>
          <w:szCs w:val="28"/>
        </w:rPr>
        <w:t xml:space="preserve">абочая программа рассчитана на </w:t>
      </w:r>
      <w:r w:rsidR="0050445F">
        <w:rPr>
          <w:sz w:val="28"/>
          <w:szCs w:val="28"/>
        </w:rPr>
        <w:t>34</w:t>
      </w:r>
      <w:r w:rsidRPr="00BD4384">
        <w:rPr>
          <w:sz w:val="28"/>
          <w:szCs w:val="28"/>
        </w:rPr>
        <w:t xml:space="preserve"> ч</w:t>
      </w:r>
      <w:r w:rsidR="0050445F">
        <w:rPr>
          <w:sz w:val="28"/>
          <w:szCs w:val="28"/>
        </w:rPr>
        <w:t xml:space="preserve">аса </w:t>
      </w:r>
      <w:r w:rsidRPr="00BD4384">
        <w:rPr>
          <w:sz w:val="28"/>
          <w:szCs w:val="28"/>
        </w:rPr>
        <w:t>(1 час в неделю)</w:t>
      </w:r>
      <w:r>
        <w:rPr>
          <w:sz w:val="28"/>
          <w:szCs w:val="28"/>
        </w:rPr>
        <w:t>.</w:t>
      </w:r>
    </w:p>
    <w:p w14:paraId="47D231E5" w14:textId="77777777" w:rsidR="00BD4384" w:rsidRDefault="00BD4384" w:rsidP="00BD4384">
      <w:pPr>
        <w:tabs>
          <w:tab w:val="left" w:pos="851"/>
        </w:tabs>
        <w:suppressAutoHyphens/>
        <w:jc w:val="both"/>
        <w:rPr>
          <w:rFonts w:cs="Courier New"/>
          <w:spacing w:val="-1"/>
          <w:lang w:eastAsia="ar-SA"/>
        </w:rPr>
      </w:pPr>
    </w:p>
    <w:p w14:paraId="65D0FCE6" w14:textId="77777777" w:rsidR="00BD4384" w:rsidRPr="00DC6F2F" w:rsidRDefault="00BD4384" w:rsidP="00AB7898">
      <w:pPr>
        <w:pStyle w:val="a7"/>
        <w:numPr>
          <w:ilvl w:val="0"/>
          <w:numId w:val="16"/>
        </w:numPr>
        <w:tabs>
          <w:tab w:val="left" w:pos="851"/>
        </w:tabs>
        <w:jc w:val="center"/>
        <w:rPr>
          <w:rFonts w:cs="Courier New"/>
          <w:b/>
          <w:spacing w:val="-1"/>
          <w:lang w:eastAsia="ar-SA"/>
        </w:rPr>
      </w:pPr>
      <w:r w:rsidRPr="00DC6F2F">
        <w:rPr>
          <w:b/>
          <w:sz w:val="28"/>
          <w:szCs w:val="28"/>
        </w:rPr>
        <w:t xml:space="preserve">Общая характеристика </w:t>
      </w:r>
      <w:r w:rsidR="003A09A5">
        <w:rPr>
          <w:b/>
          <w:sz w:val="28"/>
          <w:szCs w:val="28"/>
        </w:rPr>
        <w:t>профилактического</w:t>
      </w:r>
      <w:r w:rsidRPr="00DC6F2F">
        <w:rPr>
          <w:b/>
          <w:sz w:val="28"/>
          <w:szCs w:val="28"/>
        </w:rPr>
        <w:t xml:space="preserve"> курса</w:t>
      </w:r>
    </w:p>
    <w:p w14:paraId="1D82F42D" w14:textId="77777777" w:rsidR="0064000C" w:rsidRPr="0064000C" w:rsidRDefault="0064000C" w:rsidP="0064000C">
      <w:pPr>
        <w:tabs>
          <w:tab w:val="left" w:pos="851"/>
        </w:tabs>
        <w:suppressAutoHyphens/>
        <w:jc w:val="both"/>
        <w:rPr>
          <w:rFonts w:cs="Courier New"/>
          <w:spacing w:val="-1"/>
          <w:lang w:eastAsia="ar-SA"/>
        </w:rPr>
      </w:pPr>
    </w:p>
    <w:p w14:paraId="43DE160C" w14:textId="77777777" w:rsidR="0064000C" w:rsidRPr="005E6F39" w:rsidRDefault="0064000C" w:rsidP="0064000C">
      <w:pPr>
        <w:rPr>
          <w:rFonts w:eastAsia="Calibri"/>
          <w:b/>
        </w:rPr>
      </w:pPr>
    </w:p>
    <w:p w14:paraId="3A00B0F0" w14:textId="77777777" w:rsidR="00BD4384" w:rsidRPr="00BD4384" w:rsidRDefault="00BD4384" w:rsidP="00BD4384">
      <w:pPr>
        <w:ind w:firstLine="567"/>
        <w:jc w:val="both"/>
        <w:rPr>
          <w:sz w:val="28"/>
          <w:szCs w:val="28"/>
        </w:rPr>
      </w:pPr>
      <w:r w:rsidRPr="00BD4384">
        <w:rPr>
          <w:b/>
          <w:sz w:val="28"/>
          <w:szCs w:val="28"/>
        </w:rPr>
        <w:t xml:space="preserve">Целью </w:t>
      </w:r>
      <w:r w:rsidRPr="00BD4384">
        <w:rPr>
          <w:sz w:val="28"/>
          <w:szCs w:val="28"/>
        </w:rPr>
        <w:t>данной программы является: сохранение психологического здоровья младших подростков при переходе из начальной школы в основное звено, предупреждение школьной дезадаптации учащихся к новым условиям обучения.</w:t>
      </w:r>
    </w:p>
    <w:p w14:paraId="4790B437" w14:textId="77777777" w:rsidR="00BD4384" w:rsidRPr="00BD4384" w:rsidRDefault="00BD4384" w:rsidP="00BD4384">
      <w:pPr>
        <w:ind w:firstLine="567"/>
        <w:jc w:val="both"/>
        <w:rPr>
          <w:b/>
          <w:sz w:val="28"/>
          <w:szCs w:val="28"/>
        </w:rPr>
      </w:pPr>
      <w:r w:rsidRPr="00BD4384">
        <w:rPr>
          <w:sz w:val="28"/>
          <w:szCs w:val="28"/>
        </w:rPr>
        <w:t xml:space="preserve">Для достижения поставленной цели необходимо решить следующие </w:t>
      </w:r>
      <w:r w:rsidRPr="00BD4384">
        <w:rPr>
          <w:b/>
          <w:sz w:val="28"/>
          <w:szCs w:val="28"/>
        </w:rPr>
        <w:t>задачи:</w:t>
      </w:r>
    </w:p>
    <w:p w14:paraId="155E7155" w14:textId="77777777" w:rsidR="00BD4384" w:rsidRPr="00BD4384" w:rsidRDefault="00BD4384" w:rsidP="00AB7898">
      <w:pPr>
        <w:pStyle w:val="a7"/>
        <w:widowControl/>
        <w:numPr>
          <w:ilvl w:val="0"/>
          <w:numId w:val="1"/>
        </w:numPr>
        <w:suppressAutoHyphens w:val="0"/>
        <w:spacing w:before="0"/>
        <w:ind w:left="0" w:firstLine="567"/>
        <w:rPr>
          <w:sz w:val="28"/>
          <w:szCs w:val="28"/>
        </w:rPr>
      </w:pPr>
      <w:r w:rsidRPr="00BD4384">
        <w:rPr>
          <w:sz w:val="28"/>
          <w:szCs w:val="28"/>
        </w:rPr>
        <w:t>формирование у учащихся адекватного отношения к своим успехам и неудачам в какой-либо деятельности, а также представлений о себе как о человеке с большими возможностями развития;</w:t>
      </w:r>
    </w:p>
    <w:p w14:paraId="632E8B11" w14:textId="77777777" w:rsidR="00BD4384" w:rsidRPr="00BD4384" w:rsidRDefault="00BD4384" w:rsidP="00AB7898">
      <w:pPr>
        <w:pStyle w:val="a7"/>
        <w:widowControl/>
        <w:numPr>
          <w:ilvl w:val="0"/>
          <w:numId w:val="1"/>
        </w:numPr>
        <w:suppressAutoHyphens w:val="0"/>
        <w:spacing w:before="0"/>
        <w:ind w:left="0" w:firstLine="567"/>
        <w:rPr>
          <w:sz w:val="28"/>
          <w:szCs w:val="28"/>
        </w:rPr>
      </w:pPr>
      <w:r w:rsidRPr="00BD4384">
        <w:rPr>
          <w:sz w:val="28"/>
          <w:szCs w:val="28"/>
        </w:rPr>
        <w:t>развитие навыков уверенного поведения;</w:t>
      </w:r>
    </w:p>
    <w:p w14:paraId="0B99E611" w14:textId="77777777" w:rsidR="00BD4384" w:rsidRPr="00BD4384" w:rsidRDefault="00BD4384" w:rsidP="00AB7898">
      <w:pPr>
        <w:pStyle w:val="a7"/>
        <w:widowControl/>
        <w:numPr>
          <w:ilvl w:val="0"/>
          <w:numId w:val="1"/>
        </w:numPr>
        <w:suppressAutoHyphens w:val="0"/>
        <w:spacing w:before="0"/>
        <w:ind w:left="0" w:firstLine="567"/>
        <w:rPr>
          <w:sz w:val="28"/>
          <w:szCs w:val="28"/>
        </w:rPr>
      </w:pPr>
      <w:r w:rsidRPr="00BD4384">
        <w:rPr>
          <w:sz w:val="28"/>
          <w:szCs w:val="28"/>
        </w:rPr>
        <w:t>усвоение навыков взаимодействия с другими людьми на основе самопринятия, самораскрытия и принятия других;</w:t>
      </w:r>
    </w:p>
    <w:p w14:paraId="2A1BDA51" w14:textId="77777777" w:rsidR="00BD4384" w:rsidRPr="00BD4384" w:rsidRDefault="00BD4384" w:rsidP="00AB7898">
      <w:pPr>
        <w:pStyle w:val="a7"/>
        <w:widowControl/>
        <w:numPr>
          <w:ilvl w:val="0"/>
          <w:numId w:val="1"/>
        </w:numPr>
        <w:suppressAutoHyphens w:val="0"/>
        <w:spacing w:before="0"/>
        <w:ind w:left="0" w:firstLine="567"/>
        <w:rPr>
          <w:sz w:val="28"/>
          <w:szCs w:val="28"/>
        </w:rPr>
      </w:pPr>
      <w:r w:rsidRPr="00BD4384">
        <w:rPr>
          <w:sz w:val="28"/>
          <w:szCs w:val="28"/>
        </w:rPr>
        <w:t>ознакомление учащихся с разными формами коммуникации;</w:t>
      </w:r>
    </w:p>
    <w:p w14:paraId="09931B7D" w14:textId="77777777" w:rsidR="00BD4384" w:rsidRPr="00BD4384" w:rsidRDefault="00BD4384" w:rsidP="00AB7898">
      <w:pPr>
        <w:pStyle w:val="a7"/>
        <w:widowControl/>
        <w:numPr>
          <w:ilvl w:val="0"/>
          <w:numId w:val="1"/>
        </w:numPr>
        <w:suppressAutoHyphens w:val="0"/>
        <w:spacing w:before="0"/>
        <w:ind w:left="0" w:firstLine="567"/>
        <w:rPr>
          <w:sz w:val="28"/>
          <w:szCs w:val="28"/>
        </w:rPr>
      </w:pPr>
      <w:r w:rsidRPr="00BD4384">
        <w:rPr>
          <w:sz w:val="28"/>
          <w:szCs w:val="28"/>
        </w:rPr>
        <w:t>создание условий для снижения тревожности, а также выработки на основе собственного опыта норм поведения и общения.</w:t>
      </w:r>
    </w:p>
    <w:p w14:paraId="6B923784" w14:textId="77777777" w:rsidR="00BD4384" w:rsidRPr="00BD4384" w:rsidRDefault="00BD4384" w:rsidP="00BD4384">
      <w:pPr>
        <w:shd w:val="clear" w:color="auto" w:fill="FFFFFF"/>
        <w:ind w:firstLine="567"/>
        <w:jc w:val="both"/>
        <w:rPr>
          <w:sz w:val="28"/>
          <w:szCs w:val="28"/>
        </w:rPr>
      </w:pPr>
      <w:r w:rsidRPr="00BD4384">
        <w:rPr>
          <w:sz w:val="28"/>
          <w:szCs w:val="28"/>
        </w:rPr>
        <w:t>Реализация программы проходит в три этапа. Первый этап – диагностический. Включает в себя психологические тесты и проективные методики, позволяющие исследовать личностные особенности учащихся и эмоциональное состояние каждого ребенка. Второй этап – информационно-практический. Включает в себя психологические занятия для пятиклассников, родительские собрания, семинар для педагогов, индивидуальные и групповые консультации для всех участников образовательного процесса. Третий этап – итоговый. Включает в себя подведение итогов реализации программы, которое проходит на основе сравнительного анализа диагностических данных.</w:t>
      </w:r>
    </w:p>
    <w:p w14:paraId="6368AA21" w14:textId="77777777" w:rsidR="00BD4384" w:rsidRPr="00BD4384" w:rsidRDefault="00BD4384" w:rsidP="00BD4384">
      <w:pPr>
        <w:shd w:val="clear" w:color="auto" w:fill="FFFFFF"/>
        <w:ind w:firstLine="567"/>
        <w:jc w:val="both"/>
        <w:rPr>
          <w:sz w:val="28"/>
          <w:szCs w:val="28"/>
        </w:rPr>
      </w:pPr>
      <w:r w:rsidRPr="00BD4384">
        <w:rPr>
          <w:sz w:val="28"/>
          <w:szCs w:val="28"/>
        </w:rPr>
        <w:t>Методы и приёмы, используемые в программе:</w:t>
      </w:r>
    </w:p>
    <w:p w14:paraId="41539279" w14:textId="77777777" w:rsidR="00BD4384" w:rsidRPr="00BD4384" w:rsidRDefault="00BD4384" w:rsidP="00BD4384">
      <w:pPr>
        <w:shd w:val="clear" w:color="auto" w:fill="FFFFFF"/>
        <w:ind w:firstLine="567"/>
        <w:jc w:val="both"/>
        <w:rPr>
          <w:sz w:val="28"/>
          <w:szCs w:val="28"/>
        </w:rPr>
      </w:pPr>
      <w:r w:rsidRPr="00BD4384">
        <w:rPr>
          <w:sz w:val="28"/>
          <w:szCs w:val="28"/>
        </w:rPr>
        <w:t>1. Ролевые игры. Разыгрывание различных ситуаций, предлагаемых как этюды (например, обиженный и обидчик; учитель и ученик).</w:t>
      </w:r>
    </w:p>
    <w:p w14:paraId="3E2707AB" w14:textId="77777777" w:rsidR="00BD4384" w:rsidRPr="00BD4384" w:rsidRDefault="00BD4384" w:rsidP="00BD4384">
      <w:pPr>
        <w:shd w:val="clear" w:color="auto" w:fill="FFFFFF"/>
        <w:ind w:firstLine="567"/>
        <w:jc w:val="both"/>
        <w:rPr>
          <w:sz w:val="28"/>
          <w:szCs w:val="28"/>
        </w:rPr>
      </w:pPr>
      <w:r w:rsidRPr="00BD4384">
        <w:rPr>
          <w:sz w:val="28"/>
          <w:szCs w:val="28"/>
        </w:rPr>
        <w:t>2. Дискуссии. Обсуждение вопросов, связанных с основной темой занятия.</w:t>
      </w:r>
    </w:p>
    <w:p w14:paraId="7A5E118B" w14:textId="77777777" w:rsidR="00BD4384" w:rsidRPr="00BD4384" w:rsidRDefault="00BD4384" w:rsidP="00BD4384">
      <w:pPr>
        <w:shd w:val="clear" w:color="auto" w:fill="FFFFFF"/>
        <w:ind w:firstLine="567"/>
        <w:jc w:val="both"/>
        <w:rPr>
          <w:sz w:val="28"/>
          <w:szCs w:val="28"/>
        </w:rPr>
      </w:pPr>
      <w:r w:rsidRPr="00BD4384">
        <w:rPr>
          <w:sz w:val="28"/>
          <w:szCs w:val="28"/>
        </w:rPr>
        <w:t>3. Рисуночная арт-терапия. Задания могут быть предметно-тематические («Я в школе», «Мое любимое занятие», «Мой самый хороший поступок») и образно-тематические: изображение в рисунке абстрактных понятий в виде созданных воображением ребенка образов (таких, как «Счастье», «Добро»), а также изображающие эмоциональные состояния и чувства («Радость», «Гнев», «Обида»).</w:t>
      </w:r>
    </w:p>
    <w:p w14:paraId="05D40D51" w14:textId="77777777" w:rsidR="00BD4384" w:rsidRPr="00BD4384" w:rsidRDefault="00BD4384" w:rsidP="00BD4384">
      <w:pPr>
        <w:shd w:val="clear" w:color="auto" w:fill="FFFFFF"/>
        <w:ind w:firstLine="567"/>
        <w:jc w:val="both"/>
        <w:rPr>
          <w:sz w:val="28"/>
          <w:szCs w:val="28"/>
        </w:rPr>
      </w:pPr>
      <w:r w:rsidRPr="00BD4384">
        <w:rPr>
          <w:sz w:val="28"/>
          <w:szCs w:val="28"/>
        </w:rPr>
        <w:t>4. Моделирование образцов поведения. Поскольку тревожность и страхи перед определенными ситуациями обусловлены отсутствием у младшего подростка адекватных способов поведения, подобраны игры и упражнения на снятие тревожности, на преодоление школьных страхов, которые позволяют преодолеть тревожность и расширить поведенческий репертуар ребенка.</w:t>
      </w:r>
    </w:p>
    <w:p w14:paraId="330F8DCE" w14:textId="77777777" w:rsidR="00BD4384" w:rsidRPr="00BD4384" w:rsidRDefault="00BD4384" w:rsidP="00BD4384">
      <w:pPr>
        <w:shd w:val="clear" w:color="auto" w:fill="FFFFFF"/>
        <w:ind w:firstLine="567"/>
        <w:jc w:val="both"/>
        <w:rPr>
          <w:sz w:val="28"/>
          <w:szCs w:val="28"/>
        </w:rPr>
      </w:pPr>
      <w:r w:rsidRPr="00BD4384">
        <w:rPr>
          <w:sz w:val="28"/>
          <w:szCs w:val="28"/>
        </w:rPr>
        <w:t>5. Метафорические истории и притчи.</w:t>
      </w:r>
    </w:p>
    <w:p w14:paraId="76BFE635" w14:textId="77777777" w:rsidR="00BD4384" w:rsidRDefault="00BD4384" w:rsidP="00CA22DF">
      <w:pPr>
        <w:ind w:firstLine="567"/>
        <w:jc w:val="both"/>
      </w:pPr>
    </w:p>
    <w:p w14:paraId="3AEF7F4F" w14:textId="77777777" w:rsidR="00BD4384" w:rsidRPr="00BD4384" w:rsidRDefault="00BD4384" w:rsidP="00BD4384">
      <w:pPr>
        <w:ind w:firstLine="567"/>
        <w:jc w:val="center"/>
        <w:rPr>
          <w:b/>
          <w:sz w:val="28"/>
          <w:szCs w:val="28"/>
        </w:rPr>
      </w:pPr>
      <w:r w:rsidRPr="00BD4384">
        <w:rPr>
          <w:b/>
          <w:sz w:val="28"/>
          <w:szCs w:val="28"/>
        </w:rPr>
        <w:t xml:space="preserve">3. Место </w:t>
      </w:r>
      <w:r w:rsidR="003A09A5">
        <w:rPr>
          <w:b/>
          <w:sz w:val="28"/>
          <w:szCs w:val="28"/>
        </w:rPr>
        <w:t>профилактического</w:t>
      </w:r>
      <w:r w:rsidRPr="00BD4384">
        <w:rPr>
          <w:b/>
          <w:sz w:val="28"/>
          <w:szCs w:val="28"/>
        </w:rPr>
        <w:t xml:space="preserve"> курса в учебном плане</w:t>
      </w:r>
    </w:p>
    <w:p w14:paraId="10F3BD83" w14:textId="77777777" w:rsidR="00D45392" w:rsidRPr="00D45392" w:rsidRDefault="00D45392" w:rsidP="00D45392">
      <w:pPr>
        <w:ind w:firstLine="567"/>
        <w:jc w:val="both"/>
      </w:pPr>
      <w:r w:rsidRPr="00D45392">
        <w:t xml:space="preserve">Курс изучается в рамках направления внеурочной деятельности. </w:t>
      </w:r>
    </w:p>
    <w:p w14:paraId="71BA0CD3" w14:textId="77777777" w:rsidR="00D45392" w:rsidRPr="00D45392" w:rsidRDefault="00D45392" w:rsidP="00D45392">
      <w:pPr>
        <w:ind w:firstLine="567"/>
        <w:jc w:val="both"/>
      </w:pPr>
      <w:r w:rsidRPr="00D45392">
        <w:t>На изучение данного курса отводится 1 час в неделю.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37"/>
        <w:gridCol w:w="2731"/>
        <w:gridCol w:w="4320"/>
      </w:tblGrid>
      <w:tr w:rsidR="00D45392" w:rsidRPr="00D45392" w14:paraId="3911B729" w14:textId="77777777" w:rsidTr="00D45392"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AEA60" w14:textId="77777777" w:rsidR="00D45392" w:rsidRPr="00D45392" w:rsidRDefault="00D45392" w:rsidP="00D45392">
            <w:pPr>
              <w:ind w:firstLine="567"/>
              <w:jc w:val="both"/>
              <w:rPr>
                <w:b/>
              </w:rPr>
            </w:pPr>
            <w:r w:rsidRPr="00D45392">
              <w:rPr>
                <w:b/>
              </w:rPr>
              <w:t>Класс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E11C2" w14:textId="77777777" w:rsidR="00D45392" w:rsidRPr="00D45392" w:rsidRDefault="00D45392" w:rsidP="00D45392">
            <w:pPr>
              <w:ind w:firstLine="567"/>
              <w:jc w:val="both"/>
              <w:rPr>
                <w:b/>
              </w:rPr>
            </w:pPr>
            <w:r w:rsidRPr="00D45392">
              <w:rPr>
                <w:b/>
              </w:rPr>
              <w:t>Количество учебных недель в году</w:t>
            </w:r>
          </w:p>
        </w:tc>
        <w:tc>
          <w:tcPr>
            <w:tcW w:w="4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C11C0" w14:textId="77777777" w:rsidR="00D45392" w:rsidRPr="00D45392" w:rsidRDefault="00D45392" w:rsidP="00D45392">
            <w:pPr>
              <w:ind w:firstLine="567"/>
              <w:jc w:val="both"/>
              <w:rPr>
                <w:b/>
              </w:rPr>
            </w:pPr>
            <w:r w:rsidRPr="00D45392">
              <w:rPr>
                <w:b/>
              </w:rPr>
              <w:t xml:space="preserve">Количество занятий коррекционного курса </w:t>
            </w:r>
          </w:p>
        </w:tc>
      </w:tr>
      <w:tr w:rsidR="00D45392" w:rsidRPr="00D45392" w14:paraId="7FDF5B4F" w14:textId="77777777" w:rsidTr="00D45392"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C7383" w14:textId="77777777" w:rsidR="00D45392" w:rsidRPr="00D45392" w:rsidRDefault="00D45392" w:rsidP="00D45392">
            <w:pPr>
              <w:ind w:firstLine="567"/>
              <w:jc w:val="both"/>
            </w:pPr>
            <w:r>
              <w:t>5</w:t>
            </w:r>
            <w:r w:rsidRPr="00D45392">
              <w:t xml:space="preserve"> класс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85DB4" w14:textId="77777777" w:rsidR="00D45392" w:rsidRPr="00D45392" w:rsidRDefault="00D45392" w:rsidP="00D45392">
            <w:pPr>
              <w:ind w:firstLine="567"/>
              <w:jc w:val="both"/>
            </w:pPr>
            <w:r w:rsidRPr="00D45392">
              <w:t>34</w:t>
            </w:r>
          </w:p>
        </w:tc>
        <w:tc>
          <w:tcPr>
            <w:tcW w:w="4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F98A2" w14:textId="77777777" w:rsidR="00D45392" w:rsidRPr="00D45392" w:rsidRDefault="00D45392" w:rsidP="00D45392">
            <w:pPr>
              <w:ind w:firstLine="567"/>
              <w:jc w:val="both"/>
            </w:pPr>
            <w:r w:rsidRPr="00D45392">
              <w:t xml:space="preserve">1 раз в неделю </w:t>
            </w:r>
          </w:p>
        </w:tc>
      </w:tr>
    </w:tbl>
    <w:p w14:paraId="36BEEB72" w14:textId="77777777" w:rsidR="00BD4384" w:rsidRDefault="00BD4384" w:rsidP="00CA22DF">
      <w:pPr>
        <w:ind w:firstLine="567"/>
        <w:jc w:val="both"/>
      </w:pPr>
    </w:p>
    <w:p w14:paraId="555B5718" w14:textId="77777777" w:rsidR="00BD4384" w:rsidRPr="00BD4384" w:rsidRDefault="00BD4384" w:rsidP="00BD4384">
      <w:pPr>
        <w:ind w:firstLine="567"/>
        <w:jc w:val="center"/>
        <w:rPr>
          <w:b/>
          <w:sz w:val="28"/>
          <w:szCs w:val="28"/>
        </w:rPr>
      </w:pPr>
      <w:r w:rsidRPr="00BD4384">
        <w:rPr>
          <w:b/>
          <w:sz w:val="28"/>
          <w:szCs w:val="28"/>
        </w:rPr>
        <w:t xml:space="preserve">4. Ценностные ориентиры содержания </w:t>
      </w:r>
      <w:r w:rsidR="003A09A5">
        <w:rPr>
          <w:b/>
          <w:sz w:val="28"/>
          <w:szCs w:val="28"/>
        </w:rPr>
        <w:t>профилактического</w:t>
      </w:r>
      <w:r w:rsidRPr="00BD4384">
        <w:rPr>
          <w:b/>
          <w:sz w:val="28"/>
          <w:szCs w:val="28"/>
        </w:rPr>
        <w:t xml:space="preserve"> курса</w:t>
      </w:r>
    </w:p>
    <w:p w14:paraId="2C291607" w14:textId="77777777" w:rsidR="00BD4384" w:rsidRPr="00CA22DF" w:rsidRDefault="00BD4384" w:rsidP="00CA22DF">
      <w:pPr>
        <w:ind w:firstLine="567"/>
        <w:jc w:val="both"/>
      </w:pPr>
    </w:p>
    <w:p w14:paraId="3F3ECA02" w14:textId="77777777" w:rsidR="00BD4384" w:rsidRPr="00BD4384" w:rsidRDefault="00BD4384" w:rsidP="00BD4384">
      <w:pPr>
        <w:ind w:firstLine="567"/>
        <w:jc w:val="both"/>
        <w:rPr>
          <w:sz w:val="28"/>
          <w:szCs w:val="28"/>
        </w:rPr>
      </w:pPr>
      <w:r w:rsidRPr="00BD4384">
        <w:rPr>
          <w:sz w:val="28"/>
          <w:szCs w:val="28"/>
        </w:rPr>
        <w:t>Школьная адаптация понимается как приспособление ребенка к новой системе социальных условий, новым отношениям, требованиям, видам деятельности, режимным моментам и т.д. Пристальное внимание к школьной адаптации вызвано тем, что являясь динамическим процессом прогрессивной перестройки функциональных систем организма, она обеспечивает возрастное развитие школьника. Ребенок, который вписывается в школьную систему требований, норм и социальных отношений, чаще всего и называется адаптированным.</w:t>
      </w:r>
    </w:p>
    <w:p w14:paraId="66D882CB" w14:textId="77777777" w:rsidR="00F65639" w:rsidRPr="00BD4384" w:rsidRDefault="00CA22DF" w:rsidP="00F65639">
      <w:pPr>
        <w:ind w:firstLine="567"/>
        <w:jc w:val="both"/>
        <w:rPr>
          <w:sz w:val="28"/>
          <w:szCs w:val="28"/>
        </w:rPr>
      </w:pPr>
      <w:r w:rsidRPr="00BD4384">
        <w:rPr>
          <w:sz w:val="28"/>
          <w:szCs w:val="28"/>
        </w:rPr>
        <w:t>Переход из начальной школы в среднее звено предъявляет повышенные требования к интеллектуальному и личностному развитию учащихся, к степени сформированности учебных умений, к способности саморегуляции, развитию коммуникативных навыков. В этот период происходят существенные изменения в психике ребенка. У многих наблюдается: снижение показателей обученности; снижение интереса к учебе; напряженные отношения между собой; повышенная тревожность; непредсказуемые реакции; отстранение от взрослых.</w:t>
      </w:r>
      <w:r w:rsidR="00F65639" w:rsidRPr="00BD4384">
        <w:rPr>
          <w:sz w:val="28"/>
          <w:szCs w:val="28"/>
        </w:rPr>
        <w:t xml:space="preserve"> Признаки возникшей дезадаптации учащихся: усталый, утомленный вид ребенка; нежелание делиться впечатлениями о проведенном дне; стремление при разговоре отвлечь родителей от школьных событий, переключить внимание на другие темы; нежелание выполнять домашнее задание; негативные характеристики в адрес школы, учителей, одноклассников; жалобы на те или иные события, связанные со школой; беспокойный ночной сон; трудности утреннего пробуждения, вялость; постоянные жалобы на плохое самочувствие.</w:t>
      </w:r>
    </w:p>
    <w:p w14:paraId="1B1E9E4F" w14:textId="77777777" w:rsidR="00CA22DF" w:rsidRPr="00BD4384" w:rsidRDefault="00CA22DF" w:rsidP="00CA22DF">
      <w:pPr>
        <w:ind w:firstLine="567"/>
        <w:jc w:val="both"/>
        <w:rPr>
          <w:sz w:val="28"/>
          <w:szCs w:val="28"/>
        </w:rPr>
      </w:pPr>
      <w:r w:rsidRPr="00BD4384">
        <w:rPr>
          <w:sz w:val="28"/>
          <w:szCs w:val="28"/>
        </w:rPr>
        <w:t>Причины медленной адаптации:</w:t>
      </w:r>
    </w:p>
    <w:p w14:paraId="00ABFA25" w14:textId="77777777" w:rsidR="00CA22DF" w:rsidRPr="00BD4384" w:rsidRDefault="00F65639" w:rsidP="00AB7898">
      <w:pPr>
        <w:pStyle w:val="a7"/>
        <w:widowControl/>
        <w:numPr>
          <w:ilvl w:val="0"/>
          <w:numId w:val="13"/>
        </w:numPr>
        <w:suppressAutoHyphens w:val="0"/>
        <w:spacing w:before="0"/>
        <w:rPr>
          <w:sz w:val="28"/>
          <w:szCs w:val="28"/>
        </w:rPr>
      </w:pPr>
      <w:r w:rsidRPr="00BD4384">
        <w:rPr>
          <w:bCs/>
          <w:iCs/>
          <w:sz w:val="28"/>
          <w:szCs w:val="28"/>
        </w:rPr>
        <w:t>р</w:t>
      </w:r>
      <w:r w:rsidR="00CA22DF" w:rsidRPr="00BD4384">
        <w:rPr>
          <w:bCs/>
          <w:iCs/>
          <w:sz w:val="28"/>
          <w:szCs w:val="28"/>
        </w:rPr>
        <w:t>азные требования со стороны учителей-предметников, необходимость все эти требования и учитывать</w:t>
      </w:r>
      <w:r w:rsidRPr="00BD4384">
        <w:rPr>
          <w:bCs/>
          <w:iCs/>
          <w:sz w:val="28"/>
          <w:szCs w:val="28"/>
        </w:rPr>
        <w:t>, и выполнять;</w:t>
      </w:r>
    </w:p>
    <w:p w14:paraId="60A80ED1" w14:textId="77777777" w:rsidR="00CA22DF" w:rsidRPr="00BD4384" w:rsidRDefault="00F65639" w:rsidP="00AB7898">
      <w:pPr>
        <w:numPr>
          <w:ilvl w:val="0"/>
          <w:numId w:val="13"/>
        </w:numPr>
        <w:jc w:val="both"/>
        <w:rPr>
          <w:bCs/>
          <w:iCs/>
          <w:sz w:val="28"/>
          <w:szCs w:val="28"/>
        </w:rPr>
      </w:pPr>
      <w:r w:rsidRPr="00BD4384">
        <w:rPr>
          <w:bCs/>
          <w:iCs/>
          <w:sz w:val="28"/>
          <w:szCs w:val="28"/>
        </w:rPr>
        <w:t>б</w:t>
      </w:r>
      <w:r w:rsidR="00CA22DF" w:rsidRPr="00BD4384">
        <w:rPr>
          <w:bCs/>
          <w:iCs/>
          <w:sz w:val="28"/>
          <w:szCs w:val="28"/>
        </w:rPr>
        <w:t>ольшой поток информации, незнакомые термины, слов; неумение пользоваться справочниками и словарями, а также отсутствие практики спрашивать о знач</w:t>
      </w:r>
      <w:r w:rsidRPr="00BD4384">
        <w:rPr>
          <w:bCs/>
          <w:iCs/>
          <w:sz w:val="28"/>
          <w:szCs w:val="28"/>
        </w:rPr>
        <w:t>ении непонятных слов у взрослых;</w:t>
      </w:r>
    </w:p>
    <w:p w14:paraId="2A4D5CAB" w14:textId="77777777" w:rsidR="00CA22DF" w:rsidRPr="00BD4384" w:rsidRDefault="00F65639" w:rsidP="00AB7898">
      <w:pPr>
        <w:pStyle w:val="a7"/>
        <w:widowControl/>
        <w:numPr>
          <w:ilvl w:val="0"/>
          <w:numId w:val="13"/>
        </w:numPr>
        <w:suppressAutoHyphens w:val="0"/>
        <w:spacing w:before="0"/>
        <w:rPr>
          <w:sz w:val="28"/>
          <w:szCs w:val="28"/>
        </w:rPr>
      </w:pPr>
      <w:r w:rsidRPr="00BD4384">
        <w:rPr>
          <w:bCs/>
          <w:iCs/>
          <w:sz w:val="28"/>
          <w:szCs w:val="28"/>
        </w:rPr>
        <w:t>ч</w:t>
      </w:r>
      <w:r w:rsidR="00CA22DF" w:rsidRPr="00BD4384">
        <w:rPr>
          <w:bCs/>
          <w:iCs/>
          <w:sz w:val="28"/>
          <w:szCs w:val="28"/>
        </w:rPr>
        <w:t>увство одиночества из-за отсутствия первой учительницы, а классному руководителю не всегда удается уд</w:t>
      </w:r>
      <w:r w:rsidRPr="00BD4384">
        <w:rPr>
          <w:bCs/>
          <w:iCs/>
          <w:sz w:val="28"/>
          <w:szCs w:val="28"/>
        </w:rPr>
        <w:t>елить всем необходимое внимание;</w:t>
      </w:r>
    </w:p>
    <w:p w14:paraId="74E8CAE8" w14:textId="77777777" w:rsidR="00CA22DF" w:rsidRPr="00BD4384" w:rsidRDefault="00F65639" w:rsidP="00AB7898">
      <w:pPr>
        <w:pStyle w:val="a7"/>
        <w:widowControl/>
        <w:numPr>
          <w:ilvl w:val="0"/>
          <w:numId w:val="13"/>
        </w:numPr>
        <w:suppressAutoHyphens w:val="0"/>
        <w:spacing w:before="0"/>
        <w:rPr>
          <w:sz w:val="28"/>
          <w:szCs w:val="28"/>
        </w:rPr>
      </w:pPr>
      <w:r w:rsidRPr="00BD4384">
        <w:rPr>
          <w:bCs/>
          <w:iCs/>
          <w:sz w:val="28"/>
          <w:szCs w:val="28"/>
        </w:rPr>
        <w:t>п</w:t>
      </w:r>
      <w:r w:rsidR="00CA22DF" w:rsidRPr="00BD4384">
        <w:rPr>
          <w:bCs/>
          <w:iCs/>
          <w:sz w:val="28"/>
          <w:szCs w:val="28"/>
        </w:rPr>
        <w:t>ривычка к контролю. В начальной школе учащиеся всегда находятся в поле зрения педагога. Дети, привыкшие к постоянному контролю со стороны взрослых, должны самостоятельно организовать собственную школьную жизнь.</w:t>
      </w:r>
    </w:p>
    <w:p w14:paraId="21BD2EBA" w14:textId="77777777" w:rsidR="00CA22DF" w:rsidRPr="00BD4384" w:rsidRDefault="00CA22DF" w:rsidP="00CA22DF">
      <w:pPr>
        <w:ind w:firstLine="567"/>
        <w:jc w:val="both"/>
        <w:rPr>
          <w:sz w:val="28"/>
          <w:szCs w:val="28"/>
        </w:rPr>
      </w:pPr>
      <w:r w:rsidRPr="00BD4384">
        <w:rPr>
          <w:sz w:val="28"/>
          <w:szCs w:val="28"/>
        </w:rPr>
        <w:t>Адаптация является активным процессом, имеющим как позитивный исход – адаптированность, т.е. совокупность всех полезных изменений организма и психики результатам, так и негативный – стресс. При этом выделяются два основных критерия успешной адаптации: внутренний комфорт (эмоциональная удовлетворенность) и внешняя адекватность поведения (способность легко и точно выполнять требования среды). Именно поэтому необходимо проведение психологических занятий с учащимися, которые приводили бы к наиболее адекватному, почти безболезненному приспособлению к новым условиям, которые позволяли бы формировать положительное отношение к школе, навыки общения, прежде всего со сверстниками.</w:t>
      </w:r>
    </w:p>
    <w:p w14:paraId="71B66691" w14:textId="77777777" w:rsidR="00F97463" w:rsidRPr="00BD4384" w:rsidRDefault="00F97463" w:rsidP="00333EF5">
      <w:pPr>
        <w:shd w:val="clear" w:color="auto" w:fill="FFFFFF"/>
        <w:ind w:firstLine="567"/>
        <w:jc w:val="both"/>
        <w:rPr>
          <w:sz w:val="28"/>
          <w:szCs w:val="28"/>
        </w:rPr>
      </w:pPr>
      <w:r w:rsidRPr="00BD4384">
        <w:rPr>
          <w:sz w:val="28"/>
          <w:szCs w:val="28"/>
        </w:rPr>
        <w:t>Ожидаемые результаты реализации программы:</w:t>
      </w:r>
    </w:p>
    <w:p w14:paraId="7D89B013" w14:textId="77777777" w:rsidR="00F97463" w:rsidRPr="00BD4384" w:rsidRDefault="00F65639" w:rsidP="00333EF5">
      <w:pPr>
        <w:shd w:val="clear" w:color="auto" w:fill="FFFFFF"/>
        <w:ind w:firstLine="567"/>
        <w:jc w:val="both"/>
        <w:rPr>
          <w:sz w:val="28"/>
          <w:szCs w:val="28"/>
        </w:rPr>
      </w:pPr>
      <w:r w:rsidRPr="00BD4384">
        <w:rPr>
          <w:sz w:val="28"/>
          <w:szCs w:val="28"/>
        </w:rPr>
        <w:t>– с</w:t>
      </w:r>
      <w:r w:rsidR="00F97463" w:rsidRPr="00BD4384">
        <w:rPr>
          <w:sz w:val="28"/>
          <w:szCs w:val="28"/>
        </w:rPr>
        <w:t>ниже</w:t>
      </w:r>
      <w:r w:rsidRPr="00BD4384">
        <w:rPr>
          <w:sz w:val="28"/>
          <w:szCs w:val="28"/>
        </w:rPr>
        <w:t>ние уровня школьной тревожности;</w:t>
      </w:r>
    </w:p>
    <w:p w14:paraId="2634BC38" w14:textId="77777777" w:rsidR="00F97463" w:rsidRPr="00BD4384" w:rsidRDefault="00F65639" w:rsidP="00333EF5">
      <w:pPr>
        <w:shd w:val="clear" w:color="auto" w:fill="FFFFFF"/>
        <w:ind w:firstLine="567"/>
        <w:jc w:val="both"/>
        <w:rPr>
          <w:sz w:val="28"/>
          <w:szCs w:val="28"/>
        </w:rPr>
      </w:pPr>
      <w:r w:rsidRPr="00BD4384">
        <w:rPr>
          <w:sz w:val="28"/>
          <w:szCs w:val="28"/>
        </w:rPr>
        <w:t>– о</w:t>
      </w:r>
      <w:r w:rsidR="00F97463" w:rsidRPr="00BD4384">
        <w:rPr>
          <w:sz w:val="28"/>
          <w:szCs w:val="28"/>
        </w:rPr>
        <w:t>владение способами взаимодействия с</w:t>
      </w:r>
      <w:r w:rsidRPr="00BD4384">
        <w:rPr>
          <w:sz w:val="28"/>
          <w:szCs w:val="28"/>
        </w:rPr>
        <w:t>о сверстниками;</w:t>
      </w:r>
    </w:p>
    <w:p w14:paraId="502578CC" w14:textId="77777777" w:rsidR="00F97463" w:rsidRPr="00BD4384" w:rsidRDefault="00F65639" w:rsidP="00333EF5">
      <w:pPr>
        <w:shd w:val="clear" w:color="auto" w:fill="FFFFFF"/>
        <w:ind w:firstLine="567"/>
        <w:jc w:val="both"/>
        <w:rPr>
          <w:sz w:val="28"/>
          <w:szCs w:val="28"/>
        </w:rPr>
      </w:pPr>
      <w:r w:rsidRPr="00BD4384">
        <w:rPr>
          <w:sz w:val="28"/>
          <w:szCs w:val="28"/>
        </w:rPr>
        <w:t>– ф</w:t>
      </w:r>
      <w:r w:rsidR="00F97463" w:rsidRPr="00BD4384">
        <w:rPr>
          <w:sz w:val="28"/>
          <w:szCs w:val="28"/>
        </w:rPr>
        <w:t>ормирование представлений о се</w:t>
      </w:r>
      <w:r w:rsidRPr="00BD4384">
        <w:rPr>
          <w:sz w:val="28"/>
          <w:szCs w:val="28"/>
        </w:rPr>
        <w:t>бе, о своих внутренних резервах;</w:t>
      </w:r>
    </w:p>
    <w:p w14:paraId="48981CC0" w14:textId="77777777" w:rsidR="00F97463" w:rsidRPr="00BD4384" w:rsidRDefault="00F65639" w:rsidP="00333EF5">
      <w:pPr>
        <w:shd w:val="clear" w:color="auto" w:fill="FFFFFF"/>
        <w:ind w:firstLine="567"/>
        <w:jc w:val="both"/>
        <w:rPr>
          <w:sz w:val="28"/>
          <w:szCs w:val="28"/>
        </w:rPr>
      </w:pPr>
      <w:r w:rsidRPr="00BD4384">
        <w:rPr>
          <w:sz w:val="28"/>
          <w:szCs w:val="28"/>
        </w:rPr>
        <w:t>– п</w:t>
      </w:r>
      <w:r w:rsidR="00F97463" w:rsidRPr="00BD4384">
        <w:rPr>
          <w:sz w:val="28"/>
          <w:szCs w:val="28"/>
        </w:rPr>
        <w:t>овышение уровня психологической компетентности педагогов и родителей по проблемам адаптационного периода.</w:t>
      </w:r>
    </w:p>
    <w:p w14:paraId="0E93C825" w14:textId="77777777" w:rsidR="00F97463" w:rsidRPr="00BD4384" w:rsidRDefault="00F97463" w:rsidP="00333EF5">
      <w:pPr>
        <w:shd w:val="clear" w:color="auto" w:fill="FFFFFF"/>
        <w:ind w:firstLine="567"/>
        <w:jc w:val="both"/>
        <w:rPr>
          <w:sz w:val="28"/>
          <w:szCs w:val="28"/>
        </w:rPr>
      </w:pPr>
      <w:r w:rsidRPr="00BD4384">
        <w:rPr>
          <w:sz w:val="28"/>
          <w:szCs w:val="28"/>
        </w:rPr>
        <w:t>Качественные критерии оценки достижения планируемых результатов:</w:t>
      </w:r>
      <w:r w:rsidR="00CA22DF" w:rsidRPr="00BD4384">
        <w:rPr>
          <w:sz w:val="28"/>
          <w:szCs w:val="28"/>
        </w:rPr>
        <w:t xml:space="preserve"> э</w:t>
      </w:r>
      <w:r w:rsidRPr="00BD4384">
        <w:rPr>
          <w:sz w:val="28"/>
          <w:szCs w:val="28"/>
        </w:rPr>
        <w:t>моциональное благоп</w:t>
      </w:r>
      <w:r w:rsidR="00CA22DF" w:rsidRPr="00BD4384">
        <w:rPr>
          <w:sz w:val="28"/>
          <w:szCs w:val="28"/>
        </w:rPr>
        <w:t>олучие каждого ребенка в классе; о</w:t>
      </w:r>
      <w:r w:rsidRPr="00BD4384">
        <w:rPr>
          <w:sz w:val="28"/>
          <w:szCs w:val="28"/>
        </w:rPr>
        <w:t xml:space="preserve">владение </w:t>
      </w:r>
      <w:r w:rsidR="00CA22DF" w:rsidRPr="00BD4384">
        <w:rPr>
          <w:sz w:val="28"/>
          <w:szCs w:val="28"/>
        </w:rPr>
        <w:t xml:space="preserve">обучающимися </w:t>
      </w:r>
      <w:r w:rsidRPr="00BD4384">
        <w:rPr>
          <w:sz w:val="28"/>
          <w:szCs w:val="28"/>
        </w:rPr>
        <w:t>необходимыми коммуникативными навыками в общении с</w:t>
      </w:r>
      <w:r w:rsidR="00CA22DF" w:rsidRPr="00BD4384">
        <w:rPr>
          <w:sz w:val="28"/>
          <w:szCs w:val="28"/>
        </w:rPr>
        <w:t xml:space="preserve"> педагогами и старшеклассниками; до</w:t>
      </w:r>
      <w:r w:rsidRPr="00BD4384">
        <w:rPr>
          <w:sz w:val="28"/>
          <w:szCs w:val="28"/>
        </w:rPr>
        <w:t>стижение необходимого уровня психологической компетентности педагогов и родителей по проблемам адаптационного периода.</w:t>
      </w:r>
    </w:p>
    <w:p w14:paraId="5671F77A" w14:textId="77777777" w:rsidR="00F97463" w:rsidRPr="00BD4384" w:rsidRDefault="00F97463" w:rsidP="00333EF5">
      <w:pPr>
        <w:shd w:val="clear" w:color="auto" w:fill="FFFFFF"/>
        <w:ind w:firstLine="567"/>
        <w:jc w:val="both"/>
        <w:rPr>
          <w:sz w:val="28"/>
          <w:szCs w:val="28"/>
        </w:rPr>
      </w:pPr>
      <w:r w:rsidRPr="00BD4384">
        <w:rPr>
          <w:sz w:val="28"/>
          <w:szCs w:val="28"/>
        </w:rPr>
        <w:t>Количественные критерии</w:t>
      </w:r>
      <w:r w:rsidRPr="00BD4384">
        <w:rPr>
          <w:b/>
          <w:sz w:val="28"/>
          <w:szCs w:val="28"/>
        </w:rPr>
        <w:t xml:space="preserve"> </w:t>
      </w:r>
      <w:r w:rsidRPr="00BD4384">
        <w:rPr>
          <w:sz w:val="28"/>
          <w:szCs w:val="28"/>
        </w:rPr>
        <w:t>оценки достижения планируемых результатов:</w:t>
      </w:r>
      <w:r w:rsidR="00CA22DF" w:rsidRPr="00BD4384">
        <w:rPr>
          <w:sz w:val="28"/>
          <w:szCs w:val="28"/>
        </w:rPr>
        <w:t xml:space="preserve"> у</w:t>
      </w:r>
      <w:r w:rsidRPr="00BD4384">
        <w:rPr>
          <w:sz w:val="28"/>
          <w:szCs w:val="28"/>
        </w:rPr>
        <w:t>меньшение количества учащихся с высоким уровнем тревожности.</w:t>
      </w:r>
    </w:p>
    <w:p w14:paraId="6D2FDA76" w14:textId="77777777" w:rsidR="00604247" w:rsidRDefault="00604247" w:rsidP="00333EF5">
      <w:pPr>
        <w:ind w:firstLine="709"/>
        <w:jc w:val="both"/>
      </w:pPr>
    </w:p>
    <w:p w14:paraId="5FDCC438" w14:textId="77777777" w:rsidR="004A47D4" w:rsidRDefault="004A47D4" w:rsidP="00333EF5">
      <w:pPr>
        <w:jc w:val="center"/>
        <w:rPr>
          <w:rFonts w:eastAsia="Calibri"/>
          <w:b/>
        </w:rPr>
      </w:pPr>
    </w:p>
    <w:p w14:paraId="33609327" w14:textId="77777777" w:rsidR="00A82781" w:rsidRPr="00BD4384" w:rsidRDefault="00BD4384" w:rsidP="00333EF5">
      <w:pPr>
        <w:jc w:val="center"/>
        <w:rPr>
          <w:b/>
        </w:rPr>
      </w:pPr>
      <w:r w:rsidRPr="00BD4384">
        <w:rPr>
          <w:b/>
          <w:sz w:val="28"/>
          <w:szCs w:val="28"/>
        </w:rPr>
        <w:t>5. Планируемые результаты освоения обучающимися программы</w:t>
      </w:r>
      <w:r w:rsidR="0067738C" w:rsidRPr="00BD4384">
        <w:rPr>
          <w:b/>
        </w:rPr>
        <w:t xml:space="preserve"> </w:t>
      </w:r>
    </w:p>
    <w:p w14:paraId="1AFA0DD8" w14:textId="77777777" w:rsidR="00BD4384" w:rsidRPr="00297153" w:rsidRDefault="00BD4384" w:rsidP="00333EF5">
      <w:pPr>
        <w:jc w:val="center"/>
        <w:rPr>
          <w:b/>
        </w:rPr>
      </w:pPr>
    </w:p>
    <w:p w14:paraId="05F1E6AC" w14:textId="77777777" w:rsidR="00A068BD" w:rsidRPr="00BD4384" w:rsidRDefault="00B02118" w:rsidP="00F65639">
      <w:pPr>
        <w:ind w:firstLine="709"/>
        <w:jc w:val="both"/>
        <w:rPr>
          <w:sz w:val="28"/>
          <w:szCs w:val="28"/>
        </w:rPr>
      </w:pPr>
      <w:r w:rsidRPr="00BD4384">
        <w:rPr>
          <w:sz w:val="28"/>
          <w:szCs w:val="28"/>
        </w:rPr>
        <w:t>Рабочая п</w:t>
      </w:r>
      <w:r w:rsidR="00811949" w:rsidRPr="00BD4384">
        <w:rPr>
          <w:sz w:val="28"/>
          <w:szCs w:val="28"/>
        </w:rPr>
        <w:t xml:space="preserve">рограмма обеспечивает достижение </w:t>
      </w:r>
      <w:r w:rsidR="00E07BAD" w:rsidRPr="00BD4384">
        <w:rPr>
          <w:sz w:val="28"/>
          <w:szCs w:val="28"/>
        </w:rPr>
        <w:t>пятиклассниками</w:t>
      </w:r>
      <w:r w:rsidR="00811949" w:rsidRPr="00BD4384">
        <w:rPr>
          <w:sz w:val="28"/>
          <w:szCs w:val="28"/>
        </w:rPr>
        <w:t xml:space="preserve"> определенных личностных</w:t>
      </w:r>
      <w:r w:rsidR="00EB7AB4" w:rsidRPr="00BD4384">
        <w:rPr>
          <w:sz w:val="28"/>
          <w:szCs w:val="28"/>
        </w:rPr>
        <w:t xml:space="preserve"> и</w:t>
      </w:r>
      <w:r w:rsidR="00811949" w:rsidRPr="00BD4384">
        <w:rPr>
          <w:sz w:val="28"/>
          <w:szCs w:val="28"/>
        </w:rPr>
        <w:t xml:space="preserve"> метапредметных результатов.</w:t>
      </w:r>
      <w:r w:rsidR="00F65639" w:rsidRPr="00BD4384">
        <w:rPr>
          <w:sz w:val="28"/>
          <w:szCs w:val="28"/>
        </w:rPr>
        <w:t xml:space="preserve"> </w:t>
      </w:r>
    </w:p>
    <w:p w14:paraId="2C2B07BD" w14:textId="77777777" w:rsidR="00A82781" w:rsidRPr="00BD4384" w:rsidRDefault="00A82781" w:rsidP="00333EF5">
      <w:pPr>
        <w:rPr>
          <w:sz w:val="28"/>
          <w:szCs w:val="28"/>
        </w:rPr>
      </w:pPr>
    </w:p>
    <w:p w14:paraId="09D49A6E" w14:textId="77777777" w:rsidR="00B64F04" w:rsidRPr="00BD4384" w:rsidRDefault="00B64F04" w:rsidP="00333EF5">
      <w:pPr>
        <w:pStyle w:val="a6"/>
        <w:ind w:firstLine="709"/>
        <w:jc w:val="both"/>
        <w:rPr>
          <w:sz w:val="28"/>
          <w:szCs w:val="28"/>
        </w:rPr>
      </w:pPr>
      <w:r w:rsidRPr="00BD4384">
        <w:rPr>
          <w:sz w:val="28"/>
          <w:szCs w:val="28"/>
        </w:rPr>
        <w:t>Планируемые личностные результаты</w:t>
      </w:r>
      <w:r w:rsidR="003A09A5">
        <w:rPr>
          <w:sz w:val="28"/>
          <w:szCs w:val="28"/>
        </w:rPr>
        <w:t>:</w:t>
      </w:r>
    </w:p>
    <w:p w14:paraId="3C352D5A" w14:textId="77777777" w:rsidR="00B64F04" w:rsidRPr="00750B94" w:rsidRDefault="00B64F04" w:rsidP="00333EF5">
      <w:pPr>
        <w:pStyle w:val="a6"/>
        <w:ind w:firstLine="709"/>
        <w:jc w:val="both"/>
      </w:pPr>
    </w:p>
    <w:tbl>
      <w:tblPr>
        <w:tblW w:w="974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827"/>
        <w:gridCol w:w="5386"/>
      </w:tblGrid>
      <w:tr w:rsidR="00B64F04" w:rsidRPr="00AF5BDE" w14:paraId="2C0E6EE2" w14:textId="77777777" w:rsidTr="00A068BD">
        <w:tc>
          <w:tcPr>
            <w:tcW w:w="532" w:type="dxa"/>
          </w:tcPr>
          <w:p w14:paraId="5F19A2CC" w14:textId="77777777" w:rsidR="00B64F04" w:rsidRPr="00BD4384" w:rsidRDefault="00B64F04" w:rsidP="00333EF5">
            <w:pPr>
              <w:ind w:hanging="2"/>
              <w:jc w:val="center"/>
              <w:rPr>
                <w:b/>
                <w:bCs/>
              </w:rPr>
            </w:pPr>
            <w:r w:rsidRPr="00BD4384">
              <w:rPr>
                <w:b/>
                <w:bCs/>
              </w:rPr>
              <w:t>№</w:t>
            </w:r>
          </w:p>
        </w:tc>
        <w:tc>
          <w:tcPr>
            <w:tcW w:w="3827" w:type="dxa"/>
            <w:vAlign w:val="center"/>
          </w:tcPr>
          <w:p w14:paraId="7587426C" w14:textId="77777777" w:rsidR="00B64F04" w:rsidRPr="00BD4384" w:rsidRDefault="00B64F04" w:rsidP="00333EF5">
            <w:pPr>
              <w:ind w:hanging="2"/>
              <w:jc w:val="center"/>
              <w:rPr>
                <w:b/>
                <w:bCs/>
              </w:rPr>
            </w:pPr>
            <w:r w:rsidRPr="00BD4384">
              <w:rPr>
                <w:b/>
                <w:bCs/>
              </w:rPr>
              <w:t>Компетенции</w:t>
            </w:r>
          </w:p>
        </w:tc>
        <w:tc>
          <w:tcPr>
            <w:tcW w:w="5386" w:type="dxa"/>
            <w:vAlign w:val="center"/>
          </w:tcPr>
          <w:p w14:paraId="610C3307" w14:textId="77777777" w:rsidR="00B64F04" w:rsidRPr="00BD4384" w:rsidRDefault="00B64F04" w:rsidP="00333EF5">
            <w:pPr>
              <w:jc w:val="center"/>
              <w:rPr>
                <w:b/>
                <w:bCs/>
              </w:rPr>
            </w:pPr>
            <w:r w:rsidRPr="00BD4384">
              <w:rPr>
                <w:b/>
                <w:bCs/>
              </w:rPr>
              <w:t>Признаки сформированной компетенции</w:t>
            </w:r>
          </w:p>
        </w:tc>
      </w:tr>
      <w:tr w:rsidR="00B64F04" w:rsidRPr="00F55682" w14:paraId="3BA739DA" w14:textId="77777777" w:rsidTr="00A068BD">
        <w:tc>
          <w:tcPr>
            <w:tcW w:w="532" w:type="dxa"/>
          </w:tcPr>
          <w:p w14:paraId="40C097B0" w14:textId="77777777" w:rsidR="00B64F04" w:rsidRPr="00BD4384" w:rsidRDefault="00B64F04" w:rsidP="00333EF5">
            <w:pPr>
              <w:ind w:hanging="2"/>
            </w:pPr>
            <w:r w:rsidRPr="00BD4384">
              <w:t>1</w:t>
            </w:r>
          </w:p>
        </w:tc>
        <w:tc>
          <w:tcPr>
            <w:tcW w:w="3827" w:type="dxa"/>
          </w:tcPr>
          <w:p w14:paraId="37880EA2" w14:textId="77777777" w:rsidR="00B64F04" w:rsidRPr="00BD4384" w:rsidRDefault="00737F53" w:rsidP="0012245C">
            <w:pPr>
              <w:ind w:hanging="2"/>
              <w:jc w:val="both"/>
              <w:rPr>
                <w:highlight w:val="yellow"/>
              </w:rPr>
            </w:pPr>
            <w:r w:rsidRPr="00BD4384">
              <w:t>Способность проявлять а</w:t>
            </w:r>
            <w:r w:rsidR="00B64F04" w:rsidRPr="00BD4384">
              <w:t>ктивн</w:t>
            </w:r>
            <w:r w:rsidRPr="00BD4384">
              <w:t>ость в</w:t>
            </w:r>
            <w:r w:rsidR="00B64F04" w:rsidRPr="00BD4384">
              <w:t xml:space="preserve"> учебно-познавательн</w:t>
            </w:r>
            <w:r w:rsidRPr="00BD4384">
              <w:t>ой</w:t>
            </w:r>
            <w:r w:rsidR="00B64F04" w:rsidRPr="00BD4384">
              <w:t xml:space="preserve"> деятельност</w:t>
            </w:r>
            <w:r w:rsidRPr="00BD4384">
              <w:t>и</w:t>
            </w:r>
          </w:p>
        </w:tc>
        <w:tc>
          <w:tcPr>
            <w:tcW w:w="5386" w:type="dxa"/>
          </w:tcPr>
          <w:p w14:paraId="79A63291" w14:textId="77777777" w:rsidR="00B64F04" w:rsidRPr="00BD4384" w:rsidRDefault="00B64F04" w:rsidP="0012245C">
            <w:pPr>
              <w:shd w:val="clear" w:color="auto" w:fill="FFFFFF"/>
              <w:jc w:val="both"/>
            </w:pPr>
            <w:r w:rsidRPr="00BD4384">
              <w:t xml:space="preserve">– </w:t>
            </w:r>
            <w:r w:rsidR="00100B94" w:rsidRPr="00BD4384">
              <w:t>Прилагает усилия для снижения уровня своей школьной тревожности;</w:t>
            </w:r>
          </w:p>
          <w:p w14:paraId="77EEDD15" w14:textId="77777777" w:rsidR="00100B94" w:rsidRPr="00BD4384" w:rsidRDefault="00B64F04" w:rsidP="0012245C">
            <w:pPr>
              <w:autoSpaceDE w:val="0"/>
              <w:autoSpaceDN w:val="0"/>
              <w:adjustRightInd w:val="0"/>
              <w:jc w:val="both"/>
            </w:pPr>
            <w:r w:rsidRPr="00BD4384">
              <w:t xml:space="preserve">– </w:t>
            </w:r>
            <w:r w:rsidR="00100B94" w:rsidRPr="00BD4384">
              <w:t xml:space="preserve">Стремится к овладению способами взаимодействия со сверстниками; </w:t>
            </w:r>
          </w:p>
          <w:p w14:paraId="21A46AF0" w14:textId="77777777" w:rsidR="00EB7AB4" w:rsidRPr="00BD4384" w:rsidRDefault="00100B94" w:rsidP="0012245C">
            <w:pPr>
              <w:autoSpaceDE w:val="0"/>
              <w:autoSpaceDN w:val="0"/>
              <w:adjustRightInd w:val="0"/>
              <w:jc w:val="both"/>
            </w:pPr>
            <w:r w:rsidRPr="00BD4384">
              <w:t>– Активно формирует представления о себе, о своих внутренних резервах</w:t>
            </w:r>
          </w:p>
        </w:tc>
      </w:tr>
      <w:tr w:rsidR="008D3718" w:rsidRPr="00F55682" w14:paraId="27C725EC" w14:textId="77777777" w:rsidTr="00A068BD">
        <w:tc>
          <w:tcPr>
            <w:tcW w:w="532" w:type="dxa"/>
          </w:tcPr>
          <w:p w14:paraId="196330AC" w14:textId="77777777" w:rsidR="008D3718" w:rsidRPr="00BD4384" w:rsidRDefault="008D3718" w:rsidP="00333EF5">
            <w:pPr>
              <w:ind w:hanging="2"/>
            </w:pPr>
            <w:r w:rsidRPr="00BD4384">
              <w:t>2</w:t>
            </w:r>
          </w:p>
        </w:tc>
        <w:tc>
          <w:tcPr>
            <w:tcW w:w="3827" w:type="dxa"/>
          </w:tcPr>
          <w:p w14:paraId="0D4EED1C" w14:textId="77777777" w:rsidR="008D3718" w:rsidRPr="00BD4384" w:rsidRDefault="00737F53" w:rsidP="0012245C">
            <w:pPr>
              <w:ind w:hanging="2"/>
              <w:jc w:val="both"/>
            </w:pPr>
            <w:r w:rsidRPr="00BD4384">
              <w:t>Способность</w:t>
            </w:r>
            <w:r w:rsidR="008D3718" w:rsidRPr="00BD4384">
              <w:t xml:space="preserve"> учиться, осозна</w:t>
            </w:r>
            <w:r w:rsidRPr="00BD4384">
              <w:t>ние</w:t>
            </w:r>
            <w:r w:rsidR="008D3718" w:rsidRPr="00BD4384">
              <w:t xml:space="preserve"> важност</w:t>
            </w:r>
            <w:r w:rsidRPr="00BD4384">
              <w:t>и</w:t>
            </w:r>
            <w:r w:rsidR="008D3718" w:rsidRPr="00BD4384">
              <w:t xml:space="preserve"> образования и самообразования для жизни и деятельности, способн</w:t>
            </w:r>
            <w:r w:rsidRPr="00BD4384">
              <w:t>ость</w:t>
            </w:r>
            <w:r w:rsidR="008D3718" w:rsidRPr="00BD4384">
              <w:t xml:space="preserve"> применять полученные знания на практике</w:t>
            </w:r>
          </w:p>
        </w:tc>
        <w:tc>
          <w:tcPr>
            <w:tcW w:w="5386" w:type="dxa"/>
          </w:tcPr>
          <w:p w14:paraId="27EB0E9C" w14:textId="77777777" w:rsidR="008D3718" w:rsidRPr="00BD4384" w:rsidRDefault="00EB7AB4" w:rsidP="0012245C">
            <w:pPr>
              <w:autoSpaceDE w:val="0"/>
              <w:autoSpaceDN w:val="0"/>
              <w:adjustRightInd w:val="0"/>
              <w:jc w:val="both"/>
            </w:pPr>
            <w:r w:rsidRPr="00BD4384">
              <w:t>–</w:t>
            </w:r>
            <w:r w:rsidR="00100B94" w:rsidRPr="00BD4384">
              <w:t xml:space="preserve"> Владеет способами установления взаимодействия со сверстниками; формирования представлений о себе, о своих внутренних резервах;</w:t>
            </w:r>
          </w:p>
          <w:p w14:paraId="7F9C3C6D" w14:textId="77777777" w:rsidR="00EB7AB4" w:rsidRPr="00BD4384" w:rsidRDefault="00EB7AB4" w:rsidP="0012245C">
            <w:pPr>
              <w:shd w:val="clear" w:color="auto" w:fill="FFFFFF"/>
              <w:jc w:val="both"/>
            </w:pPr>
            <w:r w:rsidRPr="00BD4384">
              <w:t>–</w:t>
            </w:r>
            <w:r w:rsidR="00100B94" w:rsidRPr="00BD4384">
              <w:t xml:space="preserve"> Владеет основными способами самопознания</w:t>
            </w:r>
          </w:p>
        </w:tc>
      </w:tr>
      <w:tr w:rsidR="008D3718" w:rsidRPr="00F55682" w14:paraId="0F1BBA42" w14:textId="77777777" w:rsidTr="00A068BD">
        <w:tc>
          <w:tcPr>
            <w:tcW w:w="532" w:type="dxa"/>
          </w:tcPr>
          <w:p w14:paraId="1E06A02F" w14:textId="77777777" w:rsidR="008D3718" w:rsidRPr="00BD4384" w:rsidRDefault="008D3718" w:rsidP="00333EF5">
            <w:pPr>
              <w:ind w:hanging="2"/>
            </w:pPr>
            <w:r w:rsidRPr="00BD4384">
              <w:t>3</w:t>
            </w:r>
          </w:p>
        </w:tc>
        <w:tc>
          <w:tcPr>
            <w:tcW w:w="3827" w:type="dxa"/>
          </w:tcPr>
          <w:p w14:paraId="7F3BEF8E" w14:textId="77777777" w:rsidR="008D3718" w:rsidRPr="00BD4384" w:rsidRDefault="00737F53" w:rsidP="0012245C">
            <w:pPr>
              <w:ind w:hanging="2"/>
              <w:jc w:val="both"/>
            </w:pPr>
            <w:r w:rsidRPr="00BD4384">
              <w:t>Готовность к с</w:t>
            </w:r>
            <w:r w:rsidR="008D3718" w:rsidRPr="00BD4384">
              <w:t>оциально</w:t>
            </w:r>
            <w:r w:rsidRPr="00BD4384">
              <w:t>й</w:t>
            </w:r>
            <w:r w:rsidR="008D3718" w:rsidRPr="00BD4384">
              <w:t xml:space="preserve"> активн</w:t>
            </w:r>
            <w:r w:rsidRPr="00BD4384">
              <w:t>ости</w:t>
            </w:r>
            <w:r w:rsidR="008D3718" w:rsidRPr="00BD4384">
              <w:t>, уваж</w:t>
            </w:r>
            <w:r w:rsidRPr="00BD4384">
              <w:t>ению</w:t>
            </w:r>
            <w:r w:rsidR="008D3718" w:rsidRPr="00BD4384">
              <w:t xml:space="preserve"> закон</w:t>
            </w:r>
            <w:r w:rsidRPr="00BD4384">
              <w:t>а и правопоряд</w:t>
            </w:r>
            <w:r w:rsidR="008D3718" w:rsidRPr="00BD4384">
              <w:t>к</w:t>
            </w:r>
            <w:r w:rsidRPr="00BD4384">
              <w:t>а</w:t>
            </w:r>
            <w:r w:rsidR="008D3718" w:rsidRPr="00BD4384">
              <w:t xml:space="preserve">, </w:t>
            </w:r>
            <w:r w:rsidRPr="00BD4384">
              <w:t xml:space="preserve">способность к </w:t>
            </w:r>
            <w:r w:rsidR="008D3718" w:rsidRPr="00BD4384">
              <w:t>соизмер</w:t>
            </w:r>
            <w:r w:rsidRPr="00BD4384">
              <w:t xml:space="preserve">ению своих </w:t>
            </w:r>
            <w:r w:rsidR="008D3718" w:rsidRPr="00BD4384">
              <w:t>поступк</w:t>
            </w:r>
            <w:r w:rsidRPr="00BD4384">
              <w:t>ов</w:t>
            </w:r>
            <w:r w:rsidR="008D3718" w:rsidRPr="00BD4384">
              <w:t xml:space="preserve"> с нравственными ценностями, осозна</w:t>
            </w:r>
            <w:r w:rsidRPr="00BD4384">
              <w:t>ние</w:t>
            </w:r>
            <w:r w:rsidR="008D3718" w:rsidRPr="00BD4384">
              <w:t xml:space="preserve"> свои</w:t>
            </w:r>
            <w:r w:rsidRPr="00BD4384">
              <w:t>х</w:t>
            </w:r>
            <w:r w:rsidR="008D3718" w:rsidRPr="00BD4384">
              <w:t xml:space="preserve"> обязанност</w:t>
            </w:r>
            <w:r w:rsidRPr="00BD4384">
              <w:t>ей</w:t>
            </w:r>
            <w:r w:rsidR="008D3718" w:rsidRPr="00BD4384">
              <w:t xml:space="preserve"> перед семьей, обществом, Отечеством</w:t>
            </w:r>
          </w:p>
        </w:tc>
        <w:tc>
          <w:tcPr>
            <w:tcW w:w="5386" w:type="dxa"/>
          </w:tcPr>
          <w:p w14:paraId="39621B8A" w14:textId="77777777" w:rsidR="008D3718" w:rsidRPr="00BD4384" w:rsidRDefault="00EB7AB4" w:rsidP="0012245C">
            <w:pPr>
              <w:shd w:val="clear" w:color="auto" w:fill="FFFFFF"/>
              <w:jc w:val="both"/>
            </w:pPr>
            <w:r w:rsidRPr="00BD4384">
              <w:t>–</w:t>
            </w:r>
            <w:r w:rsidR="00100B94" w:rsidRPr="00BD4384">
              <w:t xml:space="preserve"> Считает внутригрупповое сплочение важным средством решения групповых задач; проявляет заинтересованность в его достижении;</w:t>
            </w:r>
          </w:p>
          <w:p w14:paraId="03C747D7" w14:textId="77777777" w:rsidR="00EB7AB4" w:rsidRPr="00BD4384" w:rsidRDefault="00EB7AB4" w:rsidP="0012245C">
            <w:pPr>
              <w:shd w:val="clear" w:color="auto" w:fill="FFFFFF"/>
              <w:jc w:val="both"/>
            </w:pPr>
            <w:r w:rsidRPr="00BD4384">
              <w:t>–</w:t>
            </w:r>
            <w:r w:rsidR="00100B94" w:rsidRPr="00BD4384">
              <w:t xml:space="preserve"> Стремится к овладению способами взаимодействия со сверстниками</w:t>
            </w:r>
          </w:p>
        </w:tc>
      </w:tr>
      <w:tr w:rsidR="008D3718" w:rsidRPr="00F55682" w14:paraId="6D6495FC" w14:textId="77777777" w:rsidTr="00A068BD">
        <w:tc>
          <w:tcPr>
            <w:tcW w:w="532" w:type="dxa"/>
          </w:tcPr>
          <w:p w14:paraId="35C51D77" w14:textId="77777777" w:rsidR="008D3718" w:rsidRPr="00BD4384" w:rsidRDefault="00100B94" w:rsidP="00100B94">
            <w:pPr>
              <w:ind w:hanging="2"/>
            </w:pPr>
            <w:r w:rsidRPr="00BD4384">
              <w:t>4</w:t>
            </w:r>
          </w:p>
        </w:tc>
        <w:tc>
          <w:tcPr>
            <w:tcW w:w="3827" w:type="dxa"/>
          </w:tcPr>
          <w:p w14:paraId="66082D81" w14:textId="77777777" w:rsidR="008D3718" w:rsidRPr="00BD4384" w:rsidRDefault="008D3718" w:rsidP="0012245C">
            <w:pPr>
              <w:ind w:hanging="2"/>
              <w:jc w:val="both"/>
            </w:pPr>
            <w:r w:rsidRPr="00BD4384">
      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</w:t>
            </w:r>
          </w:p>
        </w:tc>
        <w:tc>
          <w:tcPr>
            <w:tcW w:w="5386" w:type="dxa"/>
          </w:tcPr>
          <w:p w14:paraId="62C68E72" w14:textId="77777777" w:rsidR="008D3718" w:rsidRPr="00BD4384" w:rsidRDefault="00EB7AB4" w:rsidP="0012245C">
            <w:pPr>
              <w:shd w:val="clear" w:color="auto" w:fill="FFFFFF"/>
              <w:jc w:val="both"/>
            </w:pPr>
            <w:r w:rsidRPr="00BD4384">
              <w:t>– Умеет активно участвовать в дискуссиях, сотрудничать при этом со сверстниками</w:t>
            </w:r>
            <w:r w:rsidR="0058255B" w:rsidRPr="00BD4384">
              <w:t>;</w:t>
            </w:r>
          </w:p>
          <w:p w14:paraId="76538A6C" w14:textId="77777777" w:rsidR="00100B94" w:rsidRPr="00BD4384" w:rsidRDefault="00100B94" w:rsidP="0012245C">
            <w:pPr>
              <w:shd w:val="clear" w:color="auto" w:fill="FFFFFF"/>
              <w:jc w:val="both"/>
            </w:pPr>
            <w:r w:rsidRPr="00BD4384">
              <w:t>– Считает внутригрупповое сплочение важным средством решения групповых задач; проявляет заинтересованность в его достижении;</w:t>
            </w:r>
          </w:p>
          <w:p w14:paraId="7DF2375C" w14:textId="77777777" w:rsidR="00EB7AB4" w:rsidRPr="00BD4384" w:rsidRDefault="00100B94" w:rsidP="0012245C">
            <w:pPr>
              <w:shd w:val="clear" w:color="auto" w:fill="FFFFFF"/>
              <w:jc w:val="both"/>
            </w:pPr>
            <w:r w:rsidRPr="00BD4384">
              <w:t xml:space="preserve">– Стремится к овладению способами взаимодействия со сверстниками </w:t>
            </w:r>
          </w:p>
          <w:p w14:paraId="5042B470" w14:textId="77777777" w:rsidR="00100B94" w:rsidRPr="00BD4384" w:rsidRDefault="00EB7AB4" w:rsidP="0012245C">
            <w:pPr>
              <w:shd w:val="clear" w:color="auto" w:fill="FFFFFF"/>
              <w:jc w:val="both"/>
            </w:pPr>
            <w:r w:rsidRPr="00BD4384">
              <w:t>–</w:t>
            </w:r>
            <w:r w:rsidR="00100B94" w:rsidRPr="00BD4384">
              <w:t xml:space="preserve"> Умеет справляться со своими эмоциями</w:t>
            </w:r>
          </w:p>
          <w:p w14:paraId="2A111BCF" w14:textId="77777777" w:rsidR="00EB7AB4" w:rsidRPr="00BD4384" w:rsidRDefault="00100B94" w:rsidP="0012245C">
            <w:pPr>
              <w:shd w:val="clear" w:color="auto" w:fill="FFFFFF"/>
              <w:jc w:val="both"/>
            </w:pPr>
            <w:r w:rsidRPr="00BD4384">
              <w:t>– Адекватно оценивает свои возможности в стандартных ситуациях</w:t>
            </w:r>
          </w:p>
        </w:tc>
      </w:tr>
      <w:tr w:rsidR="00B64F04" w:rsidRPr="00F55682" w14:paraId="534743C4" w14:textId="77777777" w:rsidTr="00A068BD">
        <w:tc>
          <w:tcPr>
            <w:tcW w:w="532" w:type="dxa"/>
          </w:tcPr>
          <w:p w14:paraId="46DAD0D1" w14:textId="77777777" w:rsidR="00B64F04" w:rsidRPr="00BD4384" w:rsidRDefault="00100B94" w:rsidP="00333EF5">
            <w:pPr>
              <w:ind w:hanging="2"/>
            </w:pPr>
            <w:r w:rsidRPr="00BD4384">
              <w:t>5</w:t>
            </w:r>
          </w:p>
        </w:tc>
        <w:tc>
          <w:tcPr>
            <w:tcW w:w="3827" w:type="dxa"/>
          </w:tcPr>
          <w:p w14:paraId="5389CDE6" w14:textId="77777777" w:rsidR="00B64F04" w:rsidRPr="00BD4384" w:rsidRDefault="00100B94" w:rsidP="0012245C">
            <w:pPr>
              <w:ind w:hanging="2"/>
              <w:jc w:val="both"/>
              <w:rPr>
                <w:highlight w:val="yellow"/>
              </w:rPr>
            </w:pPr>
            <w:r w:rsidRPr="00BD4384">
              <w:t>К</w:t>
            </w:r>
            <w:r w:rsidR="00B64F04" w:rsidRPr="00BD4384">
              <w:t>оммуникативн</w:t>
            </w:r>
            <w:r w:rsidRPr="00BD4384">
              <w:t>ая</w:t>
            </w:r>
            <w:r w:rsidR="00B64F04" w:rsidRPr="00BD4384">
              <w:t xml:space="preserve"> компетентност</w:t>
            </w:r>
            <w:r w:rsidRPr="00BD4384">
              <w:t>ь</w:t>
            </w:r>
            <w:r w:rsidR="00B64F04" w:rsidRPr="00BD4384">
              <w:t xml:space="preserve"> в общении и </w:t>
            </w:r>
            <w:r w:rsidRPr="00BD4384">
              <w:t xml:space="preserve">способность к </w:t>
            </w:r>
            <w:r w:rsidR="00B64F04" w:rsidRPr="00BD4384">
              <w:t>сотрудничеств</w:t>
            </w:r>
            <w:r w:rsidRPr="00BD4384">
              <w:t>у</w:t>
            </w:r>
            <w:r w:rsidR="00B64F04" w:rsidRPr="00BD4384">
      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</w:p>
        </w:tc>
        <w:tc>
          <w:tcPr>
            <w:tcW w:w="5386" w:type="dxa"/>
          </w:tcPr>
          <w:p w14:paraId="68ACC093" w14:textId="77777777" w:rsidR="0058255B" w:rsidRPr="00BD4384" w:rsidRDefault="0058255B" w:rsidP="0012245C">
            <w:pPr>
              <w:autoSpaceDE w:val="0"/>
              <w:autoSpaceDN w:val="0"/>
              <w:adjustRightInd w:val="0"/>
              <w:jc w:val="both"/>
            </w:pPr>
            <w:r w:rsidRPr="00BD4384">
              <w:t>– Знаком с разными формами коммуникации;</w:t>
            </w:r>
          </w:p>
          <w:p w14:paraId="4664C74E" w14:textId="77777777" w:rsidR="00B64F04" w:rsidRPr="00BD4384" w:rsidRDefault="00B64F04" w:rsidP="0012245C">
            <w:pPr>
              <w:autoSpaceDE w:val="0"/>
              <w:autoSpaceDN w:val="0"/>
              <w:adjustRightInd w:val="0"/>
              <w:jc w:val="both"/>
            </w:pPr>
            <w:r w:rsidRPr="00BD4384">
              <w:t xml:space="preserve">– </w:t>
            </w:r>
            <w:r w:rsidR="0058255B" w:rsidRPr="00BD4384">
              <w:t>Р</w:t>
            </w:r>
            <w:r w:rsidRPr="00BD4384">
              <w:t>аботает в режиме взаимодействия;</w:t>
            </w:r>
          </w:p>
          <w:p w14:paraId="233ED780" w14:textId="77777777" w:rsidR="00B64F04" w:rsidRPr="00BD4384" w:rsidRDefault="00B64F04" w:rsidP="0012245C">
            <w:pPr>
              <w:autoSpaceDE w:val="0"/>
              <w:autoSpaceDN w:val="0"/>
              <w:adjustRightInd w:val="0"/>
              <w:jc w:val="both"/>
            </w:pPr>
            <w:r w:rsidRPr="00BD4384">
              <w:t xml:space="preserve">– </w:t>
            </w:r>
            <w:r w:rsidR="0058255B" w:rsidRPr="00BD4384">
              <w:t>В</w:t>
            </w:r>
            <w:r w:rsidRPr="00BD4384">
              <w:t>ступает в контакт с участниками образовательного процесса;</w:t>
            </w:r>
          </w:p>
          <w:p w14:paraId="3CDE0D03" w14:textId="77777777" w:rsidR="00B64F04" w:rsidRPr="00BD4384" w:rsidRDefault="00B64F04" w:rsidP="0012245C">
            <w:pPr>
              <w:autoSpaceDE w:val="0"/>
              <w:autoSpaceDN w:val="0"/>
              <w:adjustRightInd w:val="0"/>
              <w:jc w:val="both"/>
            </w:pPr>
            <w:r w:rsidRPr="00BD4384">
              <w:t xml:space="preserve">– </w:t>
            </w:r>
            <w:r w:rsidR="0058255B" w:rsidRPr="00BD4384">
              <w:t>В</w:t>
            </w:r>
            <w:r w:rsidRPr="00BD4384">
              <w:t>заимодействует с участниками учебной деятельности в процессе обучения</w:t>
            </w:r>
            <w:r w:rsidR="0058255B" w:rsidRPr="00BD4384">
              <w:t>;</w:t>
            </w:r>
          </w:p>
          <w:p w14:paraId="2DA5F8D1" w14:textId="77777777" w:rsidR="0058255B" w:rsidRPr="00BD4384" w:rsidRDefault="0058255B" w:rsidP="0012245C">
            <w:pPr>
              <w:shd w:val="clear" w:color="auto" w:fill="FFFFFF"/>
              <w:jc w:val="both"/>
            </w:pPr>
            <w:r w:rsidRPr="00BD4384">
              <w:t>– Умеет активно участвовать в дискуссиях, сотрудничать при этом со сверстниками</w:t>
            </w:r>
          </w:p>
        </w:tc>
      </w:tr>
      <w:tr w:rsidR="008D3718" w:rsidRPr="00F55682" w14:paraId="0294059A" w14:textId="77777777" w:rsidTr="00A068BD">
        <w:tc>
          <w:tcPr>
            <w:tcW w:w="532" w:type="dxa"/>
          </w:tcPr>
          <w:p w14:paraId="6FFF87DF" w14:textId="77777777" w:rsidR="008D3718" w:rsidRPr="00BD4384" w:rsidRDefault="00100B94" w:rsidP="00333EF5">
            <w:pPr>
              <w:ind w:hanging="2"/>
            </w:pPr>
            <w:r w:rsidRPr="00BD4384">
              <w:t>6</w:t>
            </w:r>
          </w:p>
        </w:tc>
        <w:tc>
          <w:tcPr>
            <w:tcW w:w="3827" w:type="dxa"/>
          </w:tcPr>
          <w:p w14:paraId="390C75C4" w14:textId="77777777" w:rsidR="008D3718" w:rsidRPr="00BD4384" w:rsidRDefault="00100B94" w:rsidP="0012245C">
            <w:pPr>
              <w:ind w:hanging="2"/>
              <w:jc w:val="both"/>
            </w:pPr>
            <w:r w:rsidRPr="00BD4384">
              <w:t>Сф</w:t>
            </w:r>
            <w:r w:rsidR="008D3718" w:rsidRPr="00BD4384">
              <w:t>ормирован</w:t>
            </w:r>
            <w:r w:rsidRPr="00BD4384">
              <w:t>ная</w:t>
            </w:r>
            <w:r w:rsidR="008D3718" w:rsidRPr="00BD4384">
              <w:t xml:space="preserve"> ценност</w:t>
            </w:r>
            <w:r w:rsidRPr="00BD4384">
              <w:t>ь</w:t>
            </w:r>
            <w:r w:rsidR="008D3718" w:rsidRPr="00BD4384">
              <w:t xml:space="preserve"> здорового и безопасного образа жизни; усвоение правил 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      </w:r>
          </w:p>
        </w:tc>
        <w:tc>
          <w:tcPr>
            <w:tcW w:w="5386" w:type="dxa"/>
          </w:tcPr>
          <w:p w14:paraId="2E0EAE81" w14:textId="77777777" w:rsidR="008D3718" w:rsidRPr="00BD4384" w:rsidRDefault="00EB7AB4" w:rsidP="0012245C">
            <w:pPr>
              <w:autoSpaceDE w:val="0"/>
              <w:autoSpaceDN w:val="0"/>
              <w:adjustRightInd w:val="0"/>
              <w:jc w:val="both"/>
            </w:pPr>
            <w:r w:rsidRPr="00BD4384">
              <w:t>–</w:t>
            </w:r>
            <w:r w:rsidR="00100B94" w:rsidRPr="00BD4384">
              <w:t xml:space="preserve"> Умеет справляться со своими эмоциями;</w:t>
            </w:r>
          </w:p>
          <w:p w14:paraId="04495D97" w14:textId="77777777" w:rsidR="00EB7AB4" w:rsidRPr="00BD4384" w:rsidRDefault="00EB7AB4" w:rsidP="0012245C">
            <w:pPr>
              <w:autoSpaceDE w:val="0"/>
              <w:autoSpaceDN w:val="0"/>
              <w:adjustRightInd w:val="0"/>
              <w:jc w:val="both"/>
            </w:pPr>
            <w:r w:rsidRPr="00BD4384">
              <w:t>–</w:t>
            </w:r>
            <w:r w:rsidR="00100B94" w:rsidRPr="00BD4384">
              <w:t xml:space="preserve"> Прилагает усилия для снижения уровня своей школьной тревожности;</w:t>
            </w:r>
          </w:p>
          <w:p w14:paraId="0D980B5A" w14:textId="77777777" w:rsidR="00EB7AB4" w:rsidRPr="00BD4384" w:rsidRDefault="00EB7AB4" w:rsidP="0012245C">
            <w:pPr>
              <w:autoSpaceDE w:val="0"/>
              <w:autoSpaceDN w:val="0"/>
              <w:adjustRightInd w:val="0"/>
              <w:jc w:val="both"/>
            </w:pPr>
            <w:r w:rsidRPr="00BD4384">
              <w:t>–</w:t>
            </w:r>
            <w:r w:rsidR="00100B94" w:rsidRPr="00BD4384">
              <w:t xml:space="preserve"> Активно формирует представления о себе, о своих внутренних резервах;</w:t>
            </w:r>
          </w:p>
          <w:p w14:paraId="1CF83697" w14:textId="77777777" w:rsidR="00EB7AB4" w:rsidRPr="00BD4384" w:rsidRDefault="00100B94" w:rsidP="0012245C">
            <w:pPr>
              <w:autoSpaceDE w:val="0"/>
              <w:autoSpaceDN w:val="0"/>
              <w:adjustRightInd w:val="0"/>
              <w:jc w:val="both"/>
            </w:pPr>
            <w:r w:rsidRPr="00BD4384">
              <w:t>– Адекватно оценивает свои возможности в стандартных ситуациях</w:t>
            </w:r>
            <w:r w:rsidR="0058255B" w:rsidRPr="00BD4384">
              <w:t>;</w:t>
            </w:r>
          </w:p>
          <w:p w14:paraId="79530FDA" w14:textId="77777777" w:rsidR="0058255B" w:rsidRPr="00BD4384" w:rsidRDefault="0058255B" w:rsidP="0012245C">
            <w:pPr>
              <w:autoSpaceDE w:val="0"/>
              <w:autoSpaceDN w:val="0"/>
              <w:adjustRightInd w:val="0"/>
              <w:jc w:val="both"/>
            </w:pPr>
            <w:r w:rsidRPr="00BD4384">
              <w:t>– Осознает свою уникальность</w:t>
            </w:r>
          </w:p>
        </w:tc>
      </w:tr>
    </w:tbl>
    <w:p w14:paraId="03A78B8A" w14:textId="77777777" w:rsidR="0058255B" w:rsidRDefault="0058255B" w:rsidP="00333EF5">
      <w:pPr>
        <w:pStyle w:val="a6"/>
        <w:ind w:firstLine="709"/>
        <w:jc w:val="both"/>
        <w:rPr>
          <w:u w:val="single"/>
        </w:rPr>
      </w:pPr>
    </w:p>
    <w:p w14:paraId="4DA0CF27" w14:textId="77777777" w:rsidR="00B64F04" w:rsidRDefault="00B64F04" w:rsidP="00333EF5">
      <w:pPr>
        <w:pStyle w:val="a6"/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Планируемые метапредметные результаты:</w:t>
      </w:r>
    </w:p>
    <w:p w14:paraId="2D37E779" w14:textId="77777777" w:rsidR="003A09A5" w:rsidRPr="003A09A5" w:rsidRDefault="003A09A5" w:rsidP="00333EF5">
      <w:pPr>
        <w:pStyle w:val="a6"/>
        <w:ind w:firstLine="709"/>
        <w:jc w:val="both"/>
        <w:rPr>
          <w:sz w:val="28"/>
          <w:szCs w:val="28"/>
        </w:rPr>
      </w:pPr>
    </w:p>
    <w:tbl>
      <w:tblPr>
        <w:tblW w:w="974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827"/>
        <w:gridCol w:w="5386"/>
      </w:tblGrid>
      <w:tr w:rsidR="00B64F04" w:rsidRPr="003A09A5" w14:paraId="62051D82" w14:textId="77777777" w:rsidTr="00A068BD">
        <w:tc>
          <w:tcPr>
            <w:tcW w:w="532" w:type="dxa"/>
          </w:tcPr>
          <w:p w14:paraId="54B7CF1E" w14:textId="77777777" w:rsidR="00B64F04" w:rsidRPr="003A09A5" w:rsidRDefault="00B64F04" w:rsidP="00333EF5">
            <w:pPr>
              <w:ind w:hanging="2"/>
              <w:jc w:val="center"/>
              <w:rPr>
                <w:bCs/>
              </w:rPr>
            </w:pPr>
            <w:r w:rsidRPr="003A09A5">
              <w:rPr>
                <w:bCs/>
              </w:rPr>
              <w:t>№</w:t>
            </w:r>
          </w:p>
        </w:tc>
        <w:tc>
          <w:tcPr>
            <w:tcW w:w="3827" w:type="dxa"/>
            <w:vAlign w:val="center"/>
          </w:tcPr>
          <w:p w14:paraId="2A919AA6" w14:textId="77777777" w:rsidR="00B64F04" w:rsidRPr="003A09A5" w:rsidRDefault="00B64F04" w:rsidP="00333EF5">
            <w:pPr>
              <w:ind w:hanging="2"/>
              <w:jc w:val="center"/>
              <w:rPr>
                <w:bCs/>
              </w:rPr>
            </w:pPr>
            <w:r w:rsidRPr="003A09A5">
              <w:rPr>
                <w:bCs/>
              </w:rPr>
              <w:t>Компетенции</w:t>
            </w:r>
          </w:p>
        </w:tc>
        <w:tc>
          <w:tcPr>
            <w:tcW w:w="5386" w:type="dxa"/>
            <w:vAlign w:val="center"/>
          </w:tcPr>
          <w:p w14:paraId="2EE6A999" w14:textId="77777777" w:rsidR="00B64F04" w:rsidRPr="003A09A5" w:rsidRDefault="00B64F04" w:rsidP="00333EF5">
            <w:pPr>
              <w:jc w:val="center"/>
              <w:rPr>
                <w:bCs/>
              </w:rPr>
            </w:pPr>
            <w:r w:rsidRPr="003A09A5">
              <w:rPr>
                <w:bCs/>
              </w:rPr>
              <w:t>Признаки сформированной компетенции</w:t>
            </w:r>
          </w:p>
        </w:tc>
      </w:tr>
      <w:tr w:rsidR="00B64F04" w:rsidRPr="00F55682" w14:paraId="6FFF6089" w14:textId="77777777" w:rsidTr="00A068BD">
        <w:tc>
          <w:tcPr>
            <w:tcW w:w="532" w:type="dxa"/>
          </w:tcPr>
          <w:p w14:paraId="7949F6A4" w14:textId="77777777" w:rsidR="00B64F04" w:rsidRPr="003A09A5" w:rsidRDefault="00B64F04" w:rsidP="00333EF5">
            <w:pPr>
              <w:ind w:hanging="2"/>
            </w:pPr>
            <w:r w:rsidRPr="003A09A5">
              <w:t>1</w:t>
            </w:r>
          </w:p>
        </w:tc>
        <w:tc>
          <w:tcPr>
            <w:tcW w:w="3827" w:type="dxa"/>
          </w:tcPr>
          <w:p w14:paraId="2587D96E" w14:textId="77777777" w:rsidR="00B64F04" w:rsidRPr="003A09A5" w:rsidRDefault="008D3718" w:rsidP="0012245C">
            <w:pPr>
              <w:ind w:hanging="2"/>
              <w:jc w:val="both"/>
              <w:rPr>
                <w:highlight w:val="yellow"/>
              </w:rPr>
            </w:pPr>
            <w:r w:rsidRPr="003A09A5"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5386" w:type="dxa"/>
          </w:tcPr>
          <w:p w14:paraId="67AD2182" w14:textId="77777777" w:rsidR="00B57BEF" w:rsidRPr="003A09A5" w:rsidRDefault="009004AE" w:rsidP="0012245C">
            <w:pPr>
              <w:autoSpaceDE w:val="0"/>
              <w:autoSpaceDN w:val="0"/>
              <w:adjustRightInd w:val="0"/>
              <w:jc w:val="both"/>
            </w:pPr>
            <w:r w:rsidRPr="003A09A5">
              <w:t xml:space="preserve">– </w:t>
            </w:r>
            <w:r w:rsidR="00B57BEF" w:rsidRPr="003A09A5">
              <w:t xml:space="preserve">Умеет самостоятельно определять цели своего обучения в новой учебной ситуации (при освоении нового школьного предмета); </w:t>
            </w:r>
          </w:p>
          <w:p w14:paraId="77EB5C2E" w14:textId="77777777" w:rsidR="00B57BEF" w:rsidRPr="003A09A5" w:rsidRDefault="009004AE" w:rsidP="0012245C">
            <w:pPr>
              <w:autoSpaceDE w:val="0"/>
              <w:autoSpaceDN w:val="0"/>
              <w:adjustRightInd w:val="0"/>
              <w:jc w:val="both"/>
            </w:pPr>
            <w:r w:rsidRPr="003A09A5">
              <w:t xml:space="preserve">– </w:t>
            </w:r>
            <w:r w:rsidR="00B57BEF" w:rsidRPr="003A09A5">
              <w:t xml:space="preserve">Умеет ставить и формулировать для себя новые задачи по освоению способов действия в новой </w:t>
            </w:r>
            <w:r w:rsidRPr="003A09A5">
              <w:t xml:space="preserve">школьной </w:t>
            </w:r>
            <w:r w:rsidR="00B57BEF" w:rsidRPr="003A09A5">
              <w:t>ситуации</w:t>
            </w:r>
            <w:r w:rsidRPr="003A09A5">
              <w:t>;</w:t>
            </w:r>
          </w:p>
          <w:p w14:paraId="1B3C3664" w14:textId="77777777" w:rsidR="00B57BEF" w:rsidRPr="003A09A5" w:rsidRDefault="009004AE" w:rsidP="0012245C">
            <w:pPr>
              <w:autoSpaceDE w:val="0"/>
              <w:autoSpaceDN w:val="0"/>
              <w:adjustRightInd w:val="0"/>
              <w:jc w:val="both"/>
            </w:pPr>
            <w:r w:rsidRPr="003A09A5">
              <w:t xml:space="preserve">– </w:t>
            </w:r>
            <w:r w:rsidR="00B57BEF" w:rsidRPr="003A09A5">
              <w:t xml:space="preserve">Умеет </w:t>
            </w:r>
            <w:r w:rsidRPr="003A09A5">
              <w:t>формировать представления о себе, о своих внутренних резервах в новой учебной ситуации (при освоении нового школьного предмета)</w:t>
            </w:r>
          </w:p>
        </w:tc>
      </w:tr>
      <w:tr w:rsidR="00B64F04" w:rsidRPr="00F55682" w14:paraId="737969F8" w14:textId="77777777" w:rsidTr="00A068BD">
        <w:tc>
          <w:tcPr>
            <w:tcW w:w="532" w:type="dxa"/>
          </w:tcPr>
          <w:p w14:paraId="3327492D" w14:textId="77777777" w:rsidR="00B64F04" w:rsidRPr="003A09A5" w:rsidRDefault="00B64F04" w:rsidP="00333EF5">
            <w:pPr>
              <w:ind w:hanging="2"/>
            </w:pPr>
            <w:r w:rsidRPr="003A09A5">
              <w:t>2</w:t>
            </w:r>
          </w:p>
        </w:tc>
        <w:tc>
          <w:tcPr>
            <w:tcW w:w="3827" w:type="dxa"/>
          </w:tcPr>
          <w:p w14:paraId="052F2249" w14:textId="77777777" w:rsidR="00B64F04" w:rsidRPr="003A09A5" w:rsidRDefault="008D3718" w:rsidP="0012245C">
            <w:pPr>
              <w:ind w:hanging="2"/>
              <w:jc w:val="both"/>
              <w:rPr>
                <w:highlight w:val="yellow"/>
              </w:rPr>
            </w:pPr>
            <w:r w:rsidRPr="003A09A5"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      </w:r>
          </w:p>
        </w:tc>
        <w:tc>
          <w:tcPr>
            <w:tcW w:w="5386" w:type="dxa"/>
          </w:tcPr>
          <w:p w14:paraId="7C430350" w14:textId="77777777" w:rsidR="0009383C" w:rsidRPr="003A09A5" w:rsidRDefault="00EB7AB4" w:rsidP="0012245C">
            <w:pPr>
              <w:autoSpaceDE w:val="0"/>
              <w:autoSpaceDN w:val="0"/>
              <w:adjustRightInd w:val="0"/>
              <w:jc w:val="both"/>
            </w:pPr>
            <w:r w:rsidRPr="003A09A5">
              <w:t>–</w:t>
            </w:r>
            <w:r w:rsidR="0009383C" w:rsidRPr="003A09A5">
              <w:t xml:space="preserve"> Умеет организовывать учебное сотрудничество и совместную деятельность с новым учителем;</w:t>
            </w:r>
          </w:p>
          <w:p w14:paraId="31E30821" w14:textId="77777777" w:rsidR="0009383C" w:rsidRPr="003A09A5" w:rsidRDefault="0009383C" w:rsidP="0012245C">
            <w:pPr>
              <w:autoSpaceDE w:val="0"/>
              <w:autoSpaceDN w:val="0"/>
              <w:adjustRightInd w:val="0"/>
              <w:jc w:val="both"/>
            </w:pPr>
            <w:r w:rsidRPr="003A09A5">
              <w:t>– Умеет организовывать учебное сотрудничество и совместную деятельность со сверстниками в новой учебной ситуации (при освоении нового школьного предмета);</w:t>
            </w:r>
          </w:p>
          <w:p w14:paraId="6DBB9B66" w14:textId="77777777" w:rsidR="00581642" w:rsidRPr="003A09A5" w:rsidRDefault="0009383C" w:rsidP="0012245C">
            <w:pPr>
              <w:autoSpaceDE w:val="0"/>
              <w:autoSpaceDN w:val="0"/>
              <w:adjustRightInd w:val="0"/>
              <w:jc w:val="both"/>
            </w:pPr>
            <w:r w:rsidRPr="003A09A5">
              <w:t xml:space="preserve"> – </w:t>
            </w:r>
            <w:r w:rsidR="00581642" w:rsidRPr="003A09A5">
              <w:t xml:space="preserve">Умеет находить общее решение и разрешать конфликты на основе согласования позиций и учета интересов при </w:t>
            </w:r>
            <w:r w:rsidRPr="003A09A5">
              <w:t>работ</w:t>
            </w:r>
            <w:r w:rsidR="00581642" w:rsidRPr="003A09A5">
              <w:t>е</w:t>
            </w:r>
            <w:r w:rsidRPr="003A09A5">
              <w:t xml:space="preserve"> индивидуально и в группе; </w:t>
            </w:r>
          </w:p>
          <w:p w14:paraId="514587D9" w14:textId="77777777" w:rsidR="00EB7AB4" w:rsidRPr="003A09A5" w:rsidRDefault="00581642" w:rsidP="0012245C">
            <w:pPr>
              <w:autoSpaceDE w:val="0"/>
              <w:autoSpaceDN w:val="0"/>
              <w:adjustRightInd w:val="0"/>
              <w:jc w:val="both"/>
            </w:pPr>
            <w:r w:rsidRPr="003A09A5">
              <w:t xml:space="preserve">– Умеет </w:t>
            </w:r>
            <w:r w:rsidR="0009383C" w:rsidRPr="003A09A5">
              <w:t>формулировать, аргументировать и отстаивать свое мнение</w:t>
            </w:r>
            <w:r w:rsidRPr="003A09A5">
              <w:t xml:space="preserve"> при работе в группе</w:t>
            </w:r>
          </w:p>
        </w:tc>
      </w:tr>
    </w:tbl>
    <w:p w14:paraId="13E33CA4" w14:textId="77777777" w:rsidR="0012245C" w:rsidRDefault="0012245C" w:rsidP="00F65639">
      <w:pPr>
        <w:ind w:firstLine="709"/>
        <w:jc w:val="both"/>
      </w:pPr>
    </w:p>
    <w:p w14:paraId="0F9A28A3" w14:textId="77777777" w:rsidR="00F65639" w:rsidRPr="003A09A5" w:rsidRDefault="00F65639" w:rsidP="00F65639">
      <w:pPr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Один из результатов реализации программы – повышение уровня психологической компетентности педагогов и родителей по проблемам адаптационного периода.</w:t>
      </w:r>
    </w:p>
    <w:p w14:paraId="2815AC84" w14:textId="77777777" w:rsidR="00B64F04" w:rsidRDefault="00B64F04" w:rsidP="00333EF5">
      <w:pPr>
        <w:pStyle w:val="a6"/>
        <w:ind w:firstLine="709"/>
        <w:jc w:val="both"/>
        <w:rPr>
          <w:u w:val="single"/>
        </w:rPr>
      </w:pPr>
    </w:p>
    <w:p w14:paraId="6287F960" w14:textId="77777777" w:rsidR="000F5BAA" w:rsidRPr="003A09A5" w:rsidRDefault="003A09A5" w:rsidP="00333EF5">
      <w:pPr>
        <w:jc w:val="center"/>
        <w:rPr>
          <w:b/>
          <w:sz w:val="28"/>
          <w:szCs w:val="28"/>
        </w:rPr>
      </w:pPr>
      <w:r w:rsidRPr="003A09A5">
        <w:rPr>
          <w:rFonts w:eastAsia="Calibri"/>
          <w:b/>
          <w:sz w:val="28"/>
          <w:szCs w:val="28"/>
        </w:rPr>
        <w:t>6</w:t>
      </w:r>
      <w:r w:rsidR="000F5BAA" w:rsidRPr="003A09A5">
        <w:rPr>
          <w:rFonts w:eastAsia="Calibri"/>
          <w:b/>
          <w:sz w:val="28"/>
          <w:szCs w:val="28"/>
        </w:rPr>
        <w:t xml:space="preserve">. </w:t>
      </w:r>
      <w:r w:rsidR="000F5BAA" w:rsidRPr="003A09A5">
        <w:rPr>
          <w:b/>
          <w:sz w:val="28"/>
          <w:szCs w:val="28"/>
        </w:rPr>
        <w:t xml:space="preserve">Содержание </w:t>
      </w:r>
      <w:r w:rsidRPr="003A09A5">
        <w:rPr>
          <w:b/>
          <w:sz w:val="28"/>
          <w:szCs w:val="28"/>
        </w:rPr>
        <w:t>профилактического</w:t>
      </w:r>
      <w:r w:rsidR="000F5BAA" w:rsidRPr="003A09A5">
        <w:rPr>
          <w:b/>
          <w:sz w:val="28"/>
          <w:szCs w:val="28"/>
        </w:rPr>
        <w:t xml:space="preserve"> курса </w:t>
      </w:r>
    </w:p>
    <w:p w14:paraId="1576C546" w14:textId="77777777" w:rsidR="003A09A5" w:rsidRDefault="003A09A5" w:rsidP="00333EF5">
      <w:pPr>
        <w:pStyle w:val="a6"/>
        <w:ind w:firstLine="709"/>
        <w:jc w:val="both"/>
        <w:rPr>
          <w:sz w:val="28"/>
          <w:szCs w:val="28"/>
        </w:rPr>
      </w:pPr>
    </w:p>
    <w:p w14:paraId="087AC967" w14:textId="77777777" w:rsidR="00D63D82" w:rsidRPr="003A09A5" w:rsidRDefault="00D01B01" w:rsidP="00333EF5">
      <w:pPr>
        <w:pStyle w:val="a6"/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 xml:space="preserve">Рабочая программа рассчитана на </w:t>
      </w:r>
      <w:r w:rsidR="00B7642C" w:rsidRPr="00B7642C">
        <w:rPr>
          <w:sz w:val="28"/>
          <w:szCs w:val="28"/>
        </w:rPr>
        <w:t>3</w:t>
      </w:r>
      <w:r w:rsidRPr="003A09A5">
        <w:rPr>
          <w:sz w:val="28"/>
          <w:szCs w:val="28"/>
        </w:rPr>
        <w:t>4</w:t>
      </w:r>
      <w:r w:rsidR="009A15F5" w:rsidRPr="003A09A5">
        <w:rPr>
          <w:sz w:val="28"/>
          <w:szCs w:val="28"/>
        </w:rPr>
        <w:t xml:space="preserve"> </w:t>
      </w:r>
      <w:r w:rsidRPr="003A09A5">
        <w:rPr>
          <w:sz w:val="28"/>
          <w:szCs w:val="28"/>
        </w:rPr>
        <w:t>час</w:t>
      </w:r>
      <w:r w:rsidR="00B7642C">
        <w:rPr>
          <w:sz w:val="28"/>
          <w:szCs w:val="28"/>
        </w:rPr>
        <w:t>а</w:t>
      </w:r>
      <w:r w:rsidRPr="003A09A5">
        <w:rPr>
          <w:sz w:val="28"/>
          <w:szCs w:val="28"/>
        </w:rPr>
        <w:t xml:space="preserve"> (</w:t>
      </w:r>
      <w:r w:rsidR="009A15F5" w:rsidRPr="003A09A5">
        <w:rPr>
          <w:sz w:val="28"/>
          <w:szCs w:val="28"/>
        </w:rPr>
        <w:t>1 час в неделю)</w:t>
      </w:r>
      <w:r w:rsidRPr="003A09A5">
        <w:rPr>
          <w:sz w:val="28"/>
          <w:szCs w:val="28"/>
        </w:rPr>
        <w:t xml:space="preserve">. </w:t>
      </w:r>
    </w:p>
    <w:p w14:paraId="698D2605" w14:textId="77777777" w:rsidR="00A068BD" w:rsidRPr="005B0E81" w:rsidRDefault="00A068BD" w:rsidP="00333EF5">
      <w:pPr>
        <w:ind w:firstLine="6379"/>
        <w:jc w:val="right"/>
        <w:rPr>
          <w:sz w:val="28"/>
          <w:szCs w:val="28"/>
        </w:rPr>
      </w:pPr>
    </w:p>
    <w:p w14:paraId="64179968" w14:textId="36B531D7" w:rsidR="00571C43" w:rsidRPr="003A09A5" w:rsidRDefault="00571C43" w:rsidP="004711AA">
      <w:pPr>
        <w:shd w:val="clear" w:color="auto" w:fill="FFFFFF"/>
        <w:jc w:val="both"/>
        <w:rPr>
          <w:sz w:val="28"/>
          <w:szCs w:val="28"/>
        </w:rPr>
      </w:pPr>
      <w:r w:rsidRPr="003A09A5">
        <w:rPr>
          <w:sz w:val="28"/>
          <w:szCs w:val="28"/>
        </w:rPr>
        <w:t xml:space="preserve">Реализация программы проходит в </w:t>
      </w:r>
      <w:r w:rsidRPr="003A09A5">
        <w:rPr>
          <w:b/>
          <w:sz w:val="28"/>
          <w:szCs w:val="28"/>
        </w:rPr>
        <w:t>три этапа</w:t>
      </w:r>
      <w:r w:rsidRPr="003A09A5">
        <w:rPr>
          <w:sz w:val="28"/>
          <w:szCs w:val="28"/>
        </w:rPr>
        <w:t>:</w:t>
      </w:r>
    </w:p>
    <w:p w14:paraId="78651600" w14:textId="77777777" w:rsidR="002974DC" w:rsidRPr="003A09A5" w:rsidRDefault="00571C43" w:rsidP="002974DC">
      <w:pPr>
        <w:shd w:val="clear" w:color="auto" w:fill="FFFFFF"/>
        <w:ind w:firstLine="567"/>
        <w:jc w:val="both"/>
        <w:rPr>
          <w:sz w:val="28"/>
          <w:szCs w:val="28"/>
        </w:rPr>
      </w:pPr>
      <w:r w:rsidRPr="003A09A5">
        <w:rPr>
          <w:b/>
          <w:sz w:val="28"/>
          <w:szCs w:val="28"/>
        </w:rPr>
        <w:t>Первый этап</w:t>
      </w:r>
      <w:r w:rsidRPr="003A09A5">
        <w:rPr>
          <w:sz w:val="28"/>
          <w:szCs w:val="28"/>
        </w:rPr>
        <w:t xml:space="preserve"> </w:t>
      </w:r>
      <w:r w:rsidR="00B62ED3" w:rsidRPr="003A09A5">
        <w:rPr>
          <w:sz w:val="28"/>
          <w:szCs w:val="28"/>
        </w:rPr>
        <w:t>–</w:t>
      </w:r>
      <w:r w:rsidRPr="003A09A5">
        <w:rPr>
          <w:sz w:val="28"/>
          <w:szCs w:val="28"/>
        </w:rPr>
        <w:t xml:space="preserve"> диагностический. Включает в себя психологические тесты и проективные методики, позволяющие исследовать личностные особенности учащихся и эмоциональное состояние каждого ребенка.</w:t>
      </w:r>
    </w:p>
    <w:p w14:paraId="5909FB6E" w14:textId="77777777" w:rsidR="00831A04" w:rsidRPr="003A09A5" w:rsidRDefault="00831A04" w:rsidP="00571C43">
      <w:pPr>
        <w:shd w:val="clear" w:color="auto" w:fill="FFFFFF"/>
        <w:ind w:firstLine="567"/>
        <w:jc w:val="both"/>
        <w:rPr>
          <w:sz w:val="28"/>
          <w:szCs w:val="28"/>
        </w:rPr>
      </w:pPr>
      <w:r w:rsidRPr="003A09A5">
        <w:rPr>
          <w:i/>
          <w:sz w:val="28"/>
          <w:szCs w:val="28"/>
        </w:rPr>
        <w:t xml:space="preserve">Анкета для родителей пятиклассников </w:t>
      </w:r>
      <w:r w:rsidR="002974DC" w:rsidRPr="003A09A5">
        <w:rPr>
          <w:sz w:val="28"/>
          <w:szCs w:val="28"/>
        </w:rPr>
        <w:t xml:space="preserve">Цели </w:t>
      </w:r>
      <w:r w:rsidR="00B62ED3" w:rsidRPr="003A09A5">
        <w:rPr>
          <w:sz w:val="28"/>
          <w:szCs w:val="28"/>
        </w:rPr>
        <w:t>–</w:t>
      </w:r>
      <w:r w:rsidR="002974DC" w:rsidRPr="003A09A5">
        <w:rPr>
          <w:sz w:val="28"/>
          <w:szCs w:val="28"/>
        </w:rPr>
        <w:t xml:space="preserve"> з</w:t>
      </w:r>
      <w:r w:rsidR="002974DC" w:rsidRPr="003A09A5">
        <w:rPr>
          <w:color w:val="000000"/>
          <w:sz w:val="28"/>
          <w:szCs w:val="28"/>
        </w:rPr>
        <w:t>накомство с классным коллективом, с индивидуальными особенностями учеников; лучшее знакомство с родителями, возможность налаживания постоянного плодотворного контакта с ними, особенно в начале учебного года; преодоление трудностей в адаптации учащихся при переходе из начальной школы в среднее звено.</w:t>
      </w:r>
    </w:p>
    <w:p w14:paraId="6EFF877F" w14:textId="77777777" w:rsidR="00571C43" w:rsidRPr="003A09A5" w:rsidRDefault="00571C43" w:rsidP="00571C43">
      <w:pPr>
        <w:shd w:val="clear" w:color="auto" w:fill="FFFFFF"/>
        <w:ind w:firstLine="567"/>
        <w:jc w:val="both"/>
        <w:rPr>
          <w:sz w:val="28"/>
          <w:szCs w:val="28"/>
        </w:rPr>
      </w:pPr>
      <w:r w:rsidRPr="003A09A5">
        <w:rPr>
          <w:i/>
          <w:sz w:val="28"/>
          <w:szCs w:val="28"/>
        </w:rPr>
        <w:t xml:space="preserve">Анкета для пятиклассников. </w:t>
      </w:r>
      <w:r w:rsidRPr="003A09A5">
        <w:rPr>
          <w:sz w:val="28"/>
          <w:szCs w:val="28"/>
        </w:rPr>
        <w:t xml:space="preserve">Цель </w:t>
      </w:r>
      <w:r w:rsidR="00B62ED3" w:rsidRPr="003A09A5">
        <w:rPr>
          <w:sz w:val="28"/>
          <w:szCs w:val="28"/>
        </w:rPr>
        <w:t>–</w:t>
      </w:r>
      <w:r w:rsidRPr="003A09A5">
        <w:rPr>
          <w:sz w:val="28"/>
          <w:szCs w:val="28"/>
        </w:rPr>
        <w:t xml:space="preserve"> изучить трудности адаптационного периода (учебные затруднения, межличностные отношения, мотивация).</w:t>
      </w:r>
    </w:p>
    <w:p w14:paraId="5BFDF97D" w14:textId="77777777" w:rsidR="00571C43" w:rsidRPr="003A09A5" w:rsidRDefault="00571C43" w:rsidP="00571C43">
      <w:pPr>
        <w:shd w:val="clear" w:color="auto" w:fill="FFFFFF"/>
        <w:ind w:firstLine="567"/>
        <w:jc w:val="both"/>
        <w:rPr>
          <w:sz w:val="28"/>
          <w:szCs w:val="28"/>
        </w:rPr>
      </w:pPr>
      <w:r w:rsidRPr="003A09A5">
        <w:rPr>
          <w:i/>
          <w:sz w:val="28"/>
          <w:szCs w:val="28"/>
        </w:rPr>
        <w:t xml:space="preserve">Проективная методика «Несуществующее животное». </w:t>
      </w:r>
      <w:r w:rsidRPr="003A09A5">
        <w:rPr>
          <w:sz w:val="28"/>
          <w:szCs w:val="28"/>
        </w:rPr>
        <w:t xml:space="preserve">Цель </w:t>
      </w:r>
      <w:r w:rsidR="00B62ED3" w:rsidRPr="003A09A5">
        <w:rPr>
          <w:sz w:val="28"/>
          <w:szCs w:val="28"/>
        </w:rPr>
        <w:t>–</w:t>
      </w:r>
      <w:r w:rsidRPr="003A09A5">
        <w:rPr>
          <w:sz w:val="28"/>
          <w:szCs w:val="28"/>
        </w:rPr>
        <w:t xml:space="preserve"> диагностика личностных особенностей.</w:t>
      </w:r>
    </w:p>
    <w:p w14:paraId="39590F0C" w14:textId="77777777" w:rsidR="00571C43" w:rsidRPr="003A09A5" w:rsidRDefault="00571C43" w:rsidP="00571C43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3A09A5">
        <w:rPr>
          <w:i/>
          <w:sz w:val="28"/>
          <w:szCs w:val="28"/>
        </w:rPr>
        <w:t>Анкета для учащихся «Вот я какой!».</w:t>
      </w:r>
    </w:p>
    <w:p w14:paraId="28A302A6" w14:textId="77777777" w:rsidR="00571C43" w:rsidRPr="003A09A5" w:rsidRDefault="00571C43" w:rsidP="00571C43">
      <w:pPr>
        <w:shd w:val="clear" w:color="auto" w:fill="FFFFFF"/>
        <w:ind w:firstLine="567"/>
        <w:jc w:val="both"/>
        <w:rPr>
          <w:sz w:val="28"/>
          <w:szCs w:val="28"/>
        </w:rPr>
      </w:pPr>
      <w:r w:rsidRPr="003A09A5">
        <w:rPr>
          <w:i/>
          <w:sz w:val="28"/>
          <w:szCs w:val="28"/>
        </w:rPr>
        <w:t xml:space="preserve">Графическая методика М.А. Панфиловой «Кактус». </w:t>
      </w:r>
      <w:r w:rsidRPr="003A09A5">
        <w:rPr>
          <w:sz w:val="28"/>
          <w:szCs w:val="28"/>
        </w:rPr>
        <w:t xml:space="preserve">Цель </w:t>
      </w:r>
      <w:r w:rsidR="00B62ED3" w:rsidRPr="003A09A5">
        <w:rPr>
          <w:sz w:val="28"/>
          <w:szCs w:val="28"/>
        </w:rPr>
        <w:t>–</w:t>
      </w:r>
      <w:r w:rsidRPr="003A09A5">
        <w:rPr>
          <w:sz w:val="28"/>
          <w:szCs w:val="28"/>
        </w:rPr>
        <w:t xml:space="preserve"> определение эмоционального состояния ребенка, наличие агрессивности, ее проявления и интенсивности.</w:t>
      </w:r>
    </w:p>
    <w:p w14:paraId="10A95221" w14:textId="77777777" w:rsidR="00571C43" w:rsidRPr="003A09A5" w:rsidRDefault="00571C43" w:rsidP="00571C43">
      <w:pPr>
        <w:shd w:val="clear" w:color="auto" w:fill="FFFFFF"/>
        <w:ind w:firstLine="567"/>
        <w:jc w:val="both"/>
        <w:rPr>
          <w:sz w:val="28"/>
          <w:szCs w:val="28"/>
        </w:rPr>
      </w:pPr>
      <w:r w:rsidRPr="003A09A5">
        <w:rPr>
          <w:i/>
          <w:sz w:val="28"/>
          <w:szCs w:val="28"/>
        </w:rPr>
        <w:t xml:space="preserve">Проективная методика «Дерево». </w:t>
      </w:r>
      <w:r w:rsidRPr="003A09A5">
        <w:rPr>
          <w:sz w:val="28"/>
          <w:szCs w:val="28"/>
        </w:rPr>
        <w:t xml:space="preserve">Цель </w:t>
      </w:r>
      <w:r w:rsidR="00B62ED3" w:rsidRPr="003A09A5">
        <w:rPr>
          <w:sz w:val="28"/>
          <w:szCs w:val="28"/>
        </w:rPr>
        <w:t>–</w:t>
      </w:r>
      <w:r w:rsidRPr="003A09A5">
        <w:rPr>
          <w:sz w:val="28"/>
          <w:szCs w:val="28"/>
        </w:rPr>
        <w:t xml:space="preserve"> исследование особенностей личности ребенка.</w:t>
      </w:r>
    </w:p>
    <w:p w14:paraId="4AC07BD4" w14:textId="77777777" w:rsidR="00571C43" w:rsidRPr="003A09A5" w:rsidRDefault="00571C43" w:rsidP="00571C43">
      <w:pPr>
        <w:shd w:val="clear" w:color="auto" w:fill="FFFFFF"/>
        <w:ind w:firstLine="567"/>
        <w:jc w:val="both"/>
        <w:rPr>
          <w:sz w:val="28"/>
          <w:szCs w:val="28"/>
        </w:rPr>
      </w:pPr>
      <w:r w:rsidRPr="003A09A5">
        <w:rPr>
          <w:b/>
          <w:sz w:val="28"/>
          <w:szCs w:val="28"/>
        </w:rPr>
        <w:t>Второй этап</w:t>
      </w:r>
      <w:r w:rsidRPr="003A09A5">
        <w:rPr>
          <w:sz w:val="28"/>
          <w:szCs w:val="28"/>
        </w:rPr>
        <w:t xml:space="preserve"> </w:t>
      </w:r>
      <w:r w:rsidR="00B62ED3" w:rsidRPr="003A09A5">
        <w:rPr>
          <w:sz w:val="28"/>
          <w:szCs w:val="28"/>
        </w:rPr>
        <w:t>–</w:t>
      </w:r>
      <w:r w:rsidRPr="003A09A5">
        <w:rPr>
          <w:sz w:val="28"/>
          <w:szCs w:val="28"/>
        </w:rPr>
        <w:t xml:space="preserve"> информационно-практический. Включает в себя психологические занятия для пятиклассников, родительские собрания, семинар для педагогов, индивидуальные и групповые консультации для всех участников образовательного процесса.</w:t>
      </w:r>
    </w:p>
    <w:p w14:paraId="555B4490" w14:textId="77777777" w:rsidR="00571C43" w:rsidRPr="003A09A5" w:rsidRDefault="00571C43" w:rsidP="00571C43">
      <w:pPr>
        <w:shd w:val="clear" w:color="auto" w:fill="FFFFFF"/>
        <w:ind w:firstLine="567"/>
        <w:jc w:val="both"/>
        <w:rPr>
          <w:sz w:val="28"/>
          <w:szCs w:val="28"/>
        </w:rPr>
      </w:pPr>
      <w:r w:rsidRPr="003A09A5">
        <w:rPr>
          <w:b/>
          <w:sz w:val="28"/>
          <w:szCs w:val="28"/>
        </w:rPr>
        <w:t>Третий этап</w:t>
      </w:r>
      <w:r w:rsidRPr="003A09A5">
        <w:rPr>
          <w:sz w:val="28"/>
          <w:szCs w:val="28"/>
        </w:rPr>
        <w:t xml:space="preserve"> </w:t>
      </w:r>
      <w:r w:rsidR="00B62ED3" w:rsidRPr="003A09A5">
        <w:rPr>
          <w:sz w:val="28"/>
          <w:szCs w:val="28"/>
        </w:rPr>
        <w:t>–</w:t>
      </w:r>
      <w:r w:rsidRPr="003A09A5">
        <w:rPr>
          <w:sz w:val="28"/>
          <w:szCs w:val="28"/>
        </w:rPr>
        <w:t xml:space="preserve"> итоговый. Включает в себя подведение итогов реализации программы, которое проходит на основе сравнительного анализа диагностических данных.</w:t>
      </w:r>
    </w:p>
    <w:p w14:paraId="29622C45" w14:textId="77777777" w:rsidR="00A068BD" w:rsidRDefault="00A068BD" w:rsidP="00333EF5">
      <w:pPr>
        <w:jc w:val="center"/>
        <w:rPr>
          <w:b/>
          <w:sz w:val="28"/>
          <w:szCs w:val="28"/>
        </w:rPr>
      </w:pPr>
    </w:p>
    <w:p w14:paraId="36491262" w14:textId="77777777" w:rsidR="003A09A5" w:rsidRDefault="003A09A5" w:rsidP="00333EF5">
      <w:pPr>
        <w:jc w:val="center"/>
        <w:rPr>
          <w:b/>
          <w:sz w:val="28"/>
          <w:szCs w:val="28"/>
        </w:rPr>
      </w:pPr>
    </w:p>
    <w:p w14:paraId="2C52FFBC" w14:textId="77777777" w:rsidR="003A09A5" w:rsidRPr="003A09A5" w:rsidRDefault="003A09A5" w:rsidP="00333EF5">
      <w:pPr>
        <w:jc w:val="center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>7. Календарно-тематическое планирование</w:t>
      </w:r>
    </w:p>
    <w:p w14:paraId="0729A9BD" w14:textId="77777777" w:rsidR="00A068BD" w:rsidRDefault="00A068BD" w:rsidP="00DC27B7">
      <w:pPr>
        <w:ind w:firstLine="709"/>
        <w:jc w:val="center"/>
      </w:pPr>
    </w:p>
    <w:tbl>
      <w:tblPr>
        <w:tblStyle w:val="1"/>
        <w:tblW w:w="113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268"/>
        <w:gridCol w:w="4678"/>
        <w:gridCol w:w="1275"/>
        <w:gridCol w:w="993"/>
        <w:gridCol w:w="893"/>
      </w:tblGrid>
      <w:tr w:rsidR="00B7642C" w:rsidRPr="00B7642C" w14:paraId="3F92AD9A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6461745A" w14:textId="77777777" w:rsidR="00B7642C" w:rsidRPr="00B7642C" w:rsidRDefault="00B7642C" w:rsidP="00B7642C">
            <w:pPr>
              <w:jc w:val="center"/>
            </w:pPr>
            <w:r w:rsidRPr="00B7642C">
              <w:t xml:space="preserve">№ </w:t>
            </w:r>
          </w:p>
          <w:p w14:paraId="09B97F7C" w14:textId="77777777" w:rsidR="00B7642C" w:rsidRPr="00B7642C" w:rsidRDefault="00B7642C" w:rsidP="00B7642C">
            <w:pPr>
              <w:jc w:val="center"/>
            </w:pPr>
            <w:r w:rsidRPr="00B7642C">
              <w:t>п/п</w:t>
            </w:r>
          </w:p>
        </w:tc>
        <w:tc>
          <w:tcPr>
            <w:tcW w:w="567" w:type="dxa"/>
          </w:tcPr>
          <w:p w14:paraId="2C5C62E8" w14:textId="77777777" w:rsidR="00B7642C" w:rsidRPr="00B7642C" w:rsidRDefault="00B7642C" w:rsidP="00B7642C">
            <w:pPr>
              <w:jc w:val="center"/>
            </w:pPr>
            <w:r w:rsidRPr="00B7642C">
              <w:t>Дата</w:t>
            </w:r>
          </w:p>
        </w:tc>
        <w:tc>
          <w:tcPr>
            <w:tcW w:w="2268" w:type="dxa"/>
          </w:tcPr>
          <w:p w14:paraId="6F4B3439" w14:textId="77777777" w:rsidR="00B7642C" w:rsidRPr="00B7642C" w:rsidRDefault="00B7642C" w:rsidP="00B7642C">
            <w:pPr>
              <w:jc w:val="center"/>
              <w:rPr>
                <w:szCs w:val="22"/>
              </w:rPr>
            </w:pPr>
            <w:r w:rsidRPr="00B7642C">
              <w:rPr>
                <w:szCs w:val="22"/>
              </w:rPr>
              <w:t>Тема занятия</w:t>
            </w:r>
          </w:p>
        </w:tc>
        <w:tc>
          <w:tcPr>
            <w:tcW w:w="4678" w:type="dxa"/>
          </w:tcPr>
          <w:p w14:paraId="331F55A9" w14:textId="77777777" w:rsidR="00B7642C" w:rsidRPr="00B7642C" w:rsidRDefault="00B7642C" w:rsidP="00B7642C">
            <w:pPr>
              <w:jc w:val="center"/>
            </w:pPr>
            <w:r w:rsidRPr="00B7642C">
              <w:t>Содержание занятия</w:t>
            </w:r>
          </w:p>
        </w:tc>
        <w:tc>
          <w:tcPr>
            <w:tcW w:w="1275" w:type="dxa"/>
          </w:tcPr>
          <w:p w14:paraId="5425FE0C" w14:textId="77777777" w:rsidR="00B7642C" w:rsidRPr="00B7642C" w:rsidRDefault="00B7642C" w:rsidP="00B7642C">
            <w:pPr>
              <w:jc w:val="center"/>
            </w:pPr>
            <w:r w:rsidRPr="00B7642C">
              <w:t>Количество часов</w:t>
            </w:r>
          </w:p>
        </w:tc>
        <w:tc>
          <w:tcPr>
            <w:tcW w:w="993" w:type="dxa"/>
          </w:tcPr>
          <w:p w14:paraId="50900167" w14:textId="77777777" w:rsidR="00B7642C" w:rsidRPr="00B7642C" w:rsidRDefault="00B7642C" w:rsidP="00B7642C">
            <w:pPr>
              <w:jc w:val="center"/>
            </w:pPr>
            <w:r w:rsidRPr="00B7642C">
              <w:t>Корректировка</w:t>
            </w:r>
          </w:p>
        </w:tc>
      </w:tr>
      <w:tr w:rsidR="00B7642C" w:rsidRPr="00B7642C" w14:paraId="5581E16E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791AB6F9" w14:textId="77777777" w:rsidR="00B7642C" w:rsidRPr="00B7642C" w:rsidRDefault="00B7642C" w:rsidP="00B7642C">
            <w:r w:rsidRPr="00B7642C">
              <w:t>1.</w:t>
            </w:r>
          </w:p>
        </w:tc>
        <w:tc>
          <w:tcPr>
            <w:tcW w:w="567" w:type="dxa"/>
          </w:tcPr>
          <w:p w14:paraId="10EA59FB" w14:textId="77777777" w:rsidR="00B7642C" w:rsidRPr="00B7642C" w:rsidRDefault="00B7642C" w:rsidP="00B7642C"/>
        </w:tc>
        <w:tc>
          <w:tcPr>
            <w:tcW w:w="2268" w:type="dxa"/>
          </w:tcPr>
          <w:p w14:paraId="098ABED7" w14:textId="77777777" w:rsidR="00B7642C" w:rsidRPr="00B7642C" w:rsidRDefault="00B7642C" w:rsidP="00B7642C">
            <w:r w:rsidRPr="00B7642C">
              <w:t>“Давайте познакомимся”</w:t>
            </w:r>
          </w:p>
        </w:tc>
        <w:tc>
          <w:tcPr>
            <w:tcW w:w="4678" w:type="dxa"/>
          </w:tcPr>
          <w:p w14:paraId="2AC7EA9D" w14:textId="77777777" w:rsidR="00B7642C" w:rsidRPr="00B7642C" w:rsidRDefault="00B7642C" w:rsidP="00AB7898">
            <w:pPr>
              <w:numPr>
                <w:ilvl w:val="0"/>
                <w:numId w:val="18"/>
              </w:numPr>
              <w:contextualSpacing/>
            </w:pPr>
            <w:r w:rsidRPr="00B7642C">
              <w:t>Ритуал приветствия, знакомство</w:t>
            </w:r>
          </w:p>
          <w:p w14:paraId="52805ED4" w14:textId="77777777" w:rsidR="00B7642C" w:rsidRPr="00B7642C" w:rsidRDefault="00B7642C" w:rsidP="00AB7898">
            <w:pPr>
              <w:numPr>
                <w:ilvl w:val="0"/>
                <w:numId w:val="18"/>
              </w:numPr>
              <w:contextualSpacing/>
            </w:pPr>
            <w:r w:rsidRPr="00B7642C">
              <w:t>Притча «Если хочешь быть счастливым, будь им».</w:t>
            </w:r>
          </w:p>
          <w:p w14:paraId="21C2C408" w14:textId="77777777" w:rsidR="00B7642C" w:rsidRPr="00B7642C" w:rsidRDefault="00B7642C" w:rsidP="00AB7898">
            <w:pPr>
              <w:numPr>
                <w:ilvl w:val="0"/>
                <w:numId w:val="18"/>
              </w:numPr>
              <w:contextualSpacing/>
            </w:pPr>
            <w:r w:rsidRPr="00B7642C">
              <w:t>Правила группы</w:t>
            </w:r>
          </w:p>
          <w:p w14:paraId="47E738A7" w14:textId="77777777" w:rsidR="00B7642C" w:rsidRPr="00B7642C" w:rsidRDefault="00B7642C" w:rsidP="00AB7898">
            <w:pPr>
              <w:numPr>
                <w:ilvl w:val="0"/>
                <w:numId w:val="18"/>
              </w:numPr>
              <w:contextualSpacing/>
            </w:pPr>
            <w:r w:rsidRPr="00B7642C">
              <w:t>Проективная методика «Несуществующее животное</w:t>
            </w:r>
          </w:p>
        </w:tc>
        <w:tc>
          <w:tcPr>
            <w:tcW w:w="1275" w:type="dxa"/>
          </w:tcPr>
          <w:p w14:paraId="0C753F07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1</w:t>
            </w:r>
          </w:p>
        </w:tc>
        <w:tc>
          <w:tcPr>
            <w:tcW w:w="993" w:type="dxa"/>
          </w:tcPr>
          <w:p w14:paraId="08FFB9A7" w14:textId="77777777" w:rsidR="00B7642C" w:rsidRPr="00B7642C" w:rsidRDefault="00B7642C" w:rsidP="00B7642C"/>
        </w:tc>
      </w:tr>
      <w:tr w:rsidR="00B7642C" w:rsidRPr="00B7642C" w14:paraId="00DF914B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72B227C7" w14:textId="77777777" w:rsidR="00B7642C" w:rsidRPr="00B7642C" w:rsidRDefault="00B7642C" w:rsidP="00B7642C">
            <w:r w:rsidRPr="00B7642C">
              <w:t>2.</w:t>
            </w:r>
          </w:p>
        </w:tc>
        <w:tc>
          <w:tcPr>
            <w:tcW w:w="567" w:type="dxa"/>
          </w:tcPr>
          <w:p w14:paraId="37ACEFEF" w14:textId="77777777" w:rsidR="00B7642C" w:rsidRPr="00B7642C" w:rsidRDefault="00B7642C" w:rsidP="00B7642C"/>
        </w:tc>
        <w:tc>
          <w:tcPr>
            <w:tcW w:w="2268" w:type="dxa"/>
          </w:tcPr>
          <w:p w14:paraId="007D7A5F" w14:textId="77777777" w:rsidR="00B7642C" w:rsidRPr="00B7642C" w:rsidRDefault="00B7642C" w:rsidP="00B7642C">
            <w:r w:rsidRPr="00B7642C">
              <w:t>“Что такое 5 класс?”</w:t>
            </w:r>
          </w:p>
        </w:tc>
        <w:tc>
          <w:tcPr>
            <w:tcW w:w="4678" w:type="dxa"/>
          </w:tcPr>
          <w:p w14:paraId="68CC3A1E" w14:textId="77777777" w:rsidR="00B7642C" w:rsidRPr="00B7642C" w:rsidRDefault="00B7642C" w:rsidP="00AB7898">
            <w:pPr>
              <w:numPr>
                <w:ilvl w:val="0"/>
                <w:numId w:val="19"/>
              </w:numPr>
              <w:contextualSpacing/>
            </w:pPr>
            <w:r w:rsidRPr="00B7642C">
              <w:t>Упражнение «Продолжи фразу».</w:t>
            </w:r>
          </w:p>
          <w:p w14:paraId="7DDE8629" w14:textId="77777777" w:rsidR="00B7642C" w:rsidRPr="00B7642C" w:rsidRDefault="00B7642C" w:rsidP="00AB7898">
            <w:pPr>
              <w:numPr>
                <w:ilvl w:val="0"/>
                <w:numId w:val="19"/>
              </w:numPr>
              <w:contextualSpacing/>
            </w:pPr>
            <w:r w:rsidRPr="00B7642C">
              <w:t>Упражнение «Шаг вперёд».</w:t>
            </w:r>
          </w:p>
          <w:p w14:paraId="5CCDC276" w14:textId="77777777" w:rsidR="00B7642C" w:rsidRPr="00B7642C" w:rsidRDefault="00B7642C" w:rsidP="00AB7898">
            <w:pPr>
              <w:numPr>
                <w:ilvl w:val="0"/>
                <w:numId w:val="19"/>
              </w:numPr>
              <w:contextualSpacing/>
            </w:pPr>
            <w:r w:rsidRPr="00B7642C">
              <w:t>Беседа «Школьный путь».</w:t>
            </w:r>
          </w:p>
          <w:p w14:paraId="5CAA148A" w14:textId="77777777" w:rsidR="00B7642C" w:rsidRPr="00B7642C" w:rsidRDefault="00B7642C" w:rsidP="00AB7898">
            <w:pPr>
              <w:numPr>
                <w:ilvl w:val="0"/>
                <w:numId w:val="19"/>
              </w:numPr>
              <w:contextualSpacing/>
            </w:pPr>
            <w:r w:rsidRPr="00B7642C">
              <w:t>Упражнение «Что важно для меня?»</w:t>
            </w:r>
          </w:p>
          <w:p w14:paraId="03E2CCA6" w14:textId="77777777" w:rsidR="00B7642C" w:rsidRPr="00B7642C" w:rsidRDefault="00B7642C" w:rsidP="00AB7898">
            <w:pPr>
              <w:numPr>
                <w:ilvl w:val="0"/>
                <w:numId w:val="19"/>
              </w:numPr>
              <w:contextualSpacing/>
            </w:pPr>
            <w:r w:rsidRPr="00B7642C">
              <w:t>Анкета для пятиклассников</w:t>
            </w:r>
          </w:p>
        </w:tc>
        <w:tc>
          <w:tcPr>
            <w:tcW w:w="1275" w:type="dxa"/>
          </w:tcPr>
          <w:p w14:paraId="2ED1BFF7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1</w:t>
            </w:r>
          </w:p>
        </w:tc>
        <w:tc>
          <w:tcPr>
            <w:tcW w:w="993" w:type="dxa"/>
          </w:tcPr>
          <w:p w14:paraId="3FBE4165" w14:textId="77777777" w:rsidR="00B7642C" w:rsidRPr="00B7642C" w:rsidRDefault="00B7642C" w:rsidP="00B7642C"/>
        </w:tc>
      </w:tr>
      <w:tr w:rsidR="00B7642C" w:rsidRPr="00B7642C" w14:paraId="7F388CA8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1BD5964E" w14:textId="77777777" w:rsidR="00B7642C" w:rsidRPr="00B7642C" w:rsidRDefault="00B7642C" w:rsidP="00B7642C">
            <w:r w:rsidRPr="00B7642C">
              <w:t>3.</w:t>
            </w:r>
          </w:p>
        </w:tc>
        <w:tc>
          <w:tcPr>
            <w:tcW w:w="567" w:type="dxa"/>
          </w:tcPr>
          <w:p w14:paraId="6BF400AE" w14:textId="77777777" w:rsidR="00B7642C" w:rsidRPr="00B7642C" w:rsidRDefault="00B7642C" w:rsidP="00B7642C"/>
        </w:tc>
        <w:tc>
          <w:tcPr>
            <w:tcW w:w="2268" w:type="dxa"/>
          </w:tcPr>
          <w:p w14:paraId="0ACB1075" w14:textId="77777777" w:rsidR="00B7642C" w:rsidRPr="00B7642C" w:rsidRDefault="00B7642C" w:rsidP="00B7642C">
            <w:r w:rsidRPr="00B7642C">
              <w:t>“Какой я и чем я отличаюсь от других?”</w:t>
            </w:r>
          </w:p>
        </w:tc>
        <w:tc>
          <w:tcPr>
            <w:tcW w:w="4678" w:type="dxa"/>
          </w:tcPr>
          <w:p w14:paraId="2B431054" w14:textId="77777777" w:rsidR="00B7642C" w:rsidRPr="00B7642C" w:rsidRDefault="00B7642C" w:rsidP="00AB7898">
            <w:pPr>
              <w:numPr>
                <w:ilvl w:val="0"/>
                <w:numId w:val="20"/>
              </w:numPr>
              <w:contextualSpacing/>
            </w:pPr>
            <w:r w:rsidRPr="00B7642C">
              <w:t>Упражнение «Ласковое имя».</w:t>
            </w:r>
          </w:p>
          <w:p w14:paraId="46D6265B" w14:textId="77777777" w:rsidR="00B7642C" w:rsidRPr="00B7642C" w:rsidRDefault="00B7642C" w:rsidP="00AB7898">
            <w:pPr>
              <w:numPr>
                <w:ilvl w:val="0"/>
                <w:numId w:val="20"/>
              </w:numPr>
              <w:contextualSpacing/>
            </w:pPr>
            <w:r w:rsidRPr="00B7642C">
              <w:t>Анкета «Вот я какой!».</w:t>
            </w:r>
          </w:p>
          <w:p w14:paraId="208A419C" w14:textId="77777777" w:rsidR="00B7642C" w:rsidRPr="00B7642C" w:rsidRDefault="00B7642C" w:rsidP="00AB7898">
            <w:pPr>
              <w:numPr>
                <w:ilvl w:val="0"/>
                <w:numId w:val="20"/>
              </w:numPr>
              <w:contextualSpacing/>
            </w:pPr>
            <w:r w:rsidRPr="00B7642C">
              <w:t>Упражнение «Поменяйтесь местами те...»</w:t>
            </w:r>
          </w:p>
          <w:p w14:paraId="7303BB43" w14:textId="77777777" w:rsidR="00B7642C" w:rsidRPr="00B7642C" w:rsidRDefault="00B7642C" w:rsidP="00AB7898">
            <w:pPr>
              <w:numPr>
                <w:ilvl w:val="0"/>
                <w:numId w:val="20"/>
              </w:numPr>
              <w:contextualSpacing/>
            </w:pPr>
            <w:r w:rsidRPr="00B7642C">
              <w:t>«Кактус». Графическая методика М.А. Панфиловой</w:t>
            </w:r>
          </w:p>
        </w:tc>
        <w:tc>
          <w:tcPr>
            <w:tcW w:w="1275" w:type="dxa"/>
          </w:tcPr>
          <w:p w14:paraId="7133DF04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1</w:t>
            </w:r>
          </w:p>
        </w:tc>
        <w:tc>
          <w:tcPr>
            <w:tcW w:w="993" w:type="dxa"/>
          </w:tcPr>
          <w:p w14:paraId="6DFF8906" w14:textId="77777777" w:rsidR="00B7642C" w:rsidRPr="00B7642C" w:rsidRDefault="00B7642C" w:rsidP="00B7642C"/>
        </w:tc>
      </w:tr>
      <w:tr w:rsidR="00B7642C" w:rsidRPr="00B7642C" w14:paraId="038A444F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3779155F" w14:textId="77777777" w:rsidR="00B7642C" w:rsidRPr="00B7642C" w:rsidRDefault="00B7642C" w:rsidP="00B7642C">
            <w:r w:rsidRPr="00B7642C">
              <w:t>4.</w:t>
            </w:r>
          </w:p>
        </w:tc>
        <w:tc>
          <w:tcPr>
            <w:tcW w:w="567" w:type="dxa"/>
          </w:tcPr>
          <w:p w14:paraId="3B35BF98" w14:textId="77777777" w:rsidR="00B7642C" w:rsidRPr="00B7642C" w:rsidRDefault="00B7642C" w:rsidP="00B7642C"/>
        </w:tc>
        <w:tc>
          <w:tcPr>
            <w:tcW w:w="2268" w:type="dxa"/>
          </w:tcPr>
          <w:p w14:paraId="1803FB25" w14:textId="77777777" w:rsidR="00B7642C" w:rsidRPr="00B7642C" w:rsidRDefault="00B7642C" w:rsidP="00B7642C">
            <w:r w:rsidRPr="00B7642C">
              <w:t>“</w:t>
            </w:r>
            <w:r w:rsidRPr="00B7642C">
              <w:rPr>
                <w:rFonts w:ascii="Calibri" w:hAnsi="Calibri"/>
                <w:sz w:val="22"/>
                <w:szCs w:val="22"/>
              </w:rPr>
              <w:t>Мир</w:t>
            </w:r>
            <w:r w:rsidRPr="00B7642C">
              <w:t xml:space="preserve"> информации”</w:t>
            </w:r>
          </w:p>
        </w:tc>
        <w:tc>
          <w:tcPr>
            <w:tcW w:w="4678" w:type="dxa"/>
          </w:tcPr>
          <w:p w14:paraId="6BC67482" w14:textId="77777777" w:rsidR="00B7642C" w:rsidRPr="00B7642C" w:rsidRDefault="00B7642C" w:rsidP="00B7642C">
            <w:r w:rsidRPr="00B7642C">
              <w:t>1.Упражнение «Мое приветствие».</w:t>
            </w:r>
          </w:p>
          <w:p w14:paraId="377096AA" w14:textId="77777777" w:rsidR="00B7642C" w:rsidRPr="00B7642C" w:rsidRDefault="00B7642C" w:rsidP="00B7642C">
            <w:r w:rsidRPr="00B7642C">
              <w:t>2.</w:t>
            </w:r>
            <w:r w:rsidRPr="00B7642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7642C">
              <w:t>Упражнение «Память на лица».</w:t>
            </w:r>
          </w:p>
          <w:p w14:paraId="7550BFE9" w14:textId="77777777" w:rsidR="00B7642C" w:rsidRPr="00B7642C" w:rsidRDefault="00B7642C" w:rsidP="00B7642C">
            <w:r w:rsidRPr="00B7642C">
              <w:t>3. Упражнение «Испорченный телефон».</w:t>
            </w:r>
          </w:p>
          <w:p w14:paraId="35DF4AC7" w14:textId="77777777" w:rsidR="00B7642C" w:rsidRPr="00B7642C" w:rsidRDefault="00B7642C" w:rsidP="00B7642C">
            <w:r w:rsidRPr="00B7642C">
              <w:t>4.</w:t>
            </w:r>
            <w:r w:rsidRPr="00B7642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7642C">
              <w:t>Притча «Два волка».</w:t>
            </w:r>
          </w:p>
        </w:tc>
        <w:tc>
          <w:tcPr>
            <w:tcW w:w="1275" w:type="dxa"/>
          </w:tcPr>
          <w:p w14:paraId="524474F5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1</w:t>
            </w:r>
          </w:p>
        </w:tc>
        <w:tc>
          <w:tcPr>
            <w:tcW w:w="993" w:type="dxa"/>
          </w:tcPr>
          <w:p w14:paraId="2747AB7B" w14:textId="77777777" w:rsidR="00B7642C" w:rsidRPr="00B7642C" w:rsidRDefault="00B7642C" w:rsidP="00B7642C"/>
        </w:tc>
      </w:tr>
      <w:tr w:rsidR="00B7642C" w:rsidRPr="00B7642C" w14:paraId="79F689E8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6A6B4E22" w14:textId="77777777" w:rsidR="00B7642C" w:rsidRPr="00B7642C" w:rsidRDefault="00B7642C" w:rsidP="00B7642C">
            <w:r w:rsidRPr="00B7642C">
              <w:t>5.</w:t>
            </w:r>
          </w:p>
        </w:tc>
        <w:tc>
          <w:tcPr>
            <w:tcW w:w="567" w:type="dxa"/>
          </w:tcPr>
          <w:p w14:paraId="31A15A79" w14:textId="77777777" w:rsidR="00B7642C" w:rsidRPr="00B7642C" w:rsidRDefault="00B7642C" w:rsidP="00B7642C"/>
        </w:tc>
        <w:tc>
          <w:tcPr>
            <w:tcW w:w="2268" w:type="dxa"/>
          </w:tcPr>
          <w:p w14:paraId="1618B1EC" w14:textId="77777777" w:rsidR="00B7642C" w:rsidRPr="00B7642C" w:rsidRDefault="00B7642C" w:rsidP="00B7642C">
            <w:r w:rsidRPr="00B7642C">
              <w:t>“Я могу”</w:t>
            </w:r>
          </w:p>
        </w:tc>
        <w:tc>
          <w:tcPr>
            <w:tcW w:w="4678" w:type="dxa"/>
          </w:tcPr>
          <w:p w14:paraId="4C6E55AB" w14:textId="77777777" w:rsidR="00B7642C" w:rsidRPr="00B7642C" w:rsidRDefault="00B7642C" w:rsidP="00AB7898">
            <w:pPr>
              <w:numPr>
                <w:ilvl w:val="0"/>
                <w:numId w:val="21"/>
              </w:numPr>
              <w:contextualSpacing/>
            </w:pPr>
            <w:r w:rsidRPr="00B7642C">
              <w:t>Упражнение «Догадайся».</w:t>
            </w:r>
          </w:p>
          <w:p w14:paraId="3FD95E08" w14:textId="77777777" w:rsidR="00B7642C" w:rsidRPr="00B7642C" w:rsidRDefault="00B7642C" w:rsidP="00AB7898">
            <w:pPr>
              <w:numPr>
                <w:ilvl w:val="0"/>
                <w:numId w:val="21"/>
              </w:numPr>
              <w:contextualSpacing/>
            </w:pPr>
            <w:r w:rsidRPr="00B7642C">
              <w:t>Упражнение «Ладонь».</w:t>
            </w:r>
          </w:p>
          <w:p w14:paraId="10F93BBD" w14:textId="77777777" w:rsidR="00B7642C" w:rsidRPr="00B7642C" w:rsidRDefault="00B7642C" w:rsidP="00AB7898">
            <w:pPr>
              <w:numPr>
                <w:ilvl w:val="0"/>
                <w:numId w:val="21"/>
              </w:numPr>
              <w:contextualSpacing/>
            </w:pPr>
            <w:r w:rsidRPr="00B7642C">
              <w:t>Упражнение «Я могу, я умею».</w:t>
            </w:r>
          </w:p>
          <w:p w14:paraId="44758B8A" w14:textId="77777777" w:rsidR="00B7642C" w:rsidRPr="00B7642C" w:rsidRDefault="00B7642C" w:rsidP="00AB7898">
            <w:pPr>
              <w:numPr>
                <w:ilvl w:val="0"/>
                <w:numId w:val="21"/>
              </w:numPr>
              <w:contextualSpacing/>
            </w:pPr>
            <w:r w:rsidRPr="00B7642C">
              <w:t>Слушание сказки О. Горьковой «Фламинго».</w:t>
            </w:r>
          </w:p>
        </w:tc>
        <w:tc>
          <w:tcPr>
            <w:tcW w:w="1275" w:type="dxa"/>
          </w:tcPr>
          <w:p w14:paraId="6C770AB7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1</w:t>
            </w:r>
          </w:p>
        </w:tc>
        <w:tc>
          <w:tcPr>
            <w:tcW w:w="993" w:type="dxa"/>
          </w:tcPr>
          <w:p w14:paraId="2DE309AA" w14:textId="77777777" w:rsidR="00B7642C" w:rsidRPr="00B7642C" w:rsidRDefault="00B7642C" w:rsidP="00B7642C"/>
        </w:tc>
      </w:tr>
      <w:tr w:rsidR="00B7642C" w:rsidRPr="00B7642C" w14:paraId="0E91A588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0215909B" w14:textId="77777777" w:rsidR="00B7642C" w:rsidRPr="00B7642C" w:rsidRDefault="00B7642C" w:rsidP="00B7642C">
            <w:r w:rsidRPr="00B7642C">
              <w:t>6.</w:t>
            </w:r>
          </w:p>
        </w:tc>
        <w:tc>
          <w:tcPr>
            <w:tcW w:w="567" w:type="dxa"/>
          </w:tcPr>
          <w:p w14:paraId="10593F96" w14:textId="77777777" w:rsidR="00B7642C" w:rsidRPr="00B7642C" w:rsidRDefault="00B7642C" w:rsidP="00B7642C"/>
        </w:tc>
        <w:tc>
          <w:tcPr>
            <w:tcW w:w="2268" w:type="dxa"/>
          </w:tcPr>
          <w:p w14:paraId="4AE91697" w14:textId="77777777" w:rsidR="00B7642C" w:rsidRPr="00B7642C" w:rsidRDefault="00B7642C" w:rsidP="00B7642C">
            <w:r w:rsidRPr="00B7642C">
              <w:t>“</w:t>
            </w:r>
            <w:r w:rsidRPr="00B7642C">
              <w:rPr>
                <w:rFonts w:ascii="Calibri" w:hAnsi="Calibri"/>
                <w:sz w:val="22"/>
                <w:szCs w:val="22"/>
              </w:rPr>
              <w:t>Мир</w:t>
            </w:r>
            <w:r w:rsidRPr="00B7642C">
              <w:t xml:space="preserve"> эмоций”</w:t>
            </w:r>
          </w:p>
        </w:tc>
        <w:tc>
          <w:tcPr>
            <w:tcW w:w="4678" w:type="dxa"/>
          </w:tcPr>
          <w:p w14:paraId="6B147911" w14:textId="77777777" w:rsidR="00B7642C" w:rsidRPr="00B7642C" w:rsidRDefault="00B7642C" w:rsidP="00AB7898">
            <w:pPr>
              <w:numPr>
                <w:ilvl w:val="0"/>
                <w:numId w:val="22"/>
              </w:numPr>
              <w:contextualSpacing/>
            </w:pPr>
            <w:r w:rsidRPr="00B7642C">
              <w:t>Упражнение «Угадай эмоцию».</w:t>
            </w:r>
          </w:p>
          <w:p w14:paraId="0B7575B1" w14:textId="77777777" w:rsidR="00B7642C" w:rsidRPr="00B7642C" w:rsidRDefault="00B7642C" w:rsidP="00AB7898">
            <w:pPr>
              <w:numPr>
                <w:ilvl w:val="0"/>
                <w:numId w:val="22"/>
              </w:numPr>
              <w:contextualSpacing/>
            </w:pPr>
            <w:r w:rsidRPr="00B7642C">
              <w:t>Упражнение «Фигуры эмоций».</w:t>
            </w:r>
          </w:p>
          <w:p w14:paraId="3430CC29" w14:textId="77777777" w:rsidR="00B7642C" w:rsidRPr="00B7642C" w:rsidRDefault="00B7642C" w:rsidP="00AB7898">
            <w:pPr>
              <w:numPr>
                <w:ilvl w:val="0"/>
                <w:numId w:val="22"/>
              </w:numPr>
              <w:contextualSpacing/>
            </w:pPr>
            <w:r w:rsidRPr="00B7642C">
              <w:t>Упражнение «Изобрази эмоцию».</w:t>
            </w:r>
          </w:p>
          <w:p w14:paraId="4F1517F6" w14:textId="77777777" w:rsidR="00B7642C" w:rsidRPr="00B7642C" w:rsidRDefault="00B7642C" w:rsidP="00AB7898">
            <w:pPr>
              <w:numPr>
                <w:ilvl w:val="0"/>
                <w:numId w:val="22"/>
              </w:numPr>
              <w:contextualSpacing/>
            </w:pPr>
            <w:r w:rsidRPr="00B7642C">
              <w:t>Упражнение «Поставь балл эмоции».</w:t>
            </w:r>
          </w:p>
          <w:p w14:paraId="774514C0" w14:textId="77777777" w:rsidR="00B7642C" w:rsidRPr="00B7642C" w:rsidRDefault="00B7642C" w:rsidP="00AB7898">
            <w:pPr>
              <w:numPr>
                <w:ilvl w:val="0"/>
                <w:numId w:val="22"/>
              </w:numPr>
              <w:contextualSpacing/>
            </w:pPr>
            <w:r w:rsidRPr="00B7642C">
              <w:t>Притча «Обида на песке».</w:t>
            </w:r>
          </w:p>
        </w:tc>
        <w:tc>
          <w:tcPr>
            <w:tcW w:w="1275" w:type="dxa"/>
          </w:tcPr>
          <w:p w14:paraId="303A0888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1</w:t>
            </w:r>
          </w:p>
        </w:tc>
        <w:tc>
          <w:tcPr>
            <w:tcW w:w="993" w:type="dxa"/>
          </w:tcPr>
          <w:p w14:paraId="3D6609C5" w14:textId="77777777" w:rsidR="00B7642C" w:rsidRPr="00B7642C" w:rsidRDefault="00B7642C" w:rsidP="00B7642C"/>
        </w:tc>
      </w:tr>
      <w:tr w:rsidR="00B7642C" w:rsidRPr="00B7642C" w14:paraId="232DBB03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04881984" w14:textId="77777777" w:rsidR="00B7642C" w:rsidRPr="00B7642C" w:rsidRDefault="00B7642C" w:rsidP="00B7642C">
            <w:r w:rsidRPr="00B7642C">
              <w:t>7.</w:t>
            </w:r>
          </w:p>
        </w:tc>
        <w:tc>
          <w:tcPr>
            <w:tcW w:w="567" w:type="dxa"/>
          </w:tcPr>
          <w:p w14:paraId="74479EE3" w14:textId="77777777" w:rsidR="00B7642C" w:rsidRPr="00B7642C" w:rsidRDefault="00B7642C" w:rsidP="00B7642C"/>
        </w:tc>
        <w:tc>
          <w:tcPr>
            <w:tcW w:w="2268" w:type="dxa"/>
          </w:tcPr>
          <w:p w14:paraId="7AA764AB" w14:textId="77777777" w:rsidR="00B7642C" w:rsidRPr="00B7642C" w:rsidRDefault="00B7642C" w:rsidP="00B7642C">
            <w:r w:rsidRPr="00B7642C">
              <w:t>“Наши классные уголки”</w:t>
            </w:r>
          </w:p>
        </w:tc>
        <w:tc>
          <w:tcPr>
            <w:tcW w:w="4678" w:type="dxa"/>
          </w:tcPr>
          <w:p w14:paraId="02CDFE38" w14:textId="77777777" w:rsidR="00B7642C" w:rsidRPr="00B7642C" w:rsidRDefault="00B7642C" w:rsidP="00AB7898">
            <w:pPr>
              <w:numPr>
                <w:ilvl w:val="0"/>
                <w:numId w:val="23"/>
              </w:numPr>
              <w:contextualSpacing/>
            </w:pPr>
            <w:r w:rsidRPr="00B7642C">
              <w:t>Упражнение «Гусеничка».</w:t>
            </w:r>
          </w:p>
          <w:p w14:paraId="339E54D4" w14:textId="77777777" w:rsidR="00B7642C" w:rsidRPr="00B7642C" w:rsidRDefault="00B7642C" w:rsidP="00B7642C">
            <w:pPr>
              <w:ind w:left="360"/>
            </w:pPr>
            <w:r w:rsidRPr="00B7642C">
              <w:t>Работа в группах</w:t>
            </w:r>
          </w:p>
          <w:p w14:paraId="5C29227B" w14:textId="77777777" w:rsidR="00B7642C" w:rsidRPr="00B7642C" w:rsidRDefault="00B7642C" w:rsidP="00B7642C">
            <w:pPr>
              <w:ind w:left="720"/>
              <w:contextualSpacing/>
            </w:pPr>
            <w:r w:rsidRPr="00B7642C">
              <w:t>2.</w:t>
            </w:r>
            <w:r w:rsidRPr="00B7642C">
              <w:rPr>
                <w:rFonts w:ascii="Calibri" w:hAnsi="Calibri"/>
                <w:sz w:val="22"/>
                <w:szCs w:val="22"/>
              </w:rPr>
              <w:t xml:space="preserve"> «</w:t>
            </w:r>
            <w:r w:rsidRPr="00B7642C">
              <w:t>Карта школы».</w:t>
            </w:r>
          </w:p>
          <w:p w14:paraId="311CB4E2" w14:textId="77777777" w:rsidR="00B7642C" w:rsidRPr="00B7642C" w:rsidRDefault="00B7642C" w:rsidP="00B7642C">
            <w:pPr>
              <w:ind w:left="720"/>
              <w:contextualSpacing/>
            </w:pPr>
            <w:r w:rsidRPr="00B7642C">
              <w:t>3.</w:t>
            </w:r>
            <w:r w:rsidRPr="00B7642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7642C">
              <w:t>«Знаки ПРОдвижения».</w:t>
            </w:r>
          </w:p>
          <w:p w14:paraId="355400AB" w14:textId="77777777" w:rsidR="00B7642C" w:rsidRPr="00B7642C" w:rsidRDefault="00B7642C" w:rsidP="00B7642C">
            <w:pPr>
              <w:ind w:left="720"/>
              <w:contextualSpacing/>
            </w:pPr>
            <w:r w:rsidRPr="00B7642C">
              <w:t>4.</w:t>
            </w:r>
            <w:r w:rsidRPr="00B7642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7642C">
              <w:t>«Кладовая знаний».</w:t>
            </w:r>
          </w:p>
          <w:p w14:paraId="72AA6D4B" w14:textId="77777777" w:rsidR="00B7642C" w:rsidRPr="00B7642C" w:rsidRDefault="00B7642C" w:rsidP="00B7642C">
            <w:pPr>
              <w:ind w:left="720"/>
              <w:contextualSpacing/>
            </w:pPr>
            <w:r w:rsidRPr="00B7642C">
              <w:t>5.</w:t>
            </w:r>
            <w:r w:rsidRPr="00B7642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7642C">
              <w:t>«Классная команда</w:t>
            </w:r>
          </w:p>
        </w:tc>
        <w:tc>
          <w:tcPr>
            <w:tcW w:w="1275" w:type="dxa"/>
          </w:tcPr>
          <w:p w14:paraId="0F2FD9E6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1</w:t>
            </w:r>
          </w:p>
        </w:tc>
        <w:tc>
          <w:tcPr>
            <w:tcW w:w="993" w:type="dxa"/>
          </w:tcPr>
          <w:p w14:paraId="39C70593" w14:textId="77777777" w:rsidR="00B7642C" w:rsidRPr="00B7642C" w:rsidRDefault="00B7642C" w:rsidP="00B7642C"/>
        </w:tc>
      </w:tr>
      <w:tr w:rsidR="00B7642C" w:rsidRPr="00B7642C" w14:paraId="7F9AB8F3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2C6C1711" w14:textId="77777777" w:rsidR="00B7642C" w:rsidRPr="00B7642C" w:rsidRDefault="00B7642C" w:rsidP="00B7642C">
            <w:r w:rsidRPr="00B7642C">
              <w:t>8.</w:t>
            </w:r>
          </w:p>
        </w:tc>
        <w:tc>
          <w:tcPr>
            <w:tcW w:w="567" w:type="dxa"/>
          </w:tcPr>
          <w:p w14:paraId="49BDAAC3" w14:textId="77777777" w:rsidR="00B7642C" w:rsidRPr="00B7642C" w:rsidRDefault="00B7642C" w:rsidP="00B7642C"/>
        </w:tc>
        <w:tc>
          <w:tcPr>
            <w:tcW w:w="2268" w:type="dxa"/>
          </w:tcPr>
          <w:p w14:paraId="0C4CCE8A" w14:textId="77777777" w:rsidR="00B7642C" w:rsidRPr="00B7642C" w:rsidRDefault="00B7642C" w:rsidP="00B7642C">
            <w:r w:rsidRPr="00B7642C">
              <w:t>“Понимаем ли мы друг друга”</w:t>
            </w:r>
          </w:p>
        </w:tc>
        <w:tc>
          <w:tcPr>
            <w:tcW w:w="4678" w:type="dxa"/>
          </w:tcPr>
          <w:p w14:paraId="799C337C" w14:textId="77777777" w:rsidR="00B7642C" w:rsidRPr="00B7642C" w:rsidRDefault="00B7642C" w:rsidP="00AB7898">
            <w:pPr>
              <w:numPr>
                <w:ilvl w:val="0"/>
                <w:numId w:val="24"/>
              </w:numPr>
              <w:contextualSpacing/>
            </w:pPr>
            <w:r w:rsidRPr="00B7642C">
              <w:t>Упражнение «Мне в тебе нравится».</w:t>
            </w:r>
          </w:p>
          <w:p w14:paraId="78701474" w14:textId="77777777" w:rsidR="00B7642C" w:rsidRPr="00B7642C" w:rsidRDefault="00B7642C" w:rsidP="00AB7898">
            <w:pPr>
              <w:numPr>
                <w:ilvl w:val="0"/>
                <w:numId w:val="24"/>
              </w:numPr>
              <w:contextualSpacing/>
            </w:pPr>
            <w:r w:rsidRPr="00B7642C">
              <w:t>Упражнение «Рисунок по инструкции».</w:t>
            </w:r>
          </w:p>
          <w:p w14:paraId="7ECDA271" w14:textId="77777777" w:rsidR="00B7642C" w:rsidRPr="00B7642C" w:rsidRDefault="00B7642C" w:rsidP="00AB7898">
            <w:pPr>
              <w:numPr>
                <w:ilvl w:val="0"/>
                <w:numId w:val="24"/>
              </w:numPr>
              <w:contextualSpacing/>
            </w:pPr>
            <w:r w:rsidRPr="00B7642C">
              <w:t>Упражнение «Кораблик успехов».</w:t>
            </w:r>
          </w:p>
          <w:p w14:paraId="31DDD671" w14:textId="77777777" w:rsidR="00B7642C" w:rsidRPr="00B7642C" w:rsidRDefault="00B7642C" w:rsidP="00AB7898">
            <w:pPr>
              <w:numPr>
                <w:ilvl w:val="0"/>
                <w:numId w:val="24"/>
              </w:numPr>
              <w:contextualSpacing/>
            </w:pPr>
            <w:r w:rsidRPr="00B7642C">
              <w:t>Упражнение «Пойми меня».</w:t>
            </w:r>
          </w:p>
          <w:p w14:paraId="26787D9A" w14:textId="77777777" w:rsidR="00B7642C" w:rsidRPr="00B7642C" w:rsidRDefault="00B7642C" w:rsidP="00AB7898">
            <w:pPr>
              <w:numPr>
                <w:ilvl w:val="0"/>
                <w:numId w:val="24"/>
              </w:numPr>
              <w:contextualSpacing/>
            </w:pPr>
            <w:r w:rsidRPr="00B7642C">
              <w:t>Игра-шутка «Пойми меня».</w:t>
            </w:r>
          </w:p>
          <w:p w14:paraId="77773A89" w14:textId="77777777" w:rsidR="00B7642C" w:rsidRPr="00B7642C" w:rsidRDefault="00B7642C" w:rsidP="00AB7898">
            <w:pPr>
              <w:numPr>
                <w:ilvl w:val="0"/>
                <w:numId w:val="24"/>
              </w:numPr>
              <w:contextualSpacing/>
            </w:pPr>
            <w:r w:rsidRPr="00B7642C">
              <w:t>Игра «Гомеостат».</w:t>
            </w:r>
          </w:p>
        </w:tc>
        <w:tc>
          <w:tcPr>
            <w:tcW w:w="1275" w:type="dxa"/>
          </w:tcPr>
          <w:p w14:paraId="340D7F73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1</w:t>
            </w:r>
          </w:p>
        </w:tc>
        <w:tc>
          <w:tcPr>
            <w:tcW w:w="993" w:type="dxa"/>
          </w:tcPr>
          <w:p w14:paraId="04DF24FD" w14:textId="77777777" w:rsidR="00B7642C" w:rsidRPr="00B7642C" w:rsidRDefault="00B7642C" w:rsidP="00B7642C"/>
        </w:tc>
      </w:tr>
      <w:tr w:rsidR="00B7642C" w:rsidRPr="00B7642C" w14:paraId="6A341FAC" w14:textId="77777777" w:rsidTr="00D45392">
        <w:tc>
          <w:tcPr>
            <w:tcW w:w="710" w:type="dxa"/>
          </w:tcPr>
          <w:p w14:paraId="6DB64793" w14:textId="77777777" w:rsidR="00B7642C" w:rsidRPr="00B7642C" w:rsidRDefault="00B7642C" w:rsidP="00B7642C">
            <w:r w:rsidRPr="00B7642C">
              <w:t>9.</w:t>
            </w:r>
          </w:p>
        </w:tc>
        <w:tc>
          <w:tcPr>
            <w:tcW w:w="567" w:type="dxa"/>
          </w:tcPr>
          <w:p w14:paraId="04E4B1A4" w14:textId="77777777" w:rsidR="00B7642C" w:rsidRPr="00B7642C" w:rsidRDefault="00B7642C" w:rsidP="00B7642C"/>
        </w:tc>
        <w:tc>
          <w:tcPr>
            <w:tcW w:w="2268" w:type="dxa"/>
          </w:tcPr>
          <w:p w14:paraId="547F8EF5" w14:textId="77777777" w:rsidR="00B7642C" w:rsidRPr="00B7642C" w:rsidRDefault="00B7642C" w:rsidP="00B7642C">
            <w:r w:rsidRPr="00B7642C">
              <w:t>“Без друзей меня чуть-чуть”</w:t>
            </w:r>
          </w:p>
        </w:tc>
        <w:tc>
          <w:tcPr>
            <w:tcW w:w="4678" w:type="dxa"/>
          </w:tcPr>
          <w:p w14:paraId="3C9C378D" w14:textId="77777777" w:rsidR="00B7642C" w:rsidRPr="00B7642C" w:rsidRDefault="00B7642C" w:rsidP="00B7642C">
            <w:r w:rsidRPr="00B7642C">
              <w:t>1.Упражнение «Дерево и ветер».</w:t>
            </w:r>
          </w:p>
          <w:p w14:paraId="500C014D" w14:textId="77777777" w:rsidR="00B7642C" w:rsidRPr="00B7642C" w:rsidRDefault="00B7642C" w:rsidP="00B7642C">
            <w:r w:rsidRPr="00B7642C">
              <w:t>2.</w:t>
            </w:r>
            <w:r w:rsidRPr="00B7642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7642C">
              <w:t>Упражнение «Кораблекрушение».</w:t>
            </w:r>
          </w:p>
          <w:p w14:paraId="779AC215" w14:textId="77777777" w:rsidR="00B7642C" w:rsidRPr="00B7642C" w:rsidRDefault="00B7642C" w:rsidP="00B7642C">
            <w:r w:rsidRPr="00B7642C">
              <w:t>3.</w:t>
            </w:r>
            <w:r w:rsidRPr="00B7642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7642C">
              <w:t>Упражнение «Рисунок дружбы».</w:t>
            </w:r>
          </w:p>
          <w:p w14:paraId="07149B0A" w14:textId="77777777" w:rsidR="00B7642C" w:rsidRPr="00B7642C" w:rsidRDefault="00B7642C" w:rsidP="00B7642C">
            <w:r w:rsidRPr="00B7642C">
              <w:t>4.</w:t>
            </w:r>
            <w:r w:rsidRPr="00B7642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7642C">
              <w:t>Упражнение «Групповая дискуссия».</w:t>
            </w:r>
          </w:p>
        </w:tc>
        <w:tc>
          <w:tcPr>
            <w:tcW w:w="1275" w:type="dxa"/>
          </w:tcPr>
          <w:p w14:paraId="3C8C8867" w14:textId="77777777" w:rsidR="00B7642C" w:rsidRPr="00B7642C" w:rsidRDefault="00B7642C" w:rsidP="00B7642C">
            <w:pPr>
              <w:ind w:left="-1667" w:firstLine="1667"/>
              <w:rPr>
                <w:szCs w:val="22"/>
              </w:rPr>
            </w:pPr>
            <w:r w:rsidRPr="00B7642C">
              <w:rPr>
                <w:szCs w:val="22"/>
              </w:rPr>
              <w:t>1</w:t>
            </w:r>
          </w:p>
        </w:tc>
        <w:tc>
          <w:tcPr>
            <w:tcW w:w="1886" w:type="dxa"/>
            <w:gridSpan w:val="2"/>
          </w:tcPr>
          <w:p w14:paraId="7659B2FA" w14:textId="77777777" w:rsidR="00B7642C" w:rsidRPr="00B7642C" w:rsidRDefault="00B7642C" w:rsidP="00B7642C"/>
        </w:tc>
      </w:tr>
      <w:tr w:rsidR="00B7642C" w:rsidRPr="00B7642C" w14:paraId="5F051351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6CAFF740" w14:textId="77777777" w:rsidR="00B7642C" w:rsidRPr="00B7642C" w:rsidRDefault="00B7642C" w:rsidP="00B7642C">
            <w:r w:rsidRPr="00B7642C">
              <w:t>10.</w:t>
            </w:r>
          </w:p>
        </w:tc>
        <w:tc>
          <w:tcPr>
            <w:tcW w:w="567" w:type="dxa"/>
          </w:tcPr>
          <w:p w14:paraId="35AD566D" w14:textId="77777777" w:rsidR="00B7642C" w:rsidRPr="00B7642C" w:rsidRDefault="00B7642C" w:rsidP="00B7642C"/>
        </w:tc>
        <w:tc>
          <w:tcPr>
            <w:tcW w:w="2268" w:type="dxa"/>
          </w:tcPr>
          <w:p w14:paraId="55D956F5" w14:textId="77777777" w:rsidR="00B7642C" w:rsidRPr="00B7642C" w:rsidRDefault="00B7642C" w:rsidP="00B7642C">
            <w:r w:rsidRPr="00B7642C">
              <w:t xml:space="preserve">“Мы и наш класс” </w:t>
            </w:r>
          </w:p>
          <w:p w14:paraId="0DE9DA29" w14:textId="77777777" w:rsidR="00B7642C" w:rsidRPr="00B7642C" w:rsidRDefault="00B7642C" w:rsidP="00B7642C">
            <w:r w:rsidRPr="00B7642C">
              <w:t>“Взаимодействие с окружающими”</w:t>
            </w:r>
          </w:p>
        </w:tc>
        <w:tc>
          <w:tcPr>
            <w:tcW w:w="4678" w:type="dxa"/>
          </w:tcPr>
          <w:p w14:paraId="5F63129C" w14:textId="77777777" w:rsidR="00B7642C" w:rsidRPr="00B7642C" w:rsidRDefault="00B7642C" w:rsidP="00AB7898">
            <w:pPr>
              <w:numPr>
                <w:ilvl w:val="0"/>
                <w:numId w:val="25"/>
              </w:numPr>
              <w:contextualSpacing/>
            </w:pPr>
            <w:r w:rsidRPr="00B7642C">
              <w:t>Упражнение «Коллаж класса».</w:t>
            </w:r>
          </w:p>
          <w:p w14:paraId="76CDE1F4" w14:textId="77777777" w:rsidR="00B7642C" w:rsidRPr="00B7642C" w:rsidRDefault="00B7642C" w:rsidP="00AB7898">
            <w:pPr>
              <w:numPr>
                <w:ilvl w:val="0"/>
                <w:numId w:val="25"/>
              </w:numPr>
              <w:contextualSpacing/>
            </w:pPr>
            <w:r w:rsidRPr="00B7642C">
              <w:t>Упражнение «Какие мы».</w:t>
            </w:r>
          </w:p>
          <w:p w14:paraId="53625470" w14:textId="77777777" w:rsidR="00B7642C" w:rsidRPr="00B7642C" w:rsidRDefault="00B7642C" w:rsidP="00AB7898">
            <w:pPr>
              <w:numPr>
                <w:ilvl w:val="0"/>
                <w:numId w:val="25"/>
              </w:numPr>
              <w:contextualSpacing/>
            </w:pPr>
            <w:r w:rsidRPr="00B7642C">
              <w:t xml:space="preserve">Проективная методика «Дерево». </w:t>
            </w:r>
          </w:p>
          <w:p w14:paraId="7E4E1DD5" w14:textId="77777777" w:rsidR="00B7642C" w:rsidRPr="00B7642C" w:rsidRDefault="00B7642C" w:rsidP="00AB7898">
            <w:pPr>
              <w:numPr>
                <w:ilvl w:val="0"/>
                <w:numId w:val="25"/>
              </w:numPr>
              <w:contextualSpacing/>
            </w:pPr>
            <w:r w:rsidRPr="00B7642C">
              <w:t>Упражнение «Путаница»</w:t>
            </w:r>
          </w:p>
          <w:p w14:paraId="15DB69B8" w14:textId="77777777" w:rsidR="00B7642C" w:rsidRPr="00B7642C" w:rsidRDefault="00B7642C" w:rsidP="00AB7898">
            <w:pPr>
              <w:numPr>
                <w:ilvl w:val="0"/>
                <w:numId w:val="25"/>
              </w:numPr>
              <w:contextualSpacing/>
            </w:pPr>
            <w:r w:rsidRPr="00B7642C">
              <w:t>Притча</w:t>
            </w:r>
          </w:p>
          <w:p w14:paraId="1D737CB5" w14:textId="77777777" w:rsidR="00B7642C" w:rsidRPr="00B7642C" w:rsidRDefault="00B7642C" w:rsidP="00AB7898">
            <w:pPr>
              <w:numPr>
                <w:ilvl w:val="0"/>
                <w:numId w:val="25"/>
              </w:numPr>
              <w:contextualSpacing/>
            </w:pPr>
            <w:r w:rsidRPr="00B7642C">
              <w:t>Упражнение «Ищу друга»</w:t>
            </w:r>
          </w:p>
        </w:tc>
        <w:tc>
          <w:tcPr>
            <w:tcW w:w="1275" w:type="dxa"/>
          </w:tcPr>
          <w:p w14:paraId="7283DC74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2</w:t>
            </w:r>
          </w:p>
        </w:tc>
        <w:tc>
          <w:tcPr>
            <w:tcW w:w="993" w:type="dxa"/>
          </w:tcPr>
          <w:p w14:paraId="47AD50E4" w14:textId="77777777" w:rsidR="00B7642C" w:rsidRPr="00B7642C" w:rsidRDefault="00B7642C" w:rsidP="00B7642C"/>
        </w:tc>
      </w:tr>
      <w:tr w:rsidR="00B7642C" w:rsidRPr="00B7642C" w14:paraId="06A68E8D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60C2F81E" w14:textId="77777777" w:rsidR="00B7642C" w:rsidRPr="00B7642C" w:rsidRDefault="00B7642C" w:rsidP="00B7642C">
            <w:r w:rsidRPr="00B7642C">
              <w:t>11.</w:t>
            </w:r>
          </w:p>
        </w:tc>
        <w:tc>
          <w:tcPr>
            <w:tcW w:w="567" w:type="dxa"/>
          </w:tcPr>
          <w:p w14:paraId="32B5941B" w14:textId="77777777" w:rsidR="00B7642C" w:rsidRPr="00B7642C" w:rsidRDefault="00B7642C" w:rsidP="00B7642C"/>
        </w:tc>
        <w:tc>
          <w:tcPr>
            <w:tcW w:w="2268" w:type="dxa"/>
          </w:tcPr>
          <w:p w14:paraId="7AFF9749" w14:textId="77777777" w:rsidR="00B7642C" w:rsidRPr="00B7642C" w:rsidRDefault="00B7642C" w:rsidP="00B7642C">
            <w:r w:rsidRPr="00B7642C">
              <w:t>“Общение и умение слушать”</w:t>
            </w:r>
          </w:p>
        </w:tc>
        <w:tc>
          <w:tcPr>
            <w:tcW w:w="4678" w:type="dxa"/>
          </w:tcPr>
          <w:p w14:paraId="3A5BD6A9" w14:textId="77777777" w:rsidR="00B7642C" w:rsidRPr="00B7642C" w:rsidRDefault="00B7642C" w:rsidP="00B7642C">
            <w:r w:rsidRPr="00B7642C">
              <w:t>1.</w:t>
            </w:r>
            <w:r w:rsidRPr="00B7642C">
              <w:tab/>
              <w:t>Беседа «Разница между слышать и слушать»</w:t>
            </w:r>
          </w:p>
          <w:p w14:paraId="7046F712" w14:textId="77777777" w:rsidR="00B7642C" w:rsidRPr="00B7642C" w:rsidRDefault="00B7642C" w:rsidP="00B7642C">
            <w:r w:rsidRPr="00B7642C">
              <w:t>2.Упражнение «Догадайся».</w:t>
            </w:r>
          </w:p>
          <w:p w14:paraId="6D815A08" w14:textId="77777777" w:rsidR="00B7642C" w:rsidRPr="00B7642C" w:rsidRDefault="00B7642C" w:rsidP="00B7642C">
            <w:r w:rsidRPr="00B7642C">
              <w:t>3. Упражнение «Передать, одним словом»</w:t>
            </w:r>
          </w:p>
          <w:p w14:paraId="1667E5B6" w14:textId="77777777" w:rsidR="00B7642C" w:rsidRPr="00B7642C" w:rsidRDefault="00B7642C" w:rsidP="00B7642C">
            <w:r w:rsidRPr="00B7642C">
              <w:t>4. Упражнение «Инструкции»</w:t>
            </w:r>
          </w:p>
          <w:p w14:paraId="2AE433E3" w14:textId="77777777" w:rsidR="00B7642C" w:rsidRPr="00B7642C" w:rsidRDefault="00B7642C" w:rsidP="00B7642C">
            <w:r w:rsidRPr="00B7642C">
              <w:t>5. Упражнение «Угадай, кто»</w:t>
            </w:r>
          </w:p>
          <w:p w14:paraId="0FA74ADC" w14:textId="77777777" w:rsidR="00B7642C" w:rsidRPr="00B7642C" w:rsidRDefault="00B7642C" w:rsidP="00B7642C"/>
        </w:tc>
        <w:tc>
          <w:tcPr>
            <w:tcW w:w="1275" w:type="dxa"/>
          </w:tcPr>
          <w:p w14:paraId="1FEF80A9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1</w:t>
            </w:r>
          </w:p>
        </w:tc>
        <w:tc>
          <w:tcPr>
            <w:tcW w:w="993" w:type="dxa"/>
          </w:tcPr>
          <w:p w14:paraId="4227A9B6" w14:textId="77777777" w:rsidR="00B7642C" w:rsidRPr="00B7642C" w:rsidRDefault="00B7642C" w:rsidP="00B7642C"/>
        </w:tc>
      </w:tr>
      <w:tr w:rsidR="00B7642C" w:rsidRPr="00B7642C" w14:paraId="7FA2B896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3EB76C1F" w14:textId="77777777" w:rsidR="00B7642C" w:rsidRPr="00B7642C" w:rsidRDefault="00B7642C" w:rsidP="00B7642C">
            <w:r w:rsidRPr="00B7642C">
              <w:t>12.</w:t>
            </w:r>
          </w:p>
        </w:tc>
        <w:tc>
          <w:tcPr>
            <w:tcW w:w="567" w:type="dxa"/>
          </w:tcPr>
          <w:p w14:paraId="1DBBC43F" w14:textId="77777777" w:rsidR="00B7642C" w:rsidRPr="00B7642C" w:rsidRDefault="00B7642C" w:rsidP="00B7642C"/>
        </w:tc>
        <w:tc>
          <w:tcPr>
            <w:tcW w:w="2268" w:type="dxa"/>
          </w:tcPr>
          <w:p w14:paraId="47645657" w14:textId="77777777" w:rsidR="00B7642C" w:rsidRPr="00B7642C" w:rsidRDefault="00B7642C" w:rsidP="00B7642C">
            <w:r w:rsidRPr="00B7642C">
              <w:t>“Общение без слов”</w:t>
            </w:r>
          </w:p>
        </w:tc>
        <w:tc>
          <w:tcPr>
            <w:tcW w:w="4678" w:type="dxa"/>
          </w:tcPr>
          <w:p w14:paraId="6F511CF2" w14:textId="77777777" w:rsidR="00B7642C" w:rsidRPr="00B7642C" w:rsidRDefault="00B7642C" w:rsidP="00B7642C">
            <w:r w:rsidRPr="00B7642C">
              <w:t>1.Упражнение «Испорченный телефон».</w:t>
            </w:r>
          </w:p>
          <w:p w14:paraId="15D06BD9" w14:textId="77777777" w:rsidR="00B7642C" w:rsidRPr="00B7642C" w:rsidRDefault="00B7642C" w:rsidP="00B7642C">
            <w:r w:rsidRPr="00B7642C">
              <w:t>2.Упражнение «Разговор через стекло»</w:t>
            </w:r>
          </w:p>
          <w:p w14:paraId="77C62817" w14:textId="77777777" w:rsidR="00B7642C" w:rsidRPr="00B7642C" w:rsidRDefault="00B7642C" w:rsidP="00B7642C">
            <w:r w:rsidRPr="00B7642C">
              <w:t>3. Упражнение «Ладонь».</w:t>
            </w:r>
          </w:p>
          <w:p w14:paraId="07FCE668" w14:textId="77777777" w:rsidR="00B7642C" w:rsidRPr="00B7642C" w:rsidRDefault="00B7642C" w:rsidP="00B7642C">
            <w:r w:rsidRPr="00B7642C">
              <w:t>4. Упражнение «Иностранец»</w:t>
            </w:r>
          </w:p>
          <w:p w14:paraId="0C1FD490" w14:textId="77777777" w:rsidR="00B7642C" w:rsidRPr="00B7642C" w:rsidRDefault="00B7642C" w:rsidP="00B7642C">
            <w:r w:rsidRPr="00B7642C">
              <w:t>5. Упражнение «Дерево чудес»</w:t>
            </w:r>
          </w:p>
        </w:tc>
        <w:tc>
          <w:tcPr>
            <w:tcW w:w="1275" w:type="dxa"/>
          </w:tcPr>
          <w:p w14:paraId="3C2A554E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1</w:t>
            </w:r>
          </w:p>
        </w:tc>
        <w:tc>
          <w:tcPr>
            <w:tcW w:w="993" w:type="dxa"/>
          </w:tcPr>
          <w:p w14:paraId="3F1765A1" w14:textId="77777777" w:rsidR="00B7642C" w:rsidRPr="00B7642C" w:rsidRDefault="00B7642C" w:rsidP="00B7642C"/>
        </w:tc>
      </w:tr>
      <w:tr w:rsidR="00B7642C" w:rsidRPr="00B7642C" w14:paraId="3BE9E9C3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2090504D" w14:textId="77777777" w:rsidR="00B7642C" w:rsidRPr="00B7642C" w:rsidRDefault="00B7642C" w:rsidP="00B7642C">
            <w:r w:rsidRPr="00B7642C">
              <w:t>13.</w:t>
            </w:r>
          </w:p>
        </w:tc>
        <w:tc>
          <w:tcPr>
            <w:tcW w:w="567" w:type="dxa"/>
          </w:tcPr>
          <w:p w14:paraId="5B654C8C" w14:textId="77777777" w:rsidR="00B7642C" w:rsidRPr="00B7642C" w:rsidRDefault="00B7642C" w:rsidP="00B7642C"/>
        </w:tc>
        <w:tc>
          <w:tcPr>
            <w:tcW w:w="2268" w:type="dxa"/>
          </w:tcPr>
          <w:p w14:paraId="58368800" w14:textId="77777777" w:rsidR="00B7642C" w:rsidRPr="00B7642C" w:rsidRDefault="00B7642C" w:rsidP="00B7642C">
            <w:r w:rsidRPr="00B7642C">
              <w:t>“Поговорим рисунками!”</w:t>
            </w:r>
          </w:p>
        </w:tc>
        <w:tc>
          <w:tcPr>
            <w:tcW w:w="4678" w:type="dxa"/>
          </w:tcPr>
          <w:p w14:paraId="3F0C4C7B" w14:textId="77777777" w:rsidR="00B7642C" w:rsidRPr="00B7642C" w:rsidRDefault="00B7642C" w:rsidP="00B7642C">
            <w:r w:rsidRPr="00B7642C">
              <w:t>1.Рисуночная разминка «Достраивание композиции»</w:t>
            </w:r>
          </w:p>
          <w:p w14:paraId="55DED469" w14:textId="77777777" w:rsidR="00B7642C" w:rsidRPr="00B7642C" w:rsidRDefault="00B7642C" w:rsidP="00B7642C">
            <w:r w:rsidRPr="00B7642C">
              <w:t>2.</w:t>
            </w:r>
            <w:r w:rsidRPr="00B7642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7642C">
              <w:t>Упражнение «Тематические рисунки»</w:t>
            </w:r>
          </w:p>
          <w:p w14:paraId="6087B628" w14:textId="77777777" w:rsidR="00B7642C" w:rsidRPr="00B7642C" w:rsidRDefault="00B7642C" w:rsidP="00B7642C">
            <w:r w:rsidRPr="00B7642C">
              <w:t>3.</w:t>
            </w:r>
            <w:r w:rsidRPr="00B7642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7642C">
              <w:t>Упражнение «Групповой коллаж»</w:t>
            </w:r>
          </w:p>
        </w:tc>
        <w:tc>
          <w:tcPr>
            <w:tcW w:w="1275" w:type="dxa"/>
          </w:tcPr>
          <w:p w14:paraId="5163F997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1</w:t>
            </w:r>
          </w:p>
        </w:tc>
        <w:tc>
          <w:tcPr>
            <w:tcW w:w="993" w:type="dxa"/>
          </w:tcPr>
          <w:p w14:paraId="036B06A0" w14:textId="77777777" w:rsidR="00B7642C" w:rsidRPr="00B7642C" w:rsidRDefault="00B7642C" w:rsidP="00B7642C"/>
        </w:tc>
      </w:tr>
      <w:tr w:rsidR="00B7642C" w:rsidRPr="00B7642C" w14:paraId="69637888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17B9BC2D" w14:textId="77777777" w:rsidR="00B7642C" w:rsidRPr="00B7642C" w:rsidRDefault="00B7642C" w:rsidP="00B7642C">
            <w:r w:rsidRPr="00B7642C">
              <w:t>14.</w:t>
            </w:r>
          </w:p>
        </w:tc>
        <w:tc>
          <w:tcPr>
            <w:tcW w:w="567" w:type="dxa"/>
          </w:tcPr>
          <w:p w14:paraId="4B74D81F" w14:textId="77777777" w:rsidR="00B7642C" w:rsidRPr="00B7642C" w:rsidRDefault="00B7642C" w:rsidP="00B7642C"/>
        </w:tc>
        <w:tc>
          <w:tcPr>
            <w:tcW w:w="2268" w:type="dxa"/>
          </w:tcPr>
          <w:p w14:paraId="5C940BEE" w14:textId="77777777" w:rsidR="00B7642C" w:rsidRPr="00B7642C" w:rsidRDefault="00B7642C" w:rsidP="00B7642C">
            <w:r w:rsidRPr="00B7642C">
              <w:t>“Стресс”</w:t>
            </w:r>
          </w:p>
        </w:tc>
        <w:tc>
          <w:tcPr>
            <w:tcW w:w="4678" w:type="dxa"/>
          </w:tcPr>
          <w:p w14:paraId="369A8E2A" w14:textId="77777777" w:rsidR="00B7642C" w:rsidRPr="00B7642C" w:rsidRDefault="00B7642C" w:rsidP="00AB7898">
            <w:pPr>
              <w:numPr>
                <w:ilvl w:val="0"/>
                <w:numId w:val="29"/>
              </w:numPr>
              <w:contextualSpacing/>
            </w:pPr>
            <w:r w:rsidRPr="00B7642C">
              <w:t>Упражнение «Снежный ком»</w:t>
            </w:r>
          </w:p>
          <w:p w14:paraId="624CBFE4" w14:textId="77777777" w:rsidR="00B7642C" w:rsidRPr="00B7642C" w:rsidRDefault="00B7642C" w:rsidP="00AB7898">
            <w:pPr>
              <w:numPr>
                <w:ilvl w:val="0"/>
                <w:numId w:val="29"/>
              </w:numPr>
              <w:contextualSpacing/>
            </w:pPr>
            <w:r w:rsidRPr="00B7642C">
              <w:t>Упражнение «Спутанные цепочки».</w:t>
            </w:r>
          </w:p>
          <w:p w14:paraId="356A777A" w14:textId="77777777" w:rsidR="00B7642C" w:rsidRPr="00B7642C" w:rsidRDefault="00B7642C" w:rsidP="00AB7898">
            <w:pPr>
              <w:numPr>
                <w:ilvl w:val="0"/>
                <w:numId w:val="29"/>
              </w:numPr>
              <w:contextualSpacing/>
            </w:pPr>
            <w:r w:rsidRPr="00B7642C">
              <w:t>Упражнение «Все-некоторые-только я»</w:t>
            </w:r>
          </w:p>
          <w:p w14:paraId="50766181" w14:textId="77777777" w:rsidR="00B7642C" w:rsidRPr="00B7642C" w:rsidRDefault="00B7642C" w:rsidP="00AB7898">
            <w:pPr>
              <w:numPr>
                <w:ilvl w:val="0"/>
                <w:numId w:val="29"/>
              </w:numPr>
              <w:contextualSpacing/>
            </w:pPr>
            <w:r w:rsidRPr="00B7642C">
              <w:t>Упражнение: «Напряжение – расслабление»</w:t>
            </w:r>
          </w:p>
          <w:p w14:paraId="68877810" w14:textId="77777777" w:rsidR="00B7642C" w:rsidRPr="00B7642C" w:rsidRDefault="00B7642C" w:rsidP="00B7642C">
            <w:r w:rsidRPr="00B7642C">
              <w:t xml:space="preserve">        5.Диагностика Филлипса</w:t>
            </w:r>
          </w:p>
          <w:p w14:paraId="3015F4BA" w14:textId="77777777" w:rsidR="00B7642C" w:rsidRPr="00B7642C" w:rsidRDefault="00B7642C" w:rsidP="00B7642C"/>
        </w:tc>
        <w:tc>
          <w:tcPr>
            <w:tcW w:w="1275" w:type="dxa"/>
          </w:tcPr>
          <w:p w14:paraId="555A4129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1</w:t>
            </w:r>
          </w:p>
        </w:tc>
        <w:tc>
          <w:tcPr>
            <w:tcW w:w="993" w:type="dxa"/>
          </w:tcPr>
          <w:p w14:paraId="0282A794" w14:textId="77777777" w:rsidR="00B7642C" w:rsidRPr="00B7642C" w:rsidRDefault="00B7642C" w:rsidP="00B7642C"/>
        </w:tc>
      </w:tr>
      <w:tr w:rsidR="00B7642C" w:rsidRPr="00B7642C" w14:paraId="29951244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2813FA36" w14:textId="77777777" w:rsidR="00B7642C" w:rsidRPr="00B7642C" w:rsidRDefault="00B7642C" w:rsidP="00B7642C">
            <w:r w:rsidRPr="00B7642C">
              <w:t>15.</w:t>
            </w:r>
          </w:p>
        </w:tc>
        <w:tc>
          <w:tcPr>
            <w:tcW w:w="567" w:type="dxa"/>
          </w:tcPr>
          <w:p w14:paraId="2172BD50" w14:textId="77777777" w:rsidR="00B7642C" w:rsidRPr="00B7642C" w:rsidRDefault="00B7642C" w:rsidP="00B7642C"/>
        </w:tc>
        <w:tc>
          <w:tcPr>
            <w:tcW w:w="2268" w:type="dxa"/>
          </w:tcPr>
          <w:p w14:paraId="49D57BC8" w14:textId="77777777" w:rsidR="00B7642C" w:rsidRPr="00B7642C" w:rsidRDefault="00B7642C" w:rsidP="00B7642C">
            <w:r w:rsidRPr="00B7642C">
              <w:t>“Стыдно ли бояться?”</w:t>
            </w:r>
          </w:p>
          <w:p w14:paraId="1DFA79B5" w14:textId="77777777" w:rsidR="00B7642C" w:rsidRPr="00B7642C" w:rsidRDefault="00B7642C" w:rsidP="00B7642C">
            <w:r w:rsidRPr="00B7642C">
              <w:t>“Имею ли я право сердиться и обижаться?”</w:t>
            </w:r>
          </w:p>
        </w:tc>
        <w:tc>
          <w:tcPr>
            <w:tcW w:w="4678" w:type="dxa"/>
          </w:tcPr>
          <w:p w14:paraId="2D1BC443" w14:textId="77777777" w:rsidR="00B7642C" w:rsidRPr="00B7642C" w:rsidRDefault="00B7642C" w:rsidP="00AB7898">
            <w:pPr>
              <w:numPr>
                <w:ilvl w:val="0"/>
                <w:numId w:val="28"/>
              </w:numPr>
              <w:contextualSpacing/>
            </w:pPr>
            <w:r w:rsidRPr="00B7642C">
              <w:t>Упражнение «Поменяйтесь местами те...»</w:t>
            </w:r>
          </w:p>
          <w:p w14:paraId="1D44F7F6" w14:textId="77777777" w:rsidR="00B7642C" w:rsidRPr="00B7642C" w:rsidRDefault="00B7642C" w:rsidP="00AB7898">
            <w:pPr>
              <w:numPr>
                <w:ilvl w:val="0"/>
                <w:numId w:val="28"/>
              </w:numPr>
              <w:contextualSpacing/>
            </w:pPr>
            <w:r w:rsidRPr="00B7642C">
              <w:t>Упражнение «Чего я боюсь…»</w:t>
            </w:r>
          </w:p>
          <w:p w14:paraId="79E965FD" w14:textId="77777777" w:rsidR="00B7642C" w:rsidRPr="00B7642C" w:rsidRDefault="00B7642C" w:rsidP="00AB7898">
            <w:pPr>
              <w:numPr>
                <w:ilvl w:val="0"/>
                <w:numId w:val="28"/>
              </w:numPr>
              <w:contextualSpacing/>
            </w:pPr>
            <w:r w:rsidRPr="00B7642C">
              <w:t>Упражнение «На ошибках учатся»</w:t>
            </w:r>
          </w:p>
          <w:p w14:paraId="09FAA202" w14:textId="77777777" w:rsidR="00B7642C" w:rsidRPr="00B7642C" w:rsidRDefault="00B7642C" w:rsidP="00AB7898">
            <w:pPr>
              <w:numPr>
                <w:ilvl w:val="0"/>
                <w:numId w:val="28"/>
              </w:numPr>
              <w:contextualSpacing/>
            </w:pPr>
            <w:r w:rsidRPr="00B7642C">
              <w:t>Упражнение «Рисуем слово»</w:t>
            </w:r>
          </w:p>
          <w:p w14:paraId="6F25ED62" w14:textId="77777777" w:rsidR="00B7642C" w:rsidRPr="00B7642C" w:rsidRDefault="00B7642C" w:rsidP="00AB7898">
            <w:pPr>
              <w:numPr>
                <w:ilvl w:val="0"/>
                <w:numId w:val="28"/>
              </w:numPr>
              <w:contextualSpacing/>
            </w:pPr>
            <w:r w:rsidRPr="00B7642C">
              <w:t>Беседа о чувствах</w:t>
            </w:r>
          </w:p>
        </w:tc>
        <w:tc>
          <w:tcPr>
            <w:tcW w:w="1275" w:type="dxa"/>
          </w:tcPr>
          <w:p w14:paraId="1D10AD75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2</w:t>
            </w:r>
          </w:p>
        </w:tc>
        <w:tc>
          <w:tcPr>
            <w:tcW w:w="993" w:type="dxa"/>
          </w:tcPr>
          <w:p w14:paraId="23DB27DD" w14:textId="77777777" w:rsidR="00B7642C" w:rsidRPr="00B7642C" w:rsidRDefault="00B7642C" w:rsidP="00B7642C"/>
        </w:tc>
      </w:tr>
      <w:tr w:rsidR="00B7642C" w:rsidRPr="00B7642C" w14:paraId="4763073D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56EA9165" w14:textId="77777777" w:rsidR="00B7642C" w:rsidRPr="00B7642C" w:rsidRDefault="00B7642C" w:rsidP="00B7642C">
            <w:r w:rsidRPr="00B7642C">
              <w:t>16.</w:t>
            </w:r>
          </w:p>
        </w:tc>
        <w:tc>
          <w:tcPr>
            <w:tcW w:w="567" w:type="dxa"/>
          </w:tcPr>
          <w:p w14:paraId="7FD8AF99" w14:textId="77777777" w:rsidR="00B7642C" w:rsidRPr="00B7642C" w:rsidRDefault="00B7642C" w:rsidP="00B7642C"/>
        </w:tc>
        <w:tc>
          <w:tcPr>
            <w:tcW w:w="2268" w:type="dxa"/>
          </w:tcPr>
          <w:p w14:paraId="36D56D9B" w14:textId="77777777" w:rsidR="00B7642C" w:rsidRPr="00B7642C" w:rsidRDefault="00B7642C" w:rsidP="00B7642C">
            <w:r w:rsidRPr="00B7642C">
              <w:t>“Каждый видит мир и чувствует мир по-своему”</w:t>
            </w:r>
          </w:p>
        </w:tc>
        <w:tc>
          <w:tcPr>
            <w:tcW w:w="4678" w:type="dxa"/>
          </w:tcPr>
          <w:p w14:paraId="34DA91E0" w14:textId="77777777" w:rsidR="00B7642C" w:rsidRPr="00B7642C" w:rsidRDefault="00B7642C" w:rsidP="00AB7898">
            <w:pPr>
              <w:numPr>
                <w:ilvl w:val="0"/>
                <w:numId w:val="30"/>
              </w:numPr>
              <w:contextualSpacing/>
            </w:pPr>
            <w:r w:rsidRPr="00B7642C">
              <w:t>Презентация «Мы по -разному видим этот мир»</w:t>
            </w:r>
          </w:p>
          <w:p w14:paraId="401B0B8D" w14:textId="77777777" w:rsidR="00B7642C" w:rsidRPr="00B7642C" w:rsidRDefault="00B7642C" w:rsidP="00AB7898">
            <w:pPr>
              <w:numPr>
                <w:ilvl w:val="0"/>
                <w:numId w:val="30"/>
              </w:numPr>
              <w:contextualSpacing/>
            </w:pPr>
            <w:r w:rsidRPr="00B7642C">
              <w:t>Тест «Кто мы: мыслители или художники?»</w:t>
            </w:r>
          </w:p>
          <w:p w14:paraId="6896FD82" w14:textId="77777777" w:rsidR="00B7642C" w:rsidRPr="00B7642C" w:rsidRDefault="00B7642C" w:rsidP="00AB7898">
            <w:pPr>
              <w:numPr>
                <w:ilvl w:val="0"/>
                <w:numId w:val="30"/>
              </w:numPr>
              <w:contextualSpacing/>
            </w:pPr>
            <w:r w:rsidRPr="00B7642C">
              <w:t>Упражнение «Что за окном?»</w:t>
            </w:r>
          </w:p>
        </w:tc>
        <w:tc>
          <w:tcPr>
            <w:tcW w:w="1275" w:type="dxa"/>
          </w:tcPr>
          <w:p w14:paraId="0388438A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1</w:t>
            </w:r>
          </w:p>
        </w:tc>
        <w:tc>
          <w:tcPr>
            <w:tcW w:w="993" w:type="dxa"/>
          </w:tcPr>
          <w:p w14:paraId="1D93BA69" w14:textId="77777777" w:rsidR="00B7642C" w:rsidRPr="00B7642C" w:rsidRDefault="00B7642C" w:rsidP="00B7642C"/>
        </w:tc>
      </w:tr>
      <w:tr w:rsidR="00B7642C" w:rsidRPr="00B7642C" w14:paraId="29467F21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3D1998BC" w14:textId="77777777" w:rsidR="00B7642C" w:rsidRPr="00B7642C" w:rsidRDefault="00B7642C" w:rsidP="00B7642C">
            <w:r w:rsidRPr="00B7642C">
              <w:t>17.</w:t>
            </w:r>
          </w:p>
        </w:tc>
        <w:tc>
          <w:tcPr>
            <w:tcW w:w="567" w:type="dxa"/>
          </w:tcPr>
          <w:p w14:paraId="1A053B84" w14:textId="77777777" w:rsidR="00B7642C" w:rsidRPr="00B7642C" w:rsidRDefault="00B7642C" w:rsidP="00B7642C"/>
        </w:tc>
        <w:tc>
          <w:tcPr>
            <w:tcW w:w="2268" w:type="dxa"/>
          </w:tcPr>
          <w:p w14:paraId="55C8FAE9" w14:textId="77777777" w:rsidR="00B7642C" w:rsidRPr="00B7642C" w:rsidRDefault="00B7642C" w:rsidP="00B7642C">
            <w:r w:rsidRPr="00B7642C">
              <w:t>“Любой внутренний мир ценен и уникален”</w:t>
            </w:r>
          </w:p>
        </w:tc>
        <w:tc>
          <w:tcPr>
            <w:tcW w:w="4678" w:type="dxa"/>
          </w:tcPr>
          <w:p w14:paraId="1A4EB32F" w14:textId="77777777" w:rsidR="00B7642C" w:rsidRPr="00B7642C" w:rsidRDefault="00B7642C" w:rsidP="00AB7898">
            <w:pPr>
              <w:numPr>
                <w:ilvl w:val="0"/>
                <w:numId w:val="31"/>
              </w:numPr>
              <w:contextualSpacing/>
            </w:pPr>
            <w:r w:rsidRPr="00B7642C">
              <w:t>Упражнение «Мое приветствие».</w:t>
            </w:r>
          </w:p>
          <w:p w14:paraId="583CD330" w14:textId="77777777" w:rsidR="00B7642C" w:rsidRPr="00B7642C" w:rsidRDefault="00B7642C" w:rsidP="00AB7898">
            <w:pPr>
              <w:numPr>
                <w:ilvl w:val="0"/>
                <w:numId w:val="31"/>
              </w:numPr>
              <w:contextualSpacing/>
            </w:pPr>
            <w:r w:rsidRPr="00B7642C">
              <w:t>Упражнение «Мой мир»</w:t>
            </w:r>
          </w:p>
          <w:p w14:paraId="307EAC5C" w14:textId="77777777" w:rsidR="00B7642C" w:rsidRPr="00B7642C" w:rsidRDefault="00B7642C" w:rsidP="00AB7898">
            <w:pPr>
              <w:numPr>
                <w:ilvl w:val="0"/>
                <w:numId w:val="31"/>
              </w:numPr>
              <w:contextualSpacing/>
            </w:pPr>
            <w:r w:rsidRPr="00B7642C">
              <w:t>Упражнение «Кувшин моего внутреннего мира».</w:t>
            </w:r>
          </w:p>
          <w:p w14:paraId="06A709AF" w14:textId="77777777" w:rsidR="00B7642C" w:rsidRPr="00B7642C" w:rsidRDefault="00B7642C" w:rsidP="00AB7898">
            <w:pPr>
              <w:numPr>
                <w:ilvl w:val="0"/>
                <w:numId w:val="31"/>
              </w:numPr>
              <w:contextualSpacing/>
            </w:pPr>
            <w:r w:rsidRPr="00B7642C">
              <w:t>Упражнение «Цветочные фантазии».</w:t>
            </w:r>
          </w:p>
          <w:p w14:paraId="512B4442" w14:textId="77777777" w:rsidR="00B7642C" w:rsidRPr="00B7642C" w:rsidRDefault="00B7642C" w:rsidP="00AB7898">
            <w:pPr>
              <w:numPr>
                <w:ilvl w:val="0"/>
                <w:numId w:val="31"/>
              </w:numPr>
              <w:contextualSpacing/>
            </w:pPr>
            <w:r w:rsidRPr="00B7642C">
              <w:t>Рисунок «Моё настроение сегодня»</w:t>
            </w:r>
          </w:p>
        </w:tc>
        <w:tc>
          <w:tcPr>
            <w:tcW w:w="1275" w:type="dxa"/>
          </w:tcPr>
          <w:p w14:paraId="03E66EF9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1</w:t>
            </w:r>
          </w:p>
        </w:tc>
        <w:tc>
          <w:tcPr>
            <w:tcW w:w="993" w:type="dxa"/>
          </w:tcPr>
          <w:p w14:paraId="3A3BF583" w14:textId="77777777" w:rsidR="00B7642C" w:rsidRPr="00B7642C" w:rsidRDefault="00B7642C" w:rsidP="00B7642C"/>
        </w:tc>
      </w:tr>
      <w:tr w:rsidR="00B7642C" w:rsidRPr="00B7642C" w14:paraId="3931422D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1087D4FB" w14:textId="77777777" w:rsidR="00B7642C" w:rsidRPr="00B7642C" w:rsidRDefault="00B7642C" w:rsidP="00B7642C">
            <w:r w:rsidRPr="00B7642C">
              <w:t>18.</w:t>
            </w:r>
          </w:p>
        </w:tc>
        <w:tc>
          <w:tcPr>
            <w:tcW w:w="567" w:type="dxa"/>
          </w:tcPr>
          <w:p w14:paraId="4602594E" w14:textId="77777777" w:rsidR="00B7642C" w:rsidRPr="00B7642C" w:rsidRDefault="00B7642C" w:rsidP="00B7642C"/>
        </w:tc>
        <w:tc>
          <w:tcPr>
            <w:tcW w:w="2268" w:type="dxa"/>
          </w:tcPr>
          <w:p w14:paraId="6328E10C" w14:textId="77777777" w:rsidR="00B7642C" w:rsidRPr="00B7642C" w:rsidRDefault="00B7642C" w:rsidP="00B7642C">
            <w:r w:rsidRPr="00B7642C">
              <w:t>“Трудные ситуации могут научить меня”</w:t>
            </w:r>
          </w:p>
        </w:tc>
        <w:tc>
          <w:tcPr>
            <w:tcW w:w="4678" w:type="dxa"/>
          </w:tcPr>
          <w:p w14:paraId="324E6FCA" w14:textId="77777777" w:rsidR="00B7642C" w:rsidRPr="00B7642C" w:rsidRDefault="00B7642C" w:rsidP="00AB7898">
            <w:pPr>
              <w:numPr>
                <w:ilvl w:val="0"/>
                <w:numId w:val="32"/>
              </w:numPr>
              <w:contextualSpacing/>
            </w:pPr>
            <w:r w:rsidRPr="00B7642C">
              <w:t>Здороваемся необычным способом</w:t>
            </w:r>
          </w:p>
          <w:p w14:paraId="0623577A" w14:textId="77777777" w:rsidR="00B7642C" w:rsidRPr="00B7642C" w:rsidRDefault="00B7642C" w:rsidP="00AB7898">
            <w:pPr>
              <w:numPr>
                <w:ilvl w:val="0"/>
                <w:numId w:val="32"/>
              </w:numPr>
              <w:contextualSpacing/>
            </w:pPr>
            <w:r w:rsidRPr="00B7642C">
              <w:t>Упражнение «Копилка трудных ситуаций»</w:t>
            </w:r>
          </w:p>
          <w:p w14:paraId="14DF948D" w14:textId="77777777" w:rsidR="00B7642C" w:rsidRPr="00B7642C" w:rsidRDefault="00B7642C" w:rsidP="00B7642C">
            <w:pPr>
              <w:ind w:left="360"/>
            </w:pPr>
            <w:r w:rsidRPr="00B7642C">
              <w:t>3.Работа со сказкой. Читаем и обсуждаем «Сказку о Дрюпе Дрюпкине».</w:t>
            </w:r>
          </w:p>
          <w:p w14:paraId="6052A5A9" w14:textId="77777777" w:rsidR="00B7642C" w:rsidRPr="00B7642C" w:rsidRDefault="00B7642C" w:rsidP="00B7642C">
            <w:pPr>
              <w:ind w:left="360"/>
            </w:pPr>
            <w:r w:rsidRPr="00B7642C">
              <w:t>4. Упражнение «Подарок»</w:t>
            </w:r>
          </w:p>
        </w:tc>
        <w:tc>
          <w:tcPr>
            <w:tcW w:w="1275" w:type="dxa"/>
          </w:tcPr>
          <w:p w14:paraId="5DAA2653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1</w:t>
            </w:r>
          </w:p>
        </w:tc>
        <w:tc>
          <w:tcPr>
            <w:tcW w:w="993" w:type="dxa"/>
          </w:tcPr>
          <w:p w14:paraId="638D2780" w14:textId="77777777" w:rsidR="00B7642C" w:rsidRPr="00B7642C" w:rsidRDefault="00B7642C" w:rsidP="00B7642C"/>
        </w:tc>
      </w:tr>
      <w:tr w:rsidR="00B7642C" w:rsidRPr="00B7642C" w14:paraId="757E7FD4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31C488AC" w14:textId="77777777" w:rsidR="00B7642C" w:rsidRPr="00B7642C" w:rsidRDefault="00B7642C" w:rsidP="00B7642C">
            <w:r w:rsidRPr="00B7642C">
              <w:t>19.</w:t>
            </w:r>
          </w:p>
        </w:tc>
        <w:tc>
          <w:tcPr>
            <w:tcW w:w="567" w:type="dxa"/>
          </w:tcPr>
          <w:p w14:paraId="5BBBFD88" w14:textId="77777777" w:rsidR="00B7642C" w:rsidRPr="00B7642C" w:rsidRDefault="00B7642C" w:rsidP="00B7642C"/>
        </w:tc>
        <w:tc>
          <w:tcPr>
            <w:tcW w:w="2268" w:type="dxa"/>
          </w:tcPr>
          <w:p w14:paraId="55FA3C72" w14:textId="77777777" w:rsidR="00B7642C" w:rsidRPr="00B7642C" w:rsidRDefault="00B7642C" w:rsidP="00B7642C">
            <w:r w:rsidRPr="00B7642C">
              <w:t>“В трудной ситуации, я ищу силу внутри себя, и она обязательно найдется”</w:t>
            </w:r>
          </w:p>
        </w:tc>
        <w:tc>
          <w:tcPr>
            <w:tcW w:w="4678" w:type="dxa"/>
          </w:tcPr>
          <w:p w14:paraId="7BEDCCC8" w14:textId="77777777" w:rsidR="00B7642C" w:rsidRPr="00B7642C" w:rsidRDefault="00B7642C" w:rsidP="00AB7898">
            <w:pPr>
              <w:numPr>
                <w:ilvl w:val="0"/>
                <w:numId w:val="33"/>
              </w:numPr>
              <w:contextualSpacing/>
            </w:pPr>
            <w:r w:rsidRPr="00B7642C">
              <w:t>Упражнение «Я могу, я умею».</w:t>
            </w:r>
          </w:p>
          <w:p w14:paraId="6CD62005" w14:textId="77777777" w:rsidR="00B7642C" w:rsidRPr="00B7642C" w:rsidRDefault="00B7642C" w:rsidP="00AB7898">
            <w:pPr>
              <w:numPr>
                <w:ilvl w:val="0"/>
                <w:numId w:val="33"/>
              </w:numPr>
              <w:contextualSpacing/>
            </w:pPr>
            <w:r w:rsidRPr="00B7642C">
              <w:t>Разминка «Самое длинное предложение»</w:t>
            </w:r>
          </w:p>
          <w:p w14:paraId="6D975A52" w14:textId="77777777" w:rsidR="00B7642C" w:rsidRPr="00B7642C" w:rsidRDefault="00B7642C" w:rsidP="00AB7898">
            <w:pPr>
              <w:numPr>
                <w:ilvl w:val="0"/>
                <w:numId w:val="33"/>
              </w:numPr>
              <w:contextualSpacing/>
            </w:pPr>
            <w:r w:rsidRPr="00B7642C">
              <w:t>Работа со сказкой. Ребята слушают сказку, рисуют к ней иллюстрации.</w:t>
            </w:r>
          </w:p>
          <w:p w14:paraId="6270FB64" w14:textId="77777777" w:rsidR="00B7642C" w:rsidRPr="00B7642C" w:rsidRDefault="00B7642C" w:rsidP="00B7642C">
            <w:pPr>
              <w:ind w:left="360"/>
            </w:pPr>
            <w:r w:rsidRPr="00B7642C">
              <w:t xml:space="preserve">            Сказка о волчишке Джоне</w:t>
            </w:r>
          </w:p>
        </w:tc>
        <w:tc>
          <w:tcPr>
            <w:tcW w:w="1275" w:type="dxa"/>
          </w:tcPr>
          <w:p w14:paraId="2369120F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1</w:t>
            </w:r>
          </w:p>
        </w:tc>
        <w:tc>
          <w:tcPr>
            <w:tcW w:w="993" w:type="dxa"/>
          </w:tcPr>
          <w:p w14:paraId="10E67E0D" w14:textId="77777777" w:rsidR="00B7642C" w:rsidRPr="00B7642C" w:rsidRDefault="00B7642C" w:rsidP="00B7642C"/>
        </w:tc>
      </w:tr>
      <w:tr w:rsidR="00B7642C" w:rsidRPr="00B7642C" w14:paraId="6D9C6DBD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10FAD052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20</w:t>
            </w:r>
          </w:p>
        </w:tc>
        <w:tc>
          <w:tcPr>
            <w:tcW w:w="567" w:type="dxa"/>
          </w:tcPr>
          <w:p w14:paraId="01168746" w14:textId="77777777" w:rsidR="00B7642C" w:rsidRPr="00B7642C" w:rsidRDefault="00B7642C" w:rsidP="00B7642C"/>
        </w:tc>
        <w:tc>
          <w:tcPr>
            <w:tcW w:w="2268" w:type="dxa"/>
          </w:tcPr>
          <w:p w14:paraId="585045B8" w14:textId="77777777" w:rsidR="00B7642C" w:rsidRPr="00B7642C" w:rsidRDefault="00B7642C" w:rsidP="00B7642C">
            <w:r w:rsidRPr="00B7642C">
              <w:t>“Я и мои друзья”</w:t>
            </w:r>
          </w:p>
        </w:tc>
        <w:tc>
          <w:tcPr>
            <w:tcW w:w="4678" w:type="dxa"/>
          </w:tcPr>
          <w:p w14:paraId="1A8F9404" w14:textId="77777777" w:rsidR="00B7642C" w:rsidRPr="00B7642C" w:rsidRDefault="00B7642C" w:rsidP="00AB7898">
            <w:pPr>
              <w:numPr>
                <w:ilvl w:val="0"/>
                <w:numId w:val="26"/>
              </w:numPr>
              <w:contextualSpacing/>
            </w:pPr>
            <w:r w:rsidRPr="00B7642C">
              <w:t>Упражнение «Продолжи фразу».</w:t>
            </w:r>
          </w:p>
          <w:p w14:paraId="112E192D" w14:textId="77777777" w:rsidR="00B7642C" w:rsidRPr="00B7642C" w:rsidRDefault="00B7642C" w:rsidP="00AB7898">
            <w:pPr>
              <w:numPr>
                <w:ilvl w:val="0"/>
                <w:numId w:val="26"/>
              </w:numPr>
              <w:contextualSpacing/>
            </w:pPr>
            <w:r w:rsidRPr="00B7642C">
              <w:t>Разминка «Прикоснись к своим соседям»</w:t>
            </w:r>
          </w:p>
          <w:p w14:paraId="30887DE8" w14:textId="77777777" w:rsidR="00B7642C" w:rsidRPr="00B7642C" w:rsidRDefault="00B7642C" w:rsidP="00AB7898">
            <w:pPr>
              <w:numPr>
                <w:ilvl w:val="0"/>
                <w:numId w:val="26"/>
              </w:numPr>
              <w:contextualSpacing/>
            </w:pPr>
            <w:r w:rsidRPr="00B7642C">
              <w:t>Упражнение «Ассоциации на слово дружба».</w:t>
            </w:r>
          </w:p>
        </w:tc>
        <w:tc>
          <w:tcPr>
            <w:tcW w:w="1275" w:type="dxa"/>
          </w:tcPr>
          <w:p w14:paraId="7F530DB6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1</w:t>
            </w:r>
          </w:p>
        </w:tc>
        <w:tc>
          <w:tcPr>
            <w:tcW w:w="993" w:type="dxa"/>
          </w:tcPr>
          <w:p w14:paraId="3041F68E" w14:textId="77777777" w:rsidR="00B7642C" w:rsidRPr="00B7642C" w:rsidRDefault="00B7642C" w:rsidP="00B7642C"/>
        </w:tc>
      </w:tr>
      <w:tr w:rsidR="00B7642C" w:rsidRPr="00B7642C" w14:paraId="5F204A99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252AE8CB" w14:textId="77777777" w:rsidR="00B7642C" w:rsidRPr="00B7642C" w:rsidRDefault="00B7642C" w:rsidP="00B7642C">
            <w:r w:rsidRPr="00B7642C">
              <w:t>21.</w:t>
            </w:r>
          </w:p>
        </w:tc>
        <w:tc>
          <w:tcPr>
            <w:tcW w:w="567" w:type="dxa"/>
          </w:tcPr>
          <w:p w14:paraId="7A317468" w14:textId="77777777" w:rsidR="00B7642C" w:rsidRPr="00B7642C" w:rsidRDefault="00B7642C" w:rsidP="00B7642C"/>
        </w:tc>
        <w:tc>
          <w:tcPr>
            <w:tcW w:w="2268" w:type="dxa"/>
          </w:tcPr>
          <w:p w14:paraId="564BB09E" w14:textId="77777777" w:rsidR="00B7642C" w:rsidRPr="00B7642C" w:rsidRDefault="00B7642C" w:rsidP="00B7642C">
            <w:r w:rsidRPr="00B7642C">
              <w:t>“У меня есть друг”</w:t>
            </w:r>
          </w:p>
          <w:p w14:paraId="30C37A89" w14:textId="77777777" w:rsidR="00B7642C" w:rsidRPr="00B7642C" w:rsidRDefault="00B7642C" w:rsidP="00B7642C">
            <w:r w:rsidRPr="00B7642C">
              <w:t>“Конфликты”</w:t>
            </w:r>
          </w:p>
        </w:tc>
        <w:tc>
          <w:tcPr>
            <w:tcW w:w="4678" w:type="dxa"/>
          </w:tcPr>
          <w:p w14:paraId="5640AB24" w14:textId="77777777" w:rsidR="00B7642C" w:rsidRPr="00B7642C" w:rsidRDefault="00B7642C" w:rsidP="00AB7898">
            <w:pPr>
              <w:numPr>
                <w:ilvl w:val="0"/>
                <w:numId w:val="34"/>
              </w:numPr>
              <w:contextualSpacing/>
            </w:pPr>
            <w:r w:rsidRPr="00B7642C">
              <w:t>Упражнение «Память на лица».</w:t>
            </w:r>
          </w:p>
          <w:p w14:paraId="09F267F6" w14:textId="77777777" w:rsidR="00B7642C" w:rsidRPr="00B7642C" w:rsidRDefault="00B7642C" w:rsidP="00AB7898">
            <w:pPr>
              <w:numPr>
                <w:ilvl w:val="0"/>
                <w:numId w:val="34"/>
              </w:numPr>
              <w:contextualSpacing/>
            </w:pPr>
            <w:r w:rsidRPr="00B7642C">
              <w:t xml:space="preserve"> Упражнение «Давайте поздороваемся»</w:t>
            </w:r>
          </w:p>
          <w:p w14:paraId="338B00B7" w14:textId="77777777" w:rsidR="00B7642C" w:rsidRPr="00B7642C" w:rsidRDefault="00B7642C" w:rsidP="00AB7898">
            <w:pPr>
              <w:numPr>
                <w:ilvl w:val="0"/>
                <w:numId w:val="34"/>
              </w:numPr>
              <w:contextualSpacing/>
            </w:pPr>
            <w:r w:rsidRPr="00B7642C">
              <w:t xml:space="preserve"> Беседа «Правила дружбы»</w:t>
            </w:r>
          </w:p>
          <w:p w14:paraId="76A736BB" w14:textId="77777777" w:rsidR="00B7642C" w:rsidRPr="00B7642C" w:rsidRDefault="00B7642C" w:rsidP="00AB7898">
            <w:pPr>
              <w:numPr>
                <w:ilvl w:val="0"/>
                <w:numId w:val="34"/>
              </w:numPr>
              <w:contextualSpacing/>
            </w:pPr>
            <w:r w:rsidRPr="00B7642C">
              <w:t>Мозговой штурм: «Портрет друга»</w:t>
            </w:r>
          </w:p>
          <w:p w14:paraId="07EBA45D" w14:textId="77777777" w:rsidR="00B7642C" w:rsidRPr="00B7642C" w:rsidRDefault="00B7642C" w:rsidP="00AB7898">
            <w:pPr>
              <w:numPr>
                <w:ilvl w:val="0"/>
                <w:numId w:val="34"/>
              </w:numPr>
              <w:contextualSpacing/>
            </w:pPr>
            <w:r w:rsidRPr="00B7642C">
              <w:t>Упражнение «Рисунок вдвоем».</w:t>
            </w:r>
          </w:p>
          <w:p w14:paraId="760D4425" w14:textId="77777777" w:rsidR="00B7642C" w:rsidRPr="00B7642C" w:rsidRDefault="00B7642C" w:rsidP="00AB7898">
            <w:pPr>
              <w:numPr>
                <w:ilvl w:val="0"/>
                <w:numId w:val="34"/>
              </w:numPr>
              <w:contextualSpacing/>
            </w:pPr>
            <w:r w:rsidRPr="00B7642C">
              <w:t xml:space="preserve">Притча </w:t>
            </w:r>
          </w:p>
        </w:tc>
        <w:tc>
          <w:tcPr>
            <w:tcW w:w="1275" w:type="dxa"/>
          </w:tcPr>
          <w:p w14:paraId="75FC40C4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2</w:t>
            </w:r>
          </w:p>
        </w:tc>
        <w:tc>
          <w:tcPr>
            <w:tcW w:w="993" w:type="dxa"/>
          </w:tcPr>
          <w:p w14:paraId="694D8CD2" w14:textId="77777777" w:rsidR="00B7642C" w:rsidRPr="00B7642C" w:rsidRDefault="00B7642C" w:rsidP="00B7642C"/>
        </w:tc>
      </w:tr>
      <w:tr w:rsidR="00B7642C" w:rsidRPr="00B7642C" w14:paraId="69202BFF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74DAC883" w14:textId="77777777" w:rsidR="00B7642C" w:rsidRPr="00B7642C" w:rsidRDefault="00B7642C" w:rsidP="00B7642C">
            <w:r w:rsidRPr="00B7642C">
              <w:t>22.</w:t>
            </w:r>
          </w:p>
        </w:tc>
        <w:tc>
          <w:tcPr>
            <w:tcW w:w="567" w:type="dxa"/>
          </w:tcPr>
          <w:p w14:paraId="084B503D" w14:textId="77777777" w:rsidR="00B7642C" w:rsidRPr="00B7642C" w:rsidRDefault="00B7642C" w:rsidP="00B7642C"/>
        </w:tc>
        <w:tc>
          <w:tcPr>
            <w:tcW w:w="2268" w:type="dxa"/>
          </w:tcPr>
          <w:p w14:paraId="4C51F75F" w14:textId="77777777" w:rsidR="00B7642C" w:rsidRPr="00B7642C" w:rsidRDefault="00B7642C" w:rsidP="00B7642C">
            <w:r w:rsidRPr="00B7642C">
              <w:t>“Принятие решений”</w:t>
            </w:r>
          </w:p>
        </w:tc>
        <w:tc>
          <w:tcPr>
            <w:tcW w:w="4678" w:type="dxa"/>
          </w:tcPr>
          <w:p w14:paraId="7F8BCEBA" w14:textId="77777777" w:rsidR="00B7642C" w:rsidRPr="00B7642C" w:rsidRDefault="00B7642C" w:rsidP="00AB7898">
            <w:pPr>
              <w:numPr>
                <w:ilvl w:val="0"/>
                <w:numId w:val="35"/>
              </w:numPr>
              <w:contextualSpacing/>
            </w:pPr>
            <w:r w:rsidRPr="00B7642C">
              <w:t>Упражнение «Шаг вперёд».</w:t>
            </w:r>
          </w:p>
          <w:p w14:paraId="31869FE5" w14:textId="77777777" w:rsidR="00B7642C" w:rsidRPr="00B7642C" w:rsidRDefault="00B7642C" w:rsidP="00AB7898">
            <w:pPr>
              <w:numPr>
                <w:ilvl w:val="0"/>
                <w:numId w:val="35"/>
              </w:numPr>
              <w:contextualSpacing/>
            </w:pPr>
            <w:r w:rsidRPr="00B7642C">
              <w:t>Беседа о трудностях принятия решений</w:t>
            </w:r>
          </w:p>
          <w:p w14:paraId="14B0E471" w14:textId="77777777" w:rsidR="00B7642C" w:rsidRPr="00B7642C" w:rsidRDefault="00B7642C" w:rsidP="00AB7898">
            <w:pPr>
              <w:numPr>
                <w:ilvl w:val="0"/>
                <w:numId w:val="35"/>
              </w:numPr>
              <w:contextualSpacing/>
            </w:pPr>
            <w:r w:rsidRPr="00B7642C">
              <w:t>Упражнение «Щелчок».</w:t>
            </w:r>
          </w:p>
          <w:p w14:paraId="61388B21" w14:textId="77777777" w:rsidR="00B7642C" w:rsidRPr="00B7642C" w:rsidRDefault="00B7642C" w:rsidP="00AB7898">
            <w:pPr>
              <w:numPr>
                <w:ilvl w:val="0"/>
                <w:numId w:val="35"/>
              </w:numPr>
              <w:contextualSpacing/>
            </w:pPr>
            <w:r w:rsidRPr="00B7642C">
              <w:t>Игра «Последствия»</w:t>
            </w:r>
          </w:p>
        </w:tc>
        <w:tc>
          <w:tcPr>
            <w:tcW w:w="1275" w:type="dxa"/>
          </w:tcPr>
          <w:p w14:paraId="513E6726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1</w:t>
            </w:r>
          </w:p>
        </w:tc>
        <w:tc>
          <w:tcPr>
            <w:tcW w:w="993" w:type="dxa"/>
          </w:tcPr>
          <w:p w14:paraId="620807CD" w14:textId="77777777" w:rsidR="00B7642C" w:rsidRPr="00B7642C" w:rsidRDefault="00B7642C" w:rsidP="00B7642C"/>
        </w:tc>
      </w:tr>
      <w:tr w:rsidR="00B7642C" w:rsidRPr="00B7642C" w14:paraId="735B1977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1244BE64" w14:textId="77777777" w:rsidR="00B7642C" w:rsidRPr="00B7642C" w:rsidRDefault="00B7642C" w:rsidP="00B7642C">
            <w:r w:rsidRPr="00B7642C">
              <w:t>23.</w:t>
            </w:r>
          </w:p>
        </w:tc>
        <w:tc>
          <w:tcPr>
            <w:tcW w:w="567" w:type="dxa"/>
          </w:tcPr>
          <w:p w14:paraId="7248B341" w14:textId="77777777" w:rsidR="00B7642C" w:rsidRPr="00B7642C" w:rsidRDefault="00B7642C" w:rsidP="00B7642C"/>
        </w:tc>
        <w:tc>
          <w:tcPr>
            <w:tcW w:w="2268" w:type="dxa"/>
          </w:tcPr>
          <w:p w14:paraId="6A11B5E7" w14:textId="77777777" w:rsidR="00B7642C" w:rsidRPr="00B7642C" w:rsidRDefault="00B7642C" w:rsidP="00B7642C">
            <w:r w:rsidRPr="00B7642C">
              <w:t>“Я и мои “Колючки”</w:t>
            </w:r>
          </w:p>
        </w:tc>
        <w:tc>
          <w:tcPr>
            <w:tcW w:w="4678" w:type="dxa"/>
          </w:tcPr>
          <w:p w14:paraId="447C5155" w14:textId="77777777" w:rsidR="00B7642C" w:rsidRPr="00B7642C" w:rsidRDefault="00B7642C" w:rsidP="004711AA">
            <w:pPr>
              <w:numPr>
                <w:ilvl w:val="0"/>
                <w:numId w:val="36"/>
              </w:numPr>
              <w:contextualSpacing/>
              <w:jc w:val="both"/>
            </w:pPr>
            <w:r w:rsidRPr="00B7642C">
              <w:t>Необычное приветствие</w:t>
            </w:r>
          </w:p>
          <w:p w14:paraId="704911BA" w14:textId="77777777" w:rsidR="00B7642C" w:rsidRPr="00B7642C" w:rsidRDefault="00B7642C" w:rsidP="004711AA">
            <w:pPr>
              <w:numPr>
                <w:ilvl w:val="0"/>
                <w:numId w:val="36"/>
              </w:numPr>
              <w:contextualSpacing/>
              <w:jc w:val="both"/>
            </w:pPr>
            <w:r w:rsidRPr="00B7642C">
              <w:t>Беседа о своих «колючках»</w:t>
            </w:r>
          </w:p>
          <w:p w14:paraId="3E3A0355" w14:textId="77777777" w:rsidR="00B7642C" w:rsidRPr="00B7642C" w:rsidRDefault="00B7642C" w:rsidP="004711AA">
            <w:pPr>
              <w:numPr>
                <w:ilvl w:val="0"/>
                <w:numId w:val="36"/>
              </w:numPr>
              <w:contextualSpacing/>
              <w:jc w:val="both"/>
            </w:pPr>
            <w:r w:rsidRPr="00B7642C">
              <w:t xml:space="preserve">Упражнение на регуляцию дыхания </w:t>
            </w:r>
          </w:p>
          <w:p w14:paraId="529EA9F9" w14:textId="77777777" w:rsidR="00B7642C" w:rsidRPr="00B7642C" w:rsidRDefault="00B7642C" w:rsidP="004711AA">
            <w:pPr>
              <w:numPr>
                <w:ilvl w:val="0"/>
                <w:numId w:val="36"/>
              </w:numPr>
              <w:contextualSpacing/>
              <w:jc w:val="both"/>
            </w:pPr>
            <w:r w:rsidRPr="00B7642C">
              <w:t>Упражнение «Мои магнитики»</w:t>
            </w:r>
          </w:p>
          <w:p w14:paraId="2BEB83FC" w14:textId="77777777" w:rsidR="00B7642C" w:rsidRPr="00B7642C" w:rsidRDefault="00B7642C" w:rsidP="004711AA">
            <w:pPr>
              <w:numPr>
                <w:ilvl w:val="0"/>
                <w:numId w:val="36"/>
              </w:numPr>
              <w:contextualSpacing/>
              <w:jc w:val="both"/>
            </w:pPr>
            <w:r w:rsidRPr="00B7642C">
              <w:t>Релаксационное упражнение: «Вверх по радуге».</w:t>
            </w:r>
          </w:p>
        </w:tc>
        <w:tc>
          <w:tcPr>
            <w:tcW w:w="1275" w:type="dxa"/>
          </w:tcPr>
          <w:p w14:paraId="05331BD0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1</w:t>
            </w:r>
          </w:p>
        </w:tc>
        <w:tc>
          <w:tcPr>
            <w:tcW w:w="993" w:type="dxa"/>
          </w:tcPr>
          <w:p w14:paraId="14BEB60F" w14:textId="77777777" w:rsidR="00B7642C" w:rsidRPr="00B7642C" w:rsidRDefault="00B7642C" w:rsidP="00B7642C"/>
        </w:tc>
      </w:tr>
      <w:tr w:rsidR="00B7642C" w:rsidRPr="00B7642C" w14:paraId="4FC1D26E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08ECD708" w14:textId="77777777" w:rsidR="00B7642C" w:rsidRPr="00B7642C" w:rsidRDefault="00B7642C" w:rsidP="00B7642C">
            <w:r w:rsidRPr="00B7642C">
              <w:t>24.</w:t>
            </w:r>
          </w:p>
        </w:tc>
        <w:tc>
          <w:tcPr>
            <w:tcW w:w="567" w:type="dxa"/>
          </w:tcPr>
          <w:p w14:paraId="0101F77F" w14:textId="77777777" w:rsidR="00B7642C" w:rsidRPr="00B7642C" w:rsidRDefault="00B7642C" w:rsidP="00B7642C"/>
        </w:tc>
        <w:tc>
          <w:tcPr>
            <w:tcW w:w="2268" w:type="dxa"/>
          </w:tcPr>
          <w:p w14:paraId="43806F58" w14:textId="77777777" w:rsidR="00B7642C" w:rsidRPr="00B7642C" w:rsidRDefault="00B7642C" w:rsidP="00B7642C">
            <w:r w:rsidRPr="00B7642C">
              <w:t>“Что такое одиночество?”</w:t>
            </w:r>
          </w:p>
        </w:tc>
        <w:tc>
          <w:tcPr>
            <w:tcW w:w="4678" w:type="dxa"/>
          </w:tcPr>
          <w:p w14:paraId="313C6341" w14:textId="77777777" w:rsidR="00B7642C" w:rsidRPr="00B7642C" w:rsidRDefault="00B7642C" w:rsidP="00AB7898">
            <w:pPr>
              <w:numPr>
                <w:ilvl w:val="0"/>
                <w:numId w:val="37"/>
              </w:numPr>
              <w:contextualSpacing/>
            </w:pPr>
            <w:r w:rsidRPr="00B7642C">
              <w:t>Настрой на занятие. «Приветствие»</w:t>
            </w:r>
          </w:p>
          <w:p w14:paraId="74B88336" w14:textId="77777777" w:rsidR="00B7642C" w:rsidRPr="00B7642C" w:rsidRDefault="00B7642C" w:rsidP="00AB7898">
            <w:pPr>
              <w:numPr>
                <w:ilvl w:val="0"/>
                <w:numId w:val="37"/>
              </w:numPr>
              <w:contextualSpacing/>
            </w:pPr>
            <w:r w:rsidRPr="00B7642C">
              <w:t>Беседа об одиночестве</w:t>
            </w:r>
          </w:p>
          <w:p w14:paraId="658E9D36" w14:textId="77777777" w:rsidR="00B7642C" w:rsidRPr="00B7642C" w:rsidRDefault="00B7642C" w:rsidP="00AB7898">
            <w:pPr>
              <w:numPr>
                <w:ilvl w:val="0"/>
                <w:numId w:val="37"/>
              </w:numPr>
              <w:contextualSpacing/>
            </w:pPr>
            <w:r w:rsidRPr="00B7642C">
              <w:t>Упражнение «Что важно для меня?»</w:t>
            </w:r>
          </w:p>
          <w:p w14:paraId="2B31FE5B" w14:textId="77777777" w:rsidR="00B7642C" w:rsidRPr="00B7642C" w:rsidRDefault="00B7642C" w:rsidP="00B7642C">
            <w:pPr>
              <w:ind w:left="360"/>
            </w:pPr>
            <w:r w:rsidRPr="00B7642C">
              <w:t>4.  Сказка</w:t>
            </w:r>
            <w:r w:rsidRPr="00B7642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7642C">
              <w:t>«О маленькой одинокой Рыбке и об огромном синем Море».</w:t>
            </w:r>
          </w:p>
        </w:tc>
        <w:tc>
          <w:tcPr>
            <w:tcW w:w="1275" w:type="dxa"/>
          </w:tcPr>
          <w:p w14:paraId="37F7A574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1</w:t>
            </w:r>
          </w:p>
        </w:tc>
        <w:tc>
          <w:tcPr>
            <w:tcW w:w="993" w:type="dxa"/>
          </w:tcPr>
          <w:p w14:paraId="3293160E" w14:textId="77777777" w:rsidR="00B7642C" w:rsidRPr="00B7642C" w:rsidRDefault="00B7642C" w:rsidP="00B7642C"/>
        </w:tc>
      </w:tr>
      <w:tr w:rsidR="00B7642C" w:rsidRPr="00B7642C" w14:paraId="22847276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59B29A67" w14:textId="77777777" w:rsidR="00B7642C" w:rsidRPr="00B7642C" w:rsidRDefault="00B7642C" w:rsidP="00B7642C">
            <w:r w:rsidRPr="00B7642C">
              <w:t>25.</w:t>
            </w:r>
          </w:p>
        </w:tc>
        <w:tc>
          <w:tcPr>
            <w:tcW w:w="567" w:type="dxa"/>
          </w:tcPr>
          <w:p w14:paraId="33DA5675" w14:textId="77777777" w:rsidR="00B7642C" w:rsidRPr="00B7642C" w:rsidRDefault="00B7642C" w:rsidP="00B7642C"/>
        </w:tc>
        <w:tc>
          <w:tcPr>
            <w:tcW w:w="2268" w:type="dxa"/>
          </w:tcPr>
          <w:p w14:paraId="5A3395B4" w14:textId="77777777" w:rsidR="00B7642C" w:rsidRPr="00B7642C" w:rsidRDefault="00B7642C" w:rsidP="00B7642C">
            <w:r w:rsidRPr="00B7642C">
              <w:t>“Я не одинок в этом мире”</w:t>
            </w:r>
          </w:p>
        </w:tc>
        <w:tc>
          <w:tcPr>
            <w:tcW w:w="4678" w:type="dxa"/>
          </w:tcPr>
          <w:p w14:paraId="0802F402" w14:textId="77777777" w:rsidR="00B7642C" w:rsidRPr="00B7642C" w:rsidRDefault="00B7642C" w:rsidP="00B7642C">
            <w:r w:rsidRPr="00B7642C">
              <w:t>1.</w:t>
            </w:r>
            <w:r w:rsidRPr="00B7642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7642C">
              <w:t>Упражнение «Игра-приветствие»</w:t>
            </w:r>
          </w:p>
          <w:p w14:paraId="7457AD7E" w14:textId="77777777" w:rsidR="00B7642C" w:rsidRPr="00B7642C" w:rsidRDefault="00B7642C" w:rsidP="00B7642C">
            <w:r w:rsidRPr="00B7642C">
              <w:t>2.Игра «Необитаемый остров»</w:t>
            </w:r>
          </w:p>
          <w:p w14:paraId="62A7A086" w14:textId="77777777" w:rsidR="00B7642C" w:rsidRPr="00B7642C" w:rsidRDefault="00B7642C" w:rsidP="00B7642C">
            <w:r w:rsidRPr="00B7642C">
              <w:t>3.Физминутка: упражнение «Чайничек»</w:t>
            </w:r>
          </w:p>
          <w:p w14:paraId="53C6284B" w14:textId="77777777" w:rsidR="00B7642C" w:rsidRPr="00B7642C" w:rsidRDefault="00B7642C" w:rsidP="00B7642C">
            <w:r w:rsidRPr="00B7642C">
              <w:t>4. Упражнение «Школьный психолог»</w:t>
            </w:r>
          </w:p>
          <w:p w14:paraId="7404A97F" w14:textId="77777777" w:rsidR="00B7642C" w:rsidRPr="00B7642C" w:rsidRDefault="00B7642C" w:rsidP="00B7642C">
            <w:r w:rsidRPr="00B7642C">
              <w:t xml:space="preserve">5. Стихотворение </w:t>
            </w:r>
          </w:p>
          <w:p w14:paraId="71E76EAF" w14:textId="77777777" w:rsidR="00B7642C" w:rsidRPr="00B7642C" w:rsidRDefault="00B7642C" w:rsidP="00B7642C">
            <w:r w:rsidRPr="00B7642C">
              <w:t>«Если я рожден в этом мире…»</w:t>
            </w:r>
          </w:p>
          <w:p w14:paraId="568E3206" w14:textId="77777777" w:rsidR="00B7642C" w:rsidRPr="00B7642C" w:rsidRDefault="00B7642C" w:rsidP="00B7642C"/>
        </w:tc>
        <w:tc>
          <w:tcPr>
            <w:tcW w:w="1275" w:type="dxa"/>
          </w:tcPr>
          <w:p w14:paraId="2821F329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1</w:t>
            </w:r>
          </w:p>
        </w:tc>
        <w:tc>
          <w:tcPr>
            <w:tcW w:w="993" w:type="dxa"/>
          </w:tcPr>
          <w:p w14:paraId="397A43B6" w14:textId="77777777" w:rsidR="00B7642C" w:rsidRPr="00B7642C" w:rsidRDefault="00B7642C" w:rsidP="00B7642C"/>
        </w:tc>
      </w:tr>
      <w:tr w:rsidR="00B7642C" w:rsidRPr="00B7642C" w14:paraId="1A70D4BA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4E27EE6F" w14:textId="77777777" w:rsidR="00B7642C" w:rsidRPr="00B7642C" w:rsidRDefault="00B7642C" w:rsidP="00B7642C">
            <w:r w:rsidRPr="00B7642C">
              <w:t>26.</w:t>
            </w:r>
          </w:p>
        </w:tc>
        <w:tc>
          <w:tcPr>
            <w:tcW w:w="567" w:type="dxa"/>
          </w:tcPr>
          <w:p w14:paraId="6CF302CB" w14:textId="77777777" w:rsidR="00B7642C" w:rsidRPr="00B7642C" w:rsidRDefault="00B7642C" w:rsidP="00B7642C"/>
        </w:tc>
        <w:tc>
          <w:tcPr>
            <w:tcW w:w="2268" w:type="dxa"/>
          </w:tcPr>
          <w:p w14:paraId="41BF2A38" w14:textId="77777777" w:rsidR="00B7642C" w:rsidRPr="00B7642C" w:rsidRDefault="00B7642C" w:rsidP="00B7642C">
            <w:r w:rsidRPr="00B7642C">
              <w:t>“Нужно ли человеку меняться?”</w:t>
            </w:r>
          </w:p>
        </w:tc>
        <w:tc>
          <w:tcPr>
            <w:tcW w:w="4678" w:type="dxa"/>
          </w:tcPr>
          <w:p w14:paraId="5DC38593" w14:textId="77777777" w:rsidR="00B7642C" w:rsidRPr="00B7642C" w:rsidRDefault="00B7642C" w:rsidP="00AB7898">
            <w:pPr>
              <w:numPr>
                <w:ilvl w:val="0"/>
                <w:numId w:val="38"/>
              </w:numPr>
              <w:contextualSpacing/>
            </w:pPr>
            <w:r w:rsidRPr="00B7642C">
              <w:t xml:space="preserve"> Упражнение «Снежный ком» </w:t>
            </w:r>
          </w:p>
          <w:p w14:paraId="30E85370" w14:textId="77777777" w:rsidR="00B7642C" w:rsidRPr="00B7642C" w:rsidRDefault="00B7642C" w:rsidP="00AB7898">
            <w:pPr>
              <w:numPr>
                <w:ilvl w:val="0"/>
                <w:numId w:val="38"/>
              </w:numPr>
              <w:contextualSpacing/>
            </w:pPr>
            <w:r w:rsidRPr="00B7642C">
              <w:t>Упражнение «Какого человека можно назвать...»</w:t>
            </w:r>
          </w:p>
          <w:p w14:paraId="5BD5ACE7" w14:textId="77777777" w:rsidR="00B7642C" w:rsidRPr="00B7642C" w:rsidRDefault="00B7642C" w:rsidP="00AB7898">
            <w:pPr>
              <w:numPr>
                <w:ilvl w:val="0"/>
                <w:numId w:val="38"/>
              </w:numPr>
              <w:contextualSpacing/>
            </w:pPr>
            <w:r w:rsidRPr="00B7642C">
              <w:t>Упражнение «Мои важные изменения».</w:t>
            </w:r>
          </w:p>
          <w:p w14:paraId="2F57031E" w14:textId="77777777" w:rsidR="00B7642C" w:rsidRPr="00B7642C" w:rsidRDefault="00B7642C" w:rsidP="00AB7898">
            <w:pPr>
              <w:numPr>
                <w:ilvl w:val="0"/>
                <w:numId w:val="38"/>
              </w:numPr>
              <w:contextualSpacing/>
            </w:pPr>
            <w:r w:rsidRPr="00B7642C">
              <w:t>Работа со сказкой</w:t>
            </w:r>
          </w:p>
          <w:p w14:paraId="381F70A3" w14:textId="77777777" w:rsidR="00B7642C" w:rsidRPr="00B7642C" w:rsidRDefault="00B7642C" w:rsidP="00B7642C">
            <w:pPr>
              <w:ind w:left="60"/>
            </w:pPr>
            <w:r w:rsidRPr="00B7642C">
              <w:t>«Сказка про Тофа»</w:t>
            </w:r>
          </w:p>
        </w:tc>
        <w:tc>
          <w:tcPr>
            <w:tcW w:w="1275" w:type="dxa"/>
          </w:tcPr>
          <w:p w14:paraId="2930F5C8" w14:textId="77777777" w:rsidR="00B7642C" w:rsidRPr="00B7642C" w:rsidRDefault="00B7642C" w:rsidP="00B7642C">
            <w:r w:rsidRPr="00B7642C">
              <w:t>1</w:t>
            </w:r>
          </w:p>
        </w:tc>
        <w:tc>
          <w:tcPr>
            <w:tcW w:w="993" w:type="dxa"/>
          </w:tcPr>
          <w:p w14:paraId="5651C7F5" w14:textId="77777777" w:rsidR="00B7642C" w:rsidRPr="00B7642C" w:rsidRDefault="00B7642C" w:rsidP="00B7642C"/>
        </w:tc>
      </w:tr>
      <w:tr w:rsidR="00B7642C" w:rsidRPr="00B7642C" w14:paraId="23B21E80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759DAB6C" w14:textId="77777777" w:rsidR="00B7642C" w:rsidRPr="00B7642C" w:rsidRDefault="00B7642C" w:rsidP="00B7642C">
            <w:r w:rsidRPr="00B7642C">
              <w:t>27.</w:t>
            </w:r>
          </w:p>
        </w:tc>
        <w:tc>
          <w:tcPr>
            <w:tcW w:w="567" w:type="dxa"/>
          </w:tcPr>
          <w:p w14:paraId="3CC655DB" w14:textId="77777777" w:rsidR="00B7642C" w:rsidRPr="00B7642C" w:rsidRDefault="00B7642C" w:rsidP="00B7642C"/>
        </w:tc>
        <w:tc>
          <w:tcPr>
            <w:tcW w:w="2268" w:type="dxa"/>
          </w:tcPr>
          <w:p w14:paraId="1FD883B5" w14:textId="77777777" w:rsidR="00B7642C" w:rsidRPr="00B7642C" w:rsidRDefault="00B7642C" w:rsidP="00B7642C">
            <w:r w:rsidRPr="00B7642C">
              <w:t>“Самое важное – захотеть меняться”</w:t>
            </w:r>
          </w:p>
          <w:p w14:paraId="504185BA" w14:textId="77777777" w:rsidR="00B7642C" w:rsidRPr="00B7642C" w:rsidRDefault="00B7642C" w:rsidP="00B7642C">
            <w:r w:rsidRPr="00B7642C">
              <w:t>“Что такое ценности?”</w:t>
            </w:r>
          </w:p>
        </w:tc>
        <w:tc>
          <w:tcPr>
            <w:tcW w:w="4678" w:type="dxa"/>
          </w:tcPr>
          <w:p w14:paraId="7CB41BA4" w14:textId="77777777" w:rsidR="00B7642C" w:rsidRPr="00B7642C" w:rsidRDefault="00B7642C" w:rsidP="00AB7898">
            <w:pPr>
              <w:numPr>
                <w:ilvl w:val="0"/>
                <w:numId w:val="39"/>
              </w:numPr>
              <w:contextualSpacing/>
            </w:pPr>
            <w:r w:rsidRPr="00B7642C">
              <w:t>Приветствие</w:t>
            </w:r>
          </w:p>
          <w:p w14:paraId="24955213" w14:textId="77777777" w:rsidR="00B7642C" w:rsidRPr="00B7642C" w:rsidRDefault="00B7642C" w:rsidP="00AB7898">
            <w:pPr>
              <w:numPr>
                <w:ilvl w:val="0"/>
                <w:numId w:val="39"/>
              </w:numPr>
              <w:contextualSpacing/>
            </w:pPr>
            <w:r w:rsidRPr="00B7642C">
              <w:t xml:space="preserve">Работа с плакатом. </w:t>
            </w:r>
          </w:p>
          <w:p w14:paraId="0F7A612C" w14:textId="77777777" w:rsidR="00B7642C" w:rsidRPr="00B7642C" w:rsidRDefault="00B7642C" w:rsidP="00AB7898">
            <w:pPr>
              <w:numPr>
                <w:ilvl w:val="0"/>
                <w:numId w:val="39"/>
              </w:numPr>
              <w:contextualSpacing/>
            </w:pPr>
            <w:r w:rsidRPr="00B7642C">
              <w:t>Сказка «Я иду к</w:t>
            </w:r>
          </w:p>
          <w:p w14:paraId="64EE8649" w14:textId="77777777" w:rsidR="00B7642C" w:rsidRPr="00B7642C" w:rsidRDefault="00B7642C" w:rsidP="00B7642C">
            <w:pPr>
              <w:ind w:left="720"/>
              <w:contextualSpacing/>
            </w:pPr>
            <w:r w:rsidRPr="00B7642C">
              <w:t xml:space="preserve">своей звезде». </w:t>
            </w:r>
          </w:p>
          <w:p w14:paraId="2DA28C4A" w14:textId="77777777" w:rsidR="00B7642C" w:rsidRPr="00B7642C" w:rsidRDefault="00B7642C" w:rsidP="00AB7898">
            <w:pPr>
              <w:numPr>
                <w:ilvl w:val="0"/>
                <w:numId w:val="39"/>
              </w:numPr>
              <w:contextualSpacing/>
            </w:pPr>
            <w:r w:rsidRPr="00B7642C">
              <w:t>Чтобы я изменил в</w:t>
            </w:r>
          </w:p>
          <w:p w14:paraId="4FECD0B1" w14:textId="77777777" w:rsidR="00B7642C" w:rsidRPr="00B7642C" w:rsidRDefault="00B7642C" w:rsidP="00B7642C">
            <w:pPr>
              <w:ind w:left="927"/>
              <w:contextualSpacing/>
            </w:pPr>
            <w:r w:rsidRPr="00B7642C">
              <w:t xml:space="preserve">себе? Беседа. </w:t>
            </w:r>
          </w:p>
          <w:p w14:paraId="4B0F0006" w14:textId="77777777" w:rsidR="00B7642C" w:rsidRPr="00B7642C" w:rsidRDefault="00B7642C" w:rsidP="00AB7898">
            <w:pPr>
              <w:numPr>
                <w:ilvl w:val="0"/>
                <w:numId w:val="39"/>
              </w:numPr>
              <w:contextualSpacing/>
            </w:pPr>
            <w:r w:rsidRPr="00B7642C">
              <w:t>Пожелания взрослым.</w:t>
            </w:r>
          </w:p>
          <w:p w14:paraId="1980CB56" w14:textId="77777777" w:rsidR="00B7642C" w:rsidRPr="00B7642C" w:rsidRDefault="00B7642C" w:rsidP="00AB7898">
            <w:pPr>
              <w:numPr>
                <w:ilvl w:val="0"/>
                <w:numId w:val="39"/>
              </w:numPr>
              <w:contextualSpacing/>
            </w:pPr>
            <w:r w:rsidRPr="00B7642C">
              <w:t>Работа со сказкой «Желтый цветок».</w:t>
            </w:r>
          </w:p>
          <w:p w14:paraId="7D055DF5" w14:textId="77777777" w:rsidR="00B7642C" w:rsidRPr="00B7642C" w:rsidRDefault="00B7642C" w:rsidP="00AB7898">
            <w:pPr>
              <w:numPr>
                <w:ilvl w:val="0"/>
                <w:numId w:val="39"/>
              </w:numPr>
              <w:contextualSpacing/>
            </w:pPr>
            <w:r w:rsidRPr="00B7642C">
              <w:t>Упражнение «Письмо»</w:t>
            </w:r>
          </w:p>
        </w:tc>
        <w:tc>
          <w:tcPr>
            <w:tcW w:w="1275" w:type="dxa"/>
          </w:tcPr>
          <w:p w14:paraId="51F2774A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2</w:t>
            </w:r>
          </w:p>
        </w:tc>
        <w:tc>
          <w:tcPr>
            <w:tcW w:w="993" w:type="dxa"/>
          </w:tcPr>
          <w:p w14:paraId="5DD73250" w14:textId="77777777" w:rsidR="00B7642C" w:rsidRPr="00B7642C" w:rsidRDefault="00B7642C" w:rsidP="00B7642C"/>
        </w:tc>
      </w:tr>
      <w:tr w:rsidR="00B7642C" w:rsidRPr="00B7642C" w14:paraId="2846C44A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0348DC83" w14:textId="77777777" w:rsidR="00B7642C" w:rsidRPr="00B7642C" w:rsidRDefault="00B7642C" w:rsidP="00B7642C">
            <w:r w:rsidRPr="00B7642C">
              <w:t>28.</w:t>
            </w:r>
          </w:p>
        </w:tc>
        <w:tc>
          <w:tcPr>
            <w:tcW w:w="567" w:type="dxa"/>
          </w:tcPr>
          <w:p w14:paraId="1D40300F" w14:textId="77777777" w:rsidR="00B7642C" w:rsidRPr="00B7642C" w:rsidRDefault="00B7642C" w:rsidP="00B7642C"/>
        </w:tc>
        <w:tc>
          <w:tcPr>
            <w:tcW w:w="2268" w:type="dxa"/>
          </w:tcPr>
          <w:p w14:paraId="42807835" w14:textId="77777777" w:rsidR="00B7642C" w:rsidRPr="00B7642C" w:rsidRDefault="00B7642C" w:rsidP="00B7642C">
            <w:r w:rsidRPr="00B7642C">
              <w:t>“Ценности и жизненный путь человека”</w:t>
            </w:r>
          </w:p>
          <w:p w14:paraId="5590620B" w14:textId="77777777" w:rsidR="00B7642C" w:rsidRPr="00B7642C" w:rsidRDefault="00B7642C" w:rsidP="00B7642C">
            <w:r w:rsidRPr="00B7642C">
              <w:t>“Мои ценности. Заключительное”</w:t>
            </w:r>
          </w:p>
        </w:tc>
        <w:tc>
          <w:tcPr>
            <w:tcW w:w="4678" w:type="dxa"/>
          </w:tcPr>
          <w:p w14:paraId="1F0E2334" w14:textId="77777777" w:rsidR="00B7642C" w:rsidRPr="00B7642C" w:rsidRDefault="00B7642C" w:rsidP="00AB7898">
            <w:pPr>
              <w:numPr>
                <w:ilvl w:val="0"/>
                <w:numId w:val="40"/>
              </w:numPr>
              <w:contextualSpacing/>
              <w:rPr>
                <w:bCs/>
                <w:color w:val="333333"/>
                <w:shd w:val="clear" w:color="auto" w:fill="FFFFFF"/>
              </w:rPr>
            </w:pPr>
            <w:r w:rsidRPr="00B7642C">
              <w:rPr>
                <w:bCs/>
                <w:color w:val="333333"/>
                <w:shd w:val="clear" w:color="auto" w:fill="FFFFFF"/>
              </w:rPr>
              <w:t>Приветствие «Зеркало»</w:t>
            </w:r>
          </w:p>
          <w:p w14:paraId="7C69483F" w14:textId="77777777" w:rsidR="00B7642C" w:rsidRPr="00B7642C" w:rsidRDefault="00B7642C" w:rsidP="00AB7898">
            <w:pPr>
              <w:numPr>
                <w:ilvl w:val="0"/>
                <w:numId w:val="40"/>
              </w:numPr>
              <w:spacing w:line="480" w:lineRule="auto"/>
              <w:contextualSpacing/>
              <w:rPr>
                <w:bCs/>
                <w:color w:val="333333"/>
                <w:shd w:val="clear" w:color="auto" w:fill="FFFFFF"/>
              </w:rPr>
            </w:pPr>
            <w:r w:rsidRPr="00B7642C">
              <w:rPr>
                <w:bCs/>
                <w:color w:val="333333"/>
                <w:shd w:val="clear" w:color="auto" w:fill="FFFFFF"/>
              </w:rPr>
              <w:t>Беседа «Мои</w:t>
            </w:r>
            <w:r w:rsidRPr="00B7642C">
              <w:rPr>
                <w:color w:val="333333"/>
                <w:shd w:val="clear" w:color="auto" w:fill="FFFFFF"/>
              </w:rPr>
              <w:t> </w:t>
            </w:r>
            <w:r w:rsidRPr="00B7642C">
              <w:rPr>
                <w:bCs/>
                <w:color w:val="333333"/>
                <w:shd w:val="clear" w:color="auto" w:fill="FFFFFF"/>
              </w:rPr>
              <w:t>ценности</w:t>
            </w:r>
            <w:r w:rsidRPr="00B7642C">
              <w:rPr>
                <w:color w:val="333333"/>
                <w:shd w:val="clear" w:color="auto" w:fill="FFFFFF"/>
              </w:rPr>
              <w:t>, наши ценности»</w:t>
            </w:r>
          </w:p>
          <w:p w14:paraId="6E05883A" w14:textId="77777777" w:rsidR="00B7642C" w:rsidRPr="00B7642C" w:rsidRDefault="00B7642C" w:rsidP="00AB7898">
            <w:pPr>
              <w:numPr>
                <w:ilvl w:val="0"/>
                <w:numId w:val="40"/>
              </w:numPr>
              <w:spacing w:line="480" w:lineRule="auto"/>
              <w:contextualSpacing/>
              <w:rPr>
                <w:bCs/>
                <w:color w:val="333333"/>
                <w:shd w:val="clear" w:color="auto" w:fill="FFFFFF"/>
              </w:rPr>
            </w:pPr>
            <w:r w:rsidRPr="00B7642C">
              <w:rPr>
                <w:bCs/>
                <w:color w:val="333333"/>
                <w:shd w:val="clear" w:color="auto" w:fill="FFFFFF"/>
              </w:rPr>
              <w:t>Упражнение «Планирование времени»</w:t>
            </w:r>
          </w:p>
          <w:p w14:paraId="65481646" w14:textId="77777777" w:rsidR="00B7642C" w:rsidRPr="00B7642C" w:rsidRDefault="00B7642C" w:rsidP="00AB7898">
            <w:pPr>
              <w:numPr>
                <w:ilvl w:val="0"/>
                <w:numId w:val="40"/>
              </w:numPr>
              <w:spacing w:line="480" w:lineRule="auto"/>
              <w:contextualSpacing/>
              <w:rPr>
                <w:bCs/>
                <w:color w:val="333333"/>
                <w:shd w:val="clear" w:color="auto" w:fill="FFFFFF"/>
              </w:rPr>
            </w:pPr>
            <w:r w:rsidRPr="00B7642C">
              <w:rPr>
                <w:bCs/>
                <w:color w:val="333333"/>
                <w:shd w:val="clear" w:color="auto" w:fill="FFFFFF"/>
              </w:rPr>
              <w:t>Беседа «Время взрослеть»</w:t>
            </w:r>
          </w:p>
          <w:p w14:paraId="198B695A" w14:textId="77777777" w:rsidR="00B7642C" w:rsidRPr="00B7642C" w:rsidRDefault="00B7642C" w:rsidP="00B7642C"/>
        </w:tc>
        <w:tc>
          <w:tcPr>
            <w:tcW w:w="1275" w:type="dxa"/>
          </w:tcPr>
          <w:p w14:paraId="14556715" w14:textId="77777777" w:rsidR="00B7642C" w:rsidRPr="00B7642C" w:rsidRDefault="00B7642C" w:rsidP="00B7642C">
            <w:pPr>
              <w:rPr>
                <w:szCs w:val="22"/>
              </w:rPr>
            </w:pPr>
            <w:r w:rsidRPr="00B7642C">
              <w:rPr>
                <w:szCs w:val="22"/>
              </w:rPr>
              <w:t>2</w:t>
            </w:r>
          </w:p>
        </w:tc>
        <w:tc>
          <w:tcPr>
            <w:tcW w:w="993" w:type="dxa"/>
          </w:tcPr>
          <w:p w14:paraId="2B604BC0" w14:textId="77777777" w:rsidR="00B7642C" w:rsidRPr="00B7642C" w:rsidRDefault="00B7642C" w:rsidP="00B7642C"/>
        </w:tc>
      </w:tr>
      <w:tr w:rsidR="00B7642C" w:rsidRPr="00B7642C" w14:paraId="142AC218" w14:textId="77777777" w:rsidTr="00D45392">
        <w:trPr>
          <w:gridAfter w:val="1"/>
          <w:wAfter w:w="893" w:type="dxa"/>
        </w:trPr>
        <w:tc>
          <w:tcPr>
            <w:tcW w:w="710" w:type="dxa"/>
          </w:tcPr>
          <w:p w14:paraId="3DE525EC" w14:textId="77777777" w:rsidR="00B7642C" w:rsidRPr="00B7642C" w:rsidRDefault="00B7642C" w:rsidP="00B7642C">
            <w:r w:rsidRPr="00B7642C">
              <w:t>34.</w:t>
            </w:r>
          </w:p>
        </w:tc>
        <w:tc>
          <w:tcPr>
            <w:tcW w:w="567" w:type="dxa"/>
          </w:tcPr>
          <w:p w14:paraId="1AEC9CD0" w14:textId="77777777" w:rsidR="00B7642C" w:rsidRPr="00B7642C" w:rsidRDefault="00B7642C" w:rsidP="00B7642C"/>
        </w:tc>
        <w:tc>
          <w:tcPr>
            <w:tcW w:w="2268" w:type="dxa"/>
          </w:tcPr>
          <w:p w14:paraId="02489562" w14:textId="77777777" w:rsidR="00B7642C" w:rsidRPr="00B7642C" w:rsidRDefault="00B7642C" w:rsidP="00B7642C">
            <w:r w:rsidRPr="00B7642C">
              <w:t>“Подведение итогов”</w:t>
            </w:r>
          </w:p>
        </w:tc>
        <w:tc>
          <w:tcPr>
            <w:tcW w:w="4678" w:type="dxa"/>
          </w:tcPr>
          <w:p w14:paraId="35977E75" w14:textId="77777777" w:rsidR="00B7642C" w:rsidRPr="00B7642C" w:rsidRDefault="00B7642C" w:rsidP="00AB7898">
            <w:pPr>
              <w:numPr>
                <w:ilvl w:val="0"/>
                <w:numId w:val="27"/>
              </w:numPr>
              <w:contextualSpacing/>
            </w:pPr>
            <w:r w:rsidRPr="00B7642C">
              <w:t>Упражнение «Ласковое имя».</w:t>
            </w:r>
          </w:p>
          <w:p w14:paraId="0FDB2EA4" w14:textId="77777777" w:rsidR="00B7642C" w:rsidRPr="00B7642C" w:rsidRDefault="00B7642C" w:rsidP="00AB7898">
            <w:pPr>
              <w:numPr>
                <w:ilvl w:val="0"/>
                <w:numId w:val="27"/>
              </w:numPr>
              <w:contextualSpacing/>
            </w:pPr>
            <w:r w:rsidRPr="00B7642C">
              <w:t>Игра «Пристанище моей души»</w:t>
            </w:r>
          </w:p>
          <w:p w14:paraId="669915C7" w14:textId="77777777" w:rsidR="00B7642C" w:rsidRPr="00B7642C" w:rsidRDefault="00B7642C" w:rsidP="00AB7898">
            <w:pPr>
              <w:numPr>
                <w:ilvl w:val="0"/>
                <w:numId w:val="27"/>
              </w:numPr>
              <w:contextualSpacing/>
            </w:pPr>
            <w:r w:rsidRPr="00B7642C">
              <w:t>Упражнение «Огонь моей души»</w:t>
            </w:r>
          </w:p>
          <w:p w14:paraId="19E56915" w14:textId="3B5DAF20" w:rsidR="00B7642C" w:rsidRDefault="00B7642C" w:rsidP="00AB7898">
            <w:pPr>
              <w:numPr>
                <w:ilvl w:val="0"/>
                <w:numId w:val="27"/>
              </w:numPr>
              <w:contextualSpacing/>
            </w:pPr>
            <w:r w:rsidRPr="00B7642C">
              <w:t>Пожелания друг другу и себе на лето</w:t>
            </w:r>
            <w:r w:rsidR="00D872F2">
              <w:t>.</w:t>
            </w:r>
          </w:p>
          <w:p w14:paraId="1414291B" w14:textId="66A35AB9" w:rsidR="00D872F2" w:rsidRPr="00B7642C" w:rsidRDefault="00D872F2" w:rsidP="00AB7898">
            <w:pPr>
              <w:numPr>
                <w:ilvl w:val="0"/>
                <w:numId w:val="27"/>
              </w:numPr>
              <w:contextualSpacing/>
            </w:pPr>
            <w:r>
              <w:t>Рефлексия.</w:t>
            </w:r>
            <w:bookmarkStart w:id="0" w:name="_GoBack"/>
            <w:bookmarkEnd w:id="0"/>
          </w:p>
          <w:p w14:paraId="10FD12CA" w14:textId="77777777" w:rsidR="00B7642C" w:rsidRPr="00B7642C" w:rsidRDefault="00B7642C" w:rsidP="00B7642C"/>
        </w:tc>
        <w:tc>
          <w:tcPr>
            <w:tcW w:w="1275" w:type="dxa"/>
          </w:tcPr>
          <w:p w14:paraId="57C67FC9" w14:textId="388AD0B1" w:rsidR="00B7642C" w:rsidRPr="00B7642C" w:rsidRDefault="00D872F2" w:rsidP="00B7642C">
            <w:r>
              <w:t>2</w:t>
            </w:r>
          </w:p>
        </w:tc>
        <w:tc>
          <w:tcPr>
            <w:tcW w:w="993" w:type="dxa"/>
          </w:tcPr>
          <w:p w14:paraId="752128E5" w14:textId="77777777" w:rsidR="00B7642C" w:rsidRPr="00B7642C" w:rsidRDefault="00B7642C" w:rsidP="00B7642C"/>
        </w:tc>
      </w:tr>
      <w:tr w:rsidR="00B7642C" w:rsidRPr="00B7642C" w14:paraId="01C92A2F" w14:textId="77777777" w:rsidTr="00D45392">
        <w:trPr>
          <w:gridAfter w:val="1"/>
          <w:wAfter w:w="893" w:type="dxa"/>
        </w:trPr>
        <w:tc>
          <w:tcPr>
            <w:tcW w:w="10491" w:type="dxa"/>
            <w:gridSpan w:val="6"/>
          </w:tcPr>
          <w:p w14:paraId="4764D195" w14:textId="77777777" w:rsidR="00B7642C" w:rsidRPr="00B7642C" w:rsidRDefault="00B7642C" w:rsidP="00B7642C">
            <w:pPr>
              <w:rPr>
                <w:b/>
                <w:bCs/>
              </w:rPr>
            </w:pPr>
            <w:r w:rsidRPr="00B7642C">
              <w:rPr>
                <w:b/>
                <w:bCs/>
              </w:rPr>
              <w:t>Итого:   34 часа</w:t>
            </w:r>
          </w:p>
        </w:tc>
      </w:tr>
    </w:tbl>
    <w:p w14:paraId="1D63F384" w14:textId="77777777" w:rsidR="003A09A5" w:rsidRPr="00DC27B7" w:rsidRDefault="003A09A5" w:rsidP="00DC27B7">
      <w:pPr>
        <w:ind w:firstLine="709"/>
        <w:jc w:val="center"/>
      </w:pPr>
    </w:p>
    <w:p w14:paraId="1E81C967" w14:textId="77777777" w:rsidR="001F5040" w:rsidRDefault="001F5040" w:rsidP="00CA22DF">
      <w:pPr>
        <w:shd w:val="clear" w:color="auto" w:fill="FFFFFF"/>
        <w:ind w:firstLine="567"/>
        <w:jc w:val="both"/>
      </w:pPr>
    </w:p>
    <w:p w14:paraId="7418329B" w14:textId="77777777" w:rsidR="00CA22DF" w:rsidRPr="003A09A5" w:rsidRDefault="00CA22DF" w:rsidP="00CA22DF">
      <w:pPr>
        <w:shd w:val="clear" w:color="auto" w:fill="FFFFFF"/>
        <w:ind w:firstLine="567"/>
        <w:jc w:val="both"/>
        <w:rPr>
          <w:sz w:val="28"/>
          <w:szCs w:val="28"/>
        </w:rPr>
      </w:pPr>
      <w:r w:rsidRPr="003A09A5">
        <w:rPr>
          <w:sz w:val="28"/>
          <w:szCs w:val="28"/>
        </w:rPr>
        <w:t xml:space="preserve">Для учащихся занятия проводятся </w:t>
      </w:r>
      <w:r w:rsidRPr="003A09A5">
        <w:rPr>
          <w:b/>
          <w:sz w:val="28"/>
          <w:szCs w:val="28"/>
        </w:rPr>
        <w:t>в форме</w:t>
      </w:r>
      <w:r w:rsidRPr="003A09A5">
        <w:rPr>
          <w:sz w:val="28"/>
          <w:szCs w:val="28"/>
        </w:rPr>
        <w:t xml:space="preserve"> психологических часов. В программе используются такие методы как: диалоги, рисунок, рассказ, ролевые и подвижные игры, групповая дискуссия, групповая беседа, развивающие упражнения или игры и их обсуждение.</w:t>
      </w:r>
    </w:p>
    <w:p w14:paraId="5F5A5B5E" w14:textId="77777777" w:rsidR="00CA22DF" w:rsidRPr="003A09A5" w:rsidRDefault="00CA22DF" w:rsidP="00CA22DF">
      <w:pPr>
        <w:shd w:val="clear" w:color="auto" w:fill="FFFFFF"/>
        <w:ind w:firstLine="567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Занятия имеют определенную структуру. Каждое занятие начинается с ритуала приветствия. Далее следует короткое, динамичное упражнение, задача которого создать благоприятную атмосферу. Затем идет работа по теме. Завершается занятие ритуалом прощания.</w:t>
      </w:r>
    </w:p>
    <w:p w14:paraId="2870171E" w14:textId="77777777" w:rsidR="00CA22DF" w:rsidRDefault="00CA22DF" w:rsidP="00CA22DF">
      <w:pPr>
        <w:shd w:val="clear" w:color="auto" w:fill="FFFFFF"/>
        <w:ind w:firstLine="567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Работа с родителями проводится через родительское собрание, а с педагогами - через консультации и семинар.</w:t>
      </w:r>
    </w:p>
    <w:p w14:paraId="6F3397F0" w14:textId="77777777" w:rsidR="00771F1E" w:rsidRPr="003A09A5" w:rsidRDefault="00771F1E" w:rsidP="00CA22DF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2958BB50" w14:textId="77777777" w:rsidR="00A068BD" w:rsidRPr="00771F1E" w:rsidRDefault="00A068BD" w:rsidP="00771F1E">
      <w:pPr>
        <w:pStyle w:val="a7"/>
        <w:widowControl/>
        <w:suppressAutoHyphens w:val="0"/>
        <w:spacing w:before="0"/>
        <w:ind w:left="0"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771F1E">
        <w:rPr>
          <w:rFonts w:eastAsia="Times New Roman"/>
          <w:b/>
          <w:sz w:val="28"/>
          <w:szCs w:val="28"/>
          <w:lang w:eastAsia="ru-RU"/>
        </w:rPr>
        <w:t>Основное содержание</w:t>
      </w:r>
    </w:p>
    <w:p w14:paraId="4C16BFE8" w14:textId="77777777" w:rsidR="00771F1E" w:rsidRPr="003A09A5" w:rsidRDefault="00771F1E" w:rsidP="001F5040">
      <w:pPr>
        <w:pStyle w:val="a7"/>
        <w:widowControl/>
        <w:suppressAutoHyphens w:val="0"/>
        <w:spacing w:before="0"/>
        <w:ind w:left="0" w:firstLine="709"/>
        <w:rPr>
          <w:rFonts w:eastAsia="Times New Roman"/>
          <w:sz w:val="28"/>
          <w:szCs w:val="28"/>
          <w:lang w:eastAsia="ru-RU"/>
        </w:rPr>
      </w:pPr>
    </w:p>
    <w:p w14:paraId="1FCD0AF0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b/>
          <w:sz w:val="28"/>
          <w:szCs w:val="28"/>
          <w:lang w:eastAsia="ru-RU"/>
        </w:rPr>
      </w:pPr>
      <w:r w:rsidRPr="003A09A5">
        <w:rPr>
          <w:rFonts w:eastAsia="Times New Roman"/>
          <w:b/>
          <w:sz w:val="28"/>
          <w:szCs w:val="28"/>
          <w:lang w:val="en-US" w:eastAsia="ru-RU"/>
        </w:rPr>
        <w:t>I</w:t>
      </w:r>
      <w:r w:rsidRPr="003A09A5">
        <w:rPr>
          <w:rFonts w:eastAsia="Times New Roman"/>
          <w:b/>
          <w:sz w:val="28"/>
          <w:szCs w:val="28"/>
          <w:lang w:eastAsia="ru-RU"/>
        </w:rPr>
        <w:t xml:space="preserve"> раздел: «Знакомство» (2 часа)</w:t>
      </w:r>
    </w:p>
    <w:p w14:paraId="182962FF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b/>
          <w:sz w:val="28"/>
          <w:szCs w:val="28"/>
          <w:lang w:eastAsia="ru-RU"/>
        </w:rPr>
      </w:pPr>
      <w:r w:rsidRPr="003A09A5">
        <w:rPr>
          <w:rFonts w:eastAsia="Times New Roman"/>
          <w:b/>
          <w:sz w:val="28"/>
          <w:szCs w:val="28"/>
          <w:lang w:eastAsia="ru-RU"/>
        </w:rPr>
        <w:t>Занятие 1. «Давайте познакомимся!»</w:t>
      </w:r>
    </w:p>
    <w:p w14:paraId="06C780E5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b/>
          <w:sz w:val="28"/>
          <w:szCs w:val="28"/>
        </w:rPr>
        <w:t>Цель:</w:t>
      </w:r>
      <w:r w:rsidRPr="003A09A5">
        <w:rPr>
          <w:sz w:val="28"/>
          <w:szCs w:val="28"/>
        </w:rPr>
        <w:t xml:space="preserve"> познакомить детей с целями занятий, формой работы; принять правила поведения на занятиях.</w:t>
      </w:r>
    </w:p>
    <w:p w14:paraId="2EA883C5" w14:textId="77777777" w:rsidR="00A068BD" w:rsidRPr="003A09A5" w:rsidRDefault="00A068BD" w:rsidP="00AB7898">
      <w:pPr>
        <w:pStyle w:val="a7"/>
        <w:widowControl/>
        <w:numPr>
          <w:ilvl w:val="0"/>
          <w:numId w:val="2"/>
        </w:numPr>
        <w:suppressAutoHyphens w:val="0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Ритуал приветствия: Здравствуйте (дети начинают приветствие, держась за руки, на последнем слоге хлопают в ладоши).</w:t>
      </w:r>
    </w:p>
    <w:p w14:paraId="11D3E759" w14:textId="77777777" w:rsidR="00A068BD" w:rsidRPr="003A09A5" w:rsidRDefault="00A068BD" w:rsidP="00AB7898">
      <w:pPr>
        <w:pStyle w:val="a7"/>
        <w:widowControl/>
        <w:numPr>
          <w:ilvl w:val="0"/>
          <w:numId w:val="2"/>
        </w:numPr>
        <w:suppressAutoHyphens w:val="0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Работа по теме.</w:t>
      </w:r>
    </w:p>
    <w:p w14:paraId="095EFF74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Психолог сообщает учащимся о начале занятий психологией, спрашивает, известно ли им это слово, и, получив утвердительный ответ, предлагает подумать над тем, зачем ее нужно изучать. Как правило, ребята говорят о том, что психология нужна, чтобы быть спокойными, успешными, уметь общаться. Психолог подводит их к выводу, что знание психологии необходимо человеку, чтобы быть счастливым и рассказывает притчу о счастье.</w:t>
      </w:r>
    </w:p>
    <w:p w14:paraId="1C7AA882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b/>
          <w:sz w:val="28"/>
          <w:szCs w:val="28"/>
        </w:rPr>
        <w:t>Притча «Если хочешь быть счастливым, будь им»</w:t>
      </w:r>
      <w:r w:rsidRPr="003A09A5">
        <w:rPr>
          <w:sz w:val="28"/>
          <w:szCs w:val="28"/>
        </w:rPr>
        <w:t>.</w:t>
      </w:r>
    </w:p>
    <w:p w14:paraId="289F52E1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sz w:val="28"/>
          <w:szCs w:val="28"/>
          <w:lang w:eastAsia="ru-RU"/>
        </w:rPr>
      </w:pPr>
      <w:r w:rsidRPr="003A09A5">
        <w:rPr>
          <w:rFonts w:eastAsia="Times New Roman"/>
          <w:b/>
          <w:bCs/>
          <w:sz w:val="28"/>
          <w:szCs w:val="28"/>
          <w:lang w:eastAsia="ru-RU"/>
        </w:rPr>
        <w:t>Вопросы и задания по прочитанному:</w:t>
      </w:r>
    </w:p>
    <w:p w14:paraId="033B3871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sz w:val="28"/>
          <w:szCs w:val="28"/>
          <w:lang w:eastAsia="ru-RU"/>
        </w:rPr>
      </w:pPr>
      <w:r w:rsidRPr="003A09A5">
        <w:rPr>
          <w:rFonts w:eastAsia="Times New Roman"/>
          <w:sz w:val="28"/>
          <w:szCs w:val="28"/>
          <w:lang w:eastAsia="ru-RU"/>
        </w:rPr>
        <w:t>• Почему счастье улетело прочь от человека?</w:t>
      </w:r>
    </w:p>
    <w:p w14:paraId="11F0EB18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sz w:val="28"/>
          <w:szCs w:val="28"/>
          <w:lang w:eastAsia="ru-RU"/>
        </w:rPr>
      </w:pPr>
      <w:r w:rsidRPr="003A09A5">
        <w:rPr>
          <w:rFonts w:eastAsia="Times New Roman"/>
          <w:sz w:val="28"/>
          <w:szCs w:val="28"/>
          <w:lang w:eastAsia="ru-RU"/>
        </w:rPr>
        <w:t>• Как вы думаете, счастье приходит к каждому человеку?</w:t>
      </w:r>
    </w:p>
    <w:p w14:paraId="6277B95B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sz w:val="28"/>
          <w:szCs w:val="28"/>
          <w:lang w:eastAsia="ru-RU"/>
        </w:rPr>
      </w:pPr>
      <w:r w:rsidRPr="003A09A5">
        <w:rPr>
          <w:rFonts w:eastAsia="Times New Roman"/>
          <w:sz w:val="28"/>
          <w:szCs w:val="28"/>
          <w:lang w:eastAsia="ru-RU"/>
        </w:rPr>
        <w:t>• Почему одни люди всю жизнь чувствуют себя несчастными, а другие, наоборот, считают себя счастливыми?</w:t>
      </w:r>
    </w:p>
    <w:p w14:paraId="260ECD66" w14:textId="77777777" w:rsidR="00A068BD" w:rsidRPr="003A09A5" w:rsidRDefault="00A068BD" w:rsidP="001F5040">
      <w:pPr>
        <w:pStyle w:val="a7"/>
        <w:spacing w:before="0"/>
        <w:ind w:left="0" w:firstLine="709"/>
        <w:rPr>
          <w:sz w:val="28"/>
          <w:szCs w:val="28"/>
        </w:rPr>
      </w:pPr>
      <w:r w:rsidRPr="003A09A5">
        <w:rPr>
          <w:rFonts w:eastAsia="Times New Roman"/>
          <w:sz w:val="28"/>
          <w:szCs w:val="28"/>
          <w:lang w:eastAsia="ru-RU"/>
        </w:rPr>
        <w:t xml:space="preserve">Что такое счастье? </w:t>
      </w:r>
    </w:p>
    <w:p w14:paraId="20EA86C4" w14:textId="77777777" w:rsidR="00A068BD" w:rsidRPr="003A09A5" w:rsidRDefault="00A068BD" w:rsidP="001F5040">
      <w:pPr>
        <w:pStyle w:val="a7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 xml:space="preserve"> Психолог подводит детей к выводу, что счастье каждый понимает по-своему, но есть и общие моменты в понимании счастья: получение радости от того, что ты живешь на Земле; твоя необходимость, полезность окружающим; хорошее здоровье.</w:t>
      </w:r>
    </w:p>
    <w:p w14:paraId="6040D655" w14:textId="77777777" w:rsidR="00A068BD" w:rsidRPr="003A09A5" w:rsidRDefault="00A068BD" w:rsidP="001F5040">
      <w:pPr>
        <w:pStyle w:val="a7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«Чтобы работа в нашей группе была плодотворной и принесла пользу, необходимо соблюдать правила. Я буду называть правило, а вы, если согласны, то говорите «Да-да-да» и хлопайте в ладоши, если не согласны, то говорите «Нет-нет-нет» и топайте ногами.</w:t>
      </w:r>
    </w:p>
    <w:p w14:paraId="326B5F82" w14:textId="77777777" w:rsidR="000674B3" w:rsidRPr="003A09A5" w:rsidRDefault="000674B3" w:rsidP="00AB7898">
      <w:pPr>
        <w:pStyle w:val="a7"/>
        <w:widowControl/>
        <w:numPr>
          <w:ilvl w:val="0"/>
          <w:numId w:val="3"/>
        </w:numPr>
        <w:suppressAutoHyphens w:val="0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Внимательно слушать, когда говорят другие – «Да»</w:t>
      </w:r>
    </w:p>
    <w:p w14:paraId="5C3BD5E4" w14:textId="77777777" w:rsidR="00A068BD" w:rsidRPr="003A09A5" w:rsidRDefault="00A068BD" w:rsidP="00AB7898">
      <w:pPr>
        <w:pStyle w:val="a7"/>
        <w:widowControl/>
        <w:numPr>
          <w:ilvl w:val="0"/>
          <w:numId w:val="3"/>
        </w:numPr>
        <w:suppressAutoHyphens w:val="0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Драться – «Нет»</w:t>
      </w:r>
    </w:p>
    <w:p w14:paraId="7E897998" w14:textId="77777777" w:rsidR="00A068BD" w:rsidRPr="003A09A5" w:rsidRDefault="00A068BD" w:rsidP="00AB7898">
      <w:pPr>
        <w:pStyle w:val="a7"/>
        <w:widowControl/>
        <w:numPr>
          <w:ilvl w:val="0"/>
          <w:numId w:val="3"/>
        </w:numPr>
        <w:suppressAutoHyphens w:val="0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Уважать чужое мнение – «Да»</w:t>
      </w:r>
    </w:p>
    <w:p w14:paraId="7B0AC064" w14:textId="77777777" w:rsidR="00A068BD" w:rsidRPr="003A09A5" w:rsidRDefault="00A068BD" w:rsidP="00AB7898">
      <w:pPr>
        <w:pStyle w:val="a7"/>
        <w:widowControl/>
        <w:numPr>
          <w:ilvl w:val="0"/>
          <w:numId w:val="3"/>
        </w:numPr>
        <w:suppressAutoHyphens w:val="0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Шуметь – «Нет»</w:t>
      </w:r>
    </w:p>
    <w:p w14:paraId="6683A60D" w14:textId="77777777" w:rsidR="00A068BD" w:rsidRPr="003A09A5" w:rsidRDefault="00A068BD" w:rsidP="00AB7898">
      <w:pPr>
        <w:pStyle w:val="a7"/>
        <w:widowControl/>
        <w:numPr>
          <w:ilvl w:val="0"/>
          <w:numId w:val="3"/>
        </w:numPr>
        <w:suppressAutoHyphens w:val="0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Шутить и улыбаться – «Да»</w:t>
      </w:r>
    </w:p>
    <w:p w14:paraId="638625F3" w14:textId="77777777" w:rsidR="00A068BD" w:rsidRPr="003A09A5" w:rsidRDefault="00A068BD" w:rsidP="00AB7898">
      <w:pPr>
        <w:pStyle w:val="a7"/>
        <w:widowControl/>
        <w:numPr>
          <w:ilvl w:val="0"/>
          <w:numId w:val="3"/>
        </w:numPr>
        <w:suppressAutoHyphens w:val="0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Дуться и быть «букой» - «Нет»</w:t>
      </w:r>
    </w:p>
    <w:p w14:paraId="2C6AC454" w14:textId="77777777" w:rsidR="00A068BD" w:rsidRPr="003A09A5" w:rsidRDefault="00A068BD" w:rsidP="00AB7898">
      <w:pPr>
        <w:pStyle w:val="a7"/>
        <w:widowControl/>
        <w:numPr>
          <w:ilvl w:val="0"/>
          <w:numId w:val="3"/>
        </w:numPr>
        <w:suppressAutoHyphens w:val="0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Говорить по одному – «Да»</w:t>
      </w:r>
    </w:p>
    <w:p w14:paraId="16FA9752" w14:textId="77777777" w:rsidR="00A068BD" w:rsidRPr="003A09A5" w:rsidRDefault="00A068BD" w:rsidP="00AB7898">
      <w:pPr>
        <w:pStyle w:val="a7"/>
        <w:widowControl/>
        <w:numPr>
          <w:ilvl w:val="0"/>
          <w:numId w:val="3"/>
        </w:numPr>
        <w:suppressAutoHyphens w:val="0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Перебивать говорящего – «Нет»</w:t>
      </w:r>
    </w:p>
    <w:p w14:paraId="268BDF3C" w14:textId="77777777" w:rsidR="00A068BD" w:rsidRPr="003A09A5" w:rsidRDefault="00A068BD" w:rsidP="00AB7898">
      <w:pPr>
        <w:pStyle w:val="a7"/>
        <w:widowControl/>
        <w:numPr>
          <w:ilvl w:val="0"/>
          <w:numId w:val="3"/>
        </w:numPr>
        <w:suppressAutoHyphens w:val="0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Смотреть на того, к кому ты обращаешься – «Да»</w:t>
      </w:r>
    </w:p>
    <w:p w14:paraId="5EFFCE59" w14:textId="77777777" w:rsidR="00A068BD" w:rsidRPr="003A09A5" w:rsidRDefault="00A068BD" w:rsidP="00AB7898">
      <w:pPr>
        <w:pStyle w:val="a7"/>
        <w:widowControl/>
        <w:numPr>
          <w:ilvl w:val="0"/>
          <w:numId w:val="3"/>
        </w:numPr>
        <w:suppressAutoHyphens w:val="0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Смеяться над говорящим – «Нет»</w:t>
      </w:r>
    </w:p>
    <w:p w14:paraId="169C0619" w14:textId="77777777" w:rsidR="00A068BD" w:rsidRPr="003A09A5" w:rsidRDefault="00A068BD" w:rsidP="001F5040">
      <w:pPr>
        <w:pStyle w:val="a7"/>
        <w:spacing w:before="0"/>
        <w:ind w:left="0" w:firstLine="709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>Проективная методика «Несуществующее животное».</w:t>
      </w:r>
    </w:p>
    <w:p w14:paraId="7AA2B7C8" w14:textId="77777777" w:rsidR="00A068BD" w:rsidRPr="003A09A5" w:rsidRDefault="00A068BD" w:rsidP="001F5040">
      <w:pPr>
        <w:pStyle w:val="a7"/>
        <w:spacing w:before="0"/>
        <w:ind w:left="0" w:firstLine="709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>Занятие 2. «Что такое 5 класс?»</w:t>
      </w:r>
    </w:p>
    <w:p w14:paraId="4F717788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b/>
          <w:sz w:val="28"/>
          <w:szCs w:val="28"/>
        </w:rPr>
        <w:t xml:space="preserve">Цель: </w:t>
      </w:r>
      <w:r w:rsidRPr="003A09A5">
        <w:rPr>
          <w:sz w:val="28"/>
          <w:szCs w:val="28"/>
        </w:rPr>
        <w:t>профилактика проблем адаптации: мобилизация внутреннего ресурса, умения самостоятельно проявлять активное участие и сотрудничать со сверстниками в дискуссиях.</w:t>
      </w:r>
    </w:p>
    <w:p w14:paraId="4F036A42" w14:textId="77777777" w:rsidR="00A068BD" w:rsidRPr="003A09A5" w:rsidRDefault="00A068BD" w:rsidP="00AB7898">
      <w:pPr>
        <w:pStyle w:val="a7"/>
        <w:widowControl/>
        <w:numPr>
          <w:ilvl w:val="0"/>
          <w:numId w:val="4"/>
        </w:numPr>
        <w:suppressAutoHyphens w:val="0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Ритуал приветствия.</w:t>
      </w:r>
    </w:p>
    <w:p w14:paraId="51103540" w14:textId="77777777" w:rsidR="00A068BD" w:rsidRPr="003A09A5" w:rsidRDefault="00A068BD" w:rsidP="00AB7898">
      <w:pPr>
        <w:pStyle w:val="a7"/>
        <w:widowControl/>
        <w:numPr>
          <w:ilvl w:val="0"/>
          <w:numId w:val="4"/>
        </w:numPr>
        <w:suppressAutoHyphens w:val="0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Работа по теме.</w:t>
      </w:r>
    </w:p>
    <w:p w14:paraId="75D7B8D4" w14:textId="77777777" w:rsidR="00A068BD" w:rsidRPr="003A09A5" w:rsidRDefault="00A068BD" w:rsidP="001F5040">
      <w:pPr>
        <w:pStyle w:val="a7"/>
        <w:spacing w:before="0"/>
        <w:ind w:left="0" w:firstLine="709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 xml:space="preserve">Упражнение «Продолжи фразу». </w:t>
      </w:r>
    </w:p>
    <w:p w14:paraId="6FDAA263" w14:textId="77777777" w:rsidR="00A068BD" w:rsidRPr="003A09A5" w:rsidRDefault="00A068BD" w:rsidP="001F5040">
      <w:pPr>
        <w:pStyle w:val="a7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На доске или в середине круга укрепляется рисунок «Школьный путь». На нем изображена гора, отображающая школьный путь с 1-го по 10-й класс. Участникам предлагается продолжить фразу: «В начальной школе мне больше всего запомнилось...»; «В пятом классе мне хотелось бы...». Все высказываются по кругу, передавая друг другу мяч или игрушку. Ведущий отмечает наиболее интересные высказывания и оптимистические ожидания, обращает внимание на то, что все участники имеют довольно большой школьный опыт, поэтому дальнейший путь должен быть легче. Каким он будет? Психолог предлагает поговорить о том, что нового появилось в школьной жизни учащихся в связи с переходом в 5-й класс.</w:t>
      </w:r>
    </w:p>
    <w:p w14:paraId="31949618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b/>
          <w:sz w:val="28"/>
          <w:szCs w:val="28"/>
        </w:rPr>
        <w:t>Упражнение «Те, кто…»</w:t>
      </w:r>
      <w:r w:rsidRPr="003A09A5">
        <w:rPr>
          <w:sz w:val="28"/>
          <w:szCs w:val="28"/>
        </w:rPr>
        <w:t xml:space="preserve"> </w:t>
      </w:r>
    </w:p>
    <w:p w14:paraId="2C4EE060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Делают шаг вперед те, кто любит сладкое; поднимают правую руку те, у кого есть кошка; приседают те, кому нравится играть в футбол и т.д. После окончания упражнения предлагается взяться за руки всем, кто является учеником 5-го класса. При этом психолог подчеркивает, как много общего у участников.</w:t>
      </w:r>
    </w:p>
    <w:p w14:paraId="69028B8E" w14:textId="77777777" w:rsidR="00A068BD" w:rsidRPr="003A09A5" w:rsidRDefault="00A068BD" w:rsidP="001F5040">
      <w:pPr>
        <w:ind w:firstLine="709"/>
        <w:jc w:val="both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>Упражнение «Школьный путь» (Родионов, Ступницкая).</w:t>
      </w:r>
    </w:p>
    <w:p w14:paraId="21B0A7C5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Ведущий проводит беседу с ребятами о пройденном отрезке пути и о том, что еще предстоит.</w:t>
      </w:r>
    </w:p>
    <w:p w14:paraId="1120FA99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b/>
          <w:sz w:val="28"/>
          <w:szCs w:val="28"/>
        </w:rPr>
        <w:t>Упражнение «Что важно для меня?»</w:t>
      </w:r>
      <w:r w:rsidRPr="003A09A5">
        <w:rPr>
          <w:sz w:val="28"/>
          <w:szCs w:val="28"/>
        </w:rPr>
        <w:t xml:space="preserve"> </w:t>
      </w:r>
    </w:p>
    <w:p w14:paraId="393A84BE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Ребятам необходимо представить, что они с родителями надолго уезжают, чтобы провести каникулы на необитаемом острове. Родители предлагают детям взять с собой чемодан и упаковать в него ровно три вещи, самые важные для них. Названия этих вещей необходимо написать на листе бумаги. Далее ребята читают список и рассказывают, почему они выбрали именно эти три вещи.</w:t>
      </w:r>
    </w:p>
    <w:p w14:paraId="1503399A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b/>
          <w:sz w:val="28"/>
          <w:szCs w:val="28"/>
        </w:rPr>
        <w:t>Анкета для пятиклассников</w:t>
      </w:r>
      <w:r w:rsidRPr="003A09A5">
        <w:rPr>
          <w:sz w:val="28"/>
          <w:szCs w:val="28"/>
        </w:rPr>
        <w:t>.</w:t>
      </w:r>
    </w:p>
    <w:p w14:paraId="37C594D9" w14:textId="77777777" w:rsidR="00A068BD" w:rsidRPr="003A09A5" w:rsidRDefault="00A068BD" w:rsidP="001F5040">
      <w:pPr>
        <w:pStyle w:val="a7"/>
        <w:spacing w:before="0"/>
        <w:ind w:left="0" w:firstLine="709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>Рефлексия.</w:t>
      </w:r>
    </w:p>
    <w:p w14:paraId="31EC22BF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bCs/>
          <w:sz w:val="28"/>
          <w:szCs w:val="28"/>
          <w:lang w:eastAsia="ru-RU"/>
        </w:rPr>
      </w:pPr>
      <w:r w:rsidRPr="003A09A5">
        <w:rPr>
          <w:rFonts w:eastAsia="Times New Roman"/>
          <w:b/>
          <w:bCs/>
          <w:sz w:val="28"/>
          <w:szCs w:val="28"/>
          <w:lang w:eastAsia="ru-RU"/>
        </w:rPr>
        <w:t>Притча «Одноклассники»</w:t>
      </w:r>
      <w:r w:rsidRPr="003A09A5">
        <w:rPr>
          <w:rFonts w:eastAsia="Times New Roman"/>
          <w:bCs/>
          <w:sz w:val="28"/>
          <w:szCs w:val="28"/>
          <w:lang w:eastAsia="ru-RU"/>
        </w:rPr>
        <w:t>.</w:t>
      </w:r>
    </w:p>
    <w:p w14:paraId="4AFDD207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bCs/>
          <w:sz w:val="28"/>
          <w:szCs w:val="28"/>
          <w:lang w:eastAsia="ru-RU"/>
        </w:rPr>
      </w:pPr>
    </w:p>
    <w:p w14:paraId="066F2BD1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b/>
          <w:bCs/>
          <w:sz w:val="28"/>
          <w:szCs w:val="28"/>
          <w:lang w:eastAsia="ru-RU"/>
        </w:rPr>
      </w:pPr>
      <w:r w:rsidRPr="003A09A5">
        <w:rPr>
          <w:rFonts w:eastAsia="Times New Roman"/>
          <w:b/>
          <w:bCs/>
          <w:sz w:val="28"/>
          <w:szCs w:val="28"/>
          <w:lang w:val="en-US" w:eastAsia="ru-RU"/>
        </w:rPr>
        <w:t>II</w:t>
      </w:r>
      <w:r w:rsidRPr="003A09A5">
        <w:rPr>
          <w:rFonts w:eastAsia="Times New Roman"/>
          <w:b/>
          <w:bCs/>
          <w:sz w:val="28"/>
          <w:szCs w:val="28"/>
          <w:lang w:eastAsia="ru-RU"/>
        </w:rPr>
        <w:t xml:space="preserve"> раздел: «Я в этом огромном мире…» (4 часа)</w:t>
      </w:r>
    </w:p>
    <w:p w14:paraId="71F09929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b/>
          <w:bCs/>
          <w:sz w:val="28"/>
          <w:szCs w:val="28"/>
          <w:lang w:eastAsia="ru-RU"/>
        </w:rPr>
      </w:pPr>
      <w:r w:rsidRPr="003A09A5">
        <w:rPr>
          <w:rFonts w:eastAsia="Times New Roman"/>
          <w:b/>
          <w:bCs/>
          <w:sz w:val="28"/>
          <w:szCs w:val="28"/>
          <w:lang w:eastAsia="ru-RU"/>
        </w:rPr>
        <w:t>Занятие 3. «Какой я и чем я отличаюсь от других?»</w:t>
      </w:r>
    </w:p>
    <w:p w14:paraId="3630A87D" w14:textId="77777777" w:rsidR="00A068BD" w:rsidRPr="003A09A5" w:rsidRDefault="00A068BD" w:rsidP="001F5040">
      <w:pPr>
        <w:pStyle w:val="a7"/>
        <w:spacing w:before="0"/>
        <w:ind w:left="0" w:firstLine="709"/>
        <w:rPr>
          <w:sz w:val="28"/>
          <w:szCs w:val="28"/>
        </w:rPr>
      </w:pPr>
      <w:r w:rsidRPr="003A09A5">
        <w:rPr>
          <w:rFonts w:eastAsia="Times New Roman"/>
          <w:b/>
          <w:bCs/>
          <w:sz w:val="28"/>
          <w:szCs w:val="28"/>
          <w:lang w:eastAsia="ru-RU"/>
        </w:rPr>
        <w:t>Цель:</w:t>
      </w:r>
      <w:r w:rsidRPr="003A09A5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3A09A5">
        <w:rPr>
          <w:sz w:val="28"/>
          <w:szCs w:val="28"/>
        </w:rPr>
        <w:t>осознание ценности и уникальности личности каждого.</w:t>
      </w:r>
    </w:p>
    <w:p w14:paraId="03BCA126" w14:textId="77777777" w:rsidR="00A068BD" w:rsidRPr="003A09A5" w:rsidRDefault="00A068BD" w:rsidP="00AB7898">
      <w:pPr>
        <w:pStyle w:val="a7"/>
        <w:widowControl/>
        <w:numPr>
          <w:ilvl w:val="0"/>
          <w:numId w:val="5"/>
        </w:numPr>
        <w:suppressAutoHyphens w:val="0"/>
        <w:spacing w:before="0"/>
        <w:ind w:left="0" w:firstLine="709"/>
        <w:rPr>
          <w:b/>
          <w:sz w:val="28"/>
          <w:szCs w:val="28"/>
        </w:rPr>
      </w:pPr>
      <w:r w:rsidRPr="003A09A5">
        <w:rPr>
          <w:sz w:val="28"/>
          <w:szCs w:val="28"/>
        </w:rPr>
        <w:t>Ритуал приветствия</w:t>
      </w:r>
      <w:r w:rsidRPr="003A09A5">
        <w:rPr>
          <w:b/>
          <w:sz w:val="28"/>
          <w:szCs w:val="28"/>
        </w:rPr>
        <w:t>.</w:t>
      </w:r>
    </w:p>
    <w:p w14:paraId="767EEB32" w14:textId="77777777" w:rsidR="00A068BD" w:rsidRPr="003A09A5" w:rsidRDefault="00A068BD" w:rsidP="00AB7898">
      <w:pPr>
        <w:pStyle w:val="a7"/>
        <w:widowControl/>
        <w:numPr>
          <w:ilvl w:val="0"/>
          <w:numId w:val="5"/>
        </w:numPr>
        <w:suppressAutoHyphens w:val="0"/>
        <w:spacing w:before="0"/>
        <w:ind w:left="0" w:firstLine="709"/>
        <w:rPr>
          <w:b/>
          <w:sz w:val="28"/>
          <w:szCs w:val="28"/>
        </w:rPr>
      </w:pPr>
      <w:r w:rsidRPr="003A09A5">
        <w:rPr>
          <w:sz w:val="28"/>
          <w:szCs w:val="28"/>
        </w:rPr>
        <w:t>Работа по теме.</w:t>
      </w:r>
    </w:p>
    <w:p w14:paraId="7E11C66F" w14:textId="77777777" w:rsidR="00A068BD" w:rsidRPr="003A09A5" w:rsidRDefault="00A068BD" w:rsidP="001F5040">
      <w:pPr>
        <w:ind w:firstLine="709"/>
        <w:jc w:val="both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>Упражнение «Ласковое имя».</w:t>
      </w:r>
    </w:p>
    <w:p w14:paraId="0AF69879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Дети стоят в кругу. Психолог просит вспомнить, как их ласково называют дома. Затем дети, передавая мяч, называют свое ласковое имя. После того как все назовут свои имена, мяч передается в обратном направлении. При этом нужно вспомнить и назвать ласковое имя того, кому передаешь мяч.</w:t>
      </w:r>
    </w:p>
    <w:p w14:paraId="31440F15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b/>
          <w:sz w:val="28"/>
          <w:szCs w:val="28"/>
        </w:rPr>
        <w:t>Анкета «Вот я какой!»</w:t>
      </w:r>
      <w:r w:rsidRPr="003A09A5">
        <w:rPr>
          <w:sz w:val="28"/>
          <w:szCs w:val="28"/>
        </w:rPr>
        <w:t>.</w:t>
      </w:r>
    </w:p>
    <w:p w14:paraId="1B036A27" w14:textId="77777777" w:rsidR="00A068BD" w:rsidRPr="003A09A5" w:rsidRDefault="00A068BD" w:rsidP="001F5040">
      <w:pPr>
        <w:ind w:firstLine="709"/>
        <w:jc w:val="both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 xml:space="preserve">Упражнение «Поменяйтесь местами те …» </w:t>
      </w:r>
    </w:p>
    <w:p w14:paraId="6D0C259E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 xml:space="preserve">Дети сидят на стульях в кругу. Начинает игру психолог. Он ведущий стоит в центре круга, стула у него нет. Ведущий по желанию выбирает какой – либо признак, имеющийся у некоторых детей, и просит их поменяться местами. Например: «Поменяйтесь местами те, у кого светлые волосы». Те, у кого светлые волосы меняются местами друг с другом. Задача ведущего – занять освободившееся место. Тот, кому не хватило стула, становится ведущим. </w:t>
      </w:r>
    </w:p>
    <w:p w14:paraId="060C1B3C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rStyle w:val="af4"/>
          <w:sz w:val="28"/>
          <w:szCs w:val="28"/>
        </w:rPr>
        <w:t xml:space="preserve">«Кактус». </w:t>
      </w:r>
      <w:r w:rsidRPr="003A09A5">
        <w:rPr>
          <w:sz w:val="28"/>
          <w:szCs w:val="28"/>
        </w:rPr>
        <w:t>Графическая методика М.А. Панфиловой.</w:t>
      </w:r>
    </w:p>
    <w:p w14:paraId="197D7197" w14:textId="77777777" w:rsidR="00A068BD" w:rsidRPr="003A09A5" w:rsidRDefault="00A068BD" w:rsidP="001F5040">
      <w:pPr>
        <w:ind w:firstLine="709"/>
        <w:jc w:val="both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>Рефлексия.</w:t>
      </w:r>
    </w:p>
    <w:p w14:paraId="7C7B6872" w14:textId="77777777" w:rsidR="00A068BD" w:rsidRPr="003A09A5" w:rsidRDefault="00A068BD" w:rsidP="001F5040">
      <w:pPr>
        <w:ind w:firstLine="709"/>
        <w:jc w:val="both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>Занятие 4. «Мир информации».</w:t>
      </w:r>
    </w:p>
    <w:p w14:paraId="2562DF44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b/>
          <w:sz w:val="28"/>
          <w:szCs w:val="28"/>
        </w:rPr>
        <w:t xml:space="preserve">Цель: </w:t>
      </w:r>
      <w:r w:rsidRPr="003A09A5">
        <w:rPr>
          <w:sz w:val="28"/>
          <w:szCs w:val="28"/>
        </w:rPr>
        <w:t>развитие навыков уверенного поведения; формирование основных способов самопознания.</w:t>
      </w:r>
    </w:p>
    <w:p w14:paraId="5D1C054C" w14:textId="77777777" w:rsidR="00A068BD" w:rsidRPr="003A09A5" w:rsidRDefault="00A068BD" w:rsidP="00AB7898">
      <w:pPr>
        <w:pStyle w:val="a7"/>
        <w:widowControl/>
        <w:numPr>
          <w:ilvl w:val="0"/>
          <w:numId w:val="6"/>
        </w:numPr>
        <w:suppressAutoHyphens w:val="0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Ритуал приветствия.</w:t>
      </w:r>
    </w:p>
    <w:p w14:paraId="17042D66" w14:textId="77777777" w:rsidR="00A068BD" w:rsidRPr="003A09A5" w:rsidRDefault="00A068BD" w:rsidP="00AB7898">
      <w:pPr>
        <w:pStyle w:val="a7"/>
        <w:widowControl/>
        <w:numPr>
          <w:ilvl w:val="0"/>
          <w:numId w:val="6"/>
        </w:numPr>
        <w:suppressAutoHyphens w:val="0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Работа по теме.</w:t>
      </w:r>
    </w:p>
    <w:p w14:paraId="164E4E0A" w14:textId="77777777" w:rsidR="00A068BD" w:rsidRPr="003A09A5" w:rsidRDefault="00A068BD" w:rsidP="001F5040">
      <w:pPr>
        <w:ind w:firstLine="709"/>
        <w:jc w:val="both"/>
        <w:rPr>
          <w:b/>
          <w:sz w:val="28"/>
          <w:szCs w:val="28"/>
        </w:rPr>
      </w:pPr>
      <w:r w:rsidRPr="003A09A5">
        <w:rPr>
          <w:b/>
          <w:bCs/>
          <w:sz w:val="28"/>
          <w:szCs w:val="28"/>
        </w:rPr>
        <w:t>Упражнение «Мое приветствие».</w:t>
      </w:r>
    </w:p>
    <w:p w14:paraId="5514A102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Каждый участник придумывает свой способ приветствия группы.</w:t>
      </w:r>
    </w:p>
    <w:p w14:paraId="1371BF98" w14:textId="77777777" w:rsidR="00A068BD" w:rsidRPr="003A09A5" w:rsidRDefault="00A068BD" w:rsidP="001F5040">
      <w:pPr>
        <w:ind w:firstLine="709"/>
        <w:jc w:val="both"/>
        <w:rPr>
          <w:b/>
          <w:sz w:val="28"/>
          <w:szCs w:val="28"/>
        </w:rPr>
      </w:pPr>
      <w:r w:rsidRPr="003A09A5">
        <w:rPr>
          <w:b/>
          <w:bCs/>
          <w:sz w:val="28"/>
          <w:szCs w:val="28"/>
        </w:rPr>
        <w:t>Упражнение «Память на лица».</w:t>
      </w:r>
    </w:p>
    <w:p w14:paraId="0DCFD2FC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Один игрок закрывает глаза и перечисляет всех участников круга, начиная с того, которого выберет психолог. Далее игроки пересаживаются в произвольном порядке, и процедура повторяется уже с новым участником круга.</w:t>
      </w:r>
    </w:p>
    <w:p w14:paraId="78DDB9D4" w14:textId="77777777" w:rsidR="00A068BD" w:rsidRPr="003A09A5" w:rsidRDefault="00A068BD" w:rsidP="001F5040">
      <w:pPr>
        <w:ind w:firstLine="709"/>
        <w:jc w:val="both"/>
        <w:rPr>
          <w:b/>
          <w:sz w:val="28"/>
          <w:szCs w:val="28"/>
        </w:rPr>
      </w:pPr>
      <w:r w:rsidRPr="003A09A5">
        <w:rPr>
          <w:b/>
          <w:bCs/>
          <w:sz w:val="28"/>
          <w:szCs w:val="28"/>
        </w:rPr>
        <w:t>Упражнение «Испорченный телефон».</w:t>
      </w:r>
    </w:p>
    <w:p w14:paraId="6D2EE144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Выбирается команда из 6 человек. Психолог зачитывает небольшую притчу одному участнику, остальные дожидаются за дверью. Первый передает услыша</w:t>
      </w:r>
      <w:r w:rsidR="001F5040" w:rsidRPr="003A09A5">
        <w:rPr>
          <w:sz w:val="28"/>
          <w:szCs w:val="28"/>
        </w:rPr>
        <w:t>нное второму, тот третьему и т.</w:t>
      </w:r>
      <w:r w:rsidRPr="003A09A5">
        <w:rPr>
          <w:sz w:val="28"/>
          <w:szCs w:val="28"/>
        </w:rPr>
        <w:t>д. Последний участник рассказывает первому, а психолог зачитывает первоначальный текст.</w:t>
      </w:r>
    </w:p>
    <w:p w14:paraId="3A84D33B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b/>
          <w:sz w:val="28"/>
          <w:szCs w:val="28"/>
        </w:rPr>
        <w:t>Притча «</w:t>
      </w:r>
      <w:r w:rsidRPr="003A09A5">
        <w:rPr>
          <w:b/>
          <w:bCs/>
          <w:sz w:val="28"/>
          <w:szCs w:val="28"/>
        </w:rPr>
        <w:t>Два волка»</w:t>
      </w:r>
      <w:r w:rsidRPr="003A09A5">
        <w:rPr>
          <w:bCs/>
          <w:sz w:val="28"/>
          <w:szCs w:val="28"/>
        </w:rPr>
        <w:t>.</w:t>
      </w:r>
    </w:p>
    <w:p w14:paraId="14A85D12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b/>
          <w:sz w:val="28"/>
          <w:szCs w:val="28"/>
        </w:rPr>
        <w:t>Рефлексия.</w:t>
      </w:r>
    </w:p>
    <w:p w14:paraId="1A073ED4" w14:textId="77777777" w:rsidR="00A068BD" w:rsidRPr="003A09A5" w:rsidRDefault="00A068BD" w:rsidP="001F5040">
      <w:pPr>
        <w:ind w:firstLine="709"/>
        <w:jc w:val="both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>Занятие 5. «Я могу».</w:t>
      </w:r>
    </w:p>
    <w:p w14:paraId="230202D7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b/>
          <w:sz w:val="28"/>
          <w:szCs w:val="28"/>
        </w:rPr>
        <w:t xml:space="preserve">Цель: </w:t>
      </w:r>
      <w:r w:rsidRPr="003A09A5">
        <w:rPr>
          <w:sz w:val="28"/>
          <w:szCs w:val="28"/>
        </w:rPr>
        <w:t>формирование учебных умений, повышение самооценки.</w:t>
      </w:r>
    </w:p>
    <w:p w14:paraId="1F33B1F2" w14:textId="77777777" w:rsidR="00A068BD" w:rsidRPr="003A09A5" w:rsidRDefault="00A068BD" w:rsidP="00AB7898">
      <w:pPr>
        <w:pStyle w:val="a7"/>
        <w:widowControl/>
        <w:numPr>
          <w:ilvl w:val="0"/>
          <w:numId w:val="7"/>
        </w:numPr>
        <w:suppressAutoHyphens w:val="0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Ритуал приветствия.</w:t>
      </w:r>
    </w:p>
    <w:p w14:paraId="1D3E6177" w14:textId="77777777" w:rsidR="00A068BD" w:rsidRPr="003A09A5" w:rsidRDefault="00A068BD" w:rsidP="00AB7898">
      <w:pPr>
        <w:pStyle w:val="a7"/>
        <w:widowControl/>
        <w:numPr>
          <w:ilvl w:val="0"/>
          <w:numId w:val="7"/>
        </w:numPr>
        <w:suppressAutoHyphens w:val="0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Работа по теме.</w:t>
      </w:r>
    </w:p>
    <w:p w14:paraId="7D2DCFD1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b/>
          <w:sz w:val="28"/>
          <w:szCs w:val="28"/>
        </w:rPr>
        <w:t>Упражнение «Догадайся».</w:t>
      </w:r>
    </w:p>
    <w:p w14:paraId="618A90F7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 xml:space="preserve">Водящий садится на стул лицом к классу, держа раскрытыми ладони; закрывает глаза. Один из членов группы тихонько подходит к нему и на несколько секунд кладет свои руки на руки водящего. Водящему необходимо догадаться, чьи ладони прикасались к нему. </w:t>
      </w:r>
    </w:p>
    <w:p w14:paraId="1BE8404E" w14:textId="77777777" w:rsidR="00A068BD" w:rsidRPr="003A09A5" w:rsidRDefault="00A068BD" w:rsidP="001F5040">
      <w:pPr>
        <w:ind w:firstLine="709"/>
        <w:jc w:val="both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>Упражнение «Ладонь».</w:t>
      </w:r>
    </w:p>
    <w:p w14:paraId="37F7AB61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Учащимся предлагается обвести свою ладошку на листе бумаги, посередине рисунка написать «Я», а на каждом пальчике рисунка что – либо хорошее о себе. Затем психолог собирает детские работы, по очереди зачитывает их, а ребята определяют, кому какая ладошка принадлежит.</w:t>
      </w:r>
    </w:p>
    <w:p w14:paraId="3376872C" w14:textId="77777777" w:rsidR="00A068BD" w:rsidRPr="003A09A5" w:rsidRDefault="00A068BD" w:rsidP="001F5040">
      <w:pPr>
        <w:ind w:firstLine="709"/>
        <w:jc w:val="both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>Упражнение «Я могу, я умею».</w:t>
      </w:r>
    </w:p>
    <w:p w14:paraId="652C8224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Ребята в быстром темпе перебрасываются мячом. Тот, кому в руки попадает мяч, быстро называет какое – либо свое умение («я умею петь», «я умею бегать» и т. п.)</w:t>
      </w:r>
    </w:p>
    <w:p w14:paraId="77899324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 xml:space="preserve">Слушание сказки О. Горьковой </w:t>
      </w:r>
      <w:r w:rsidRPr="003A09A5">
        <w:rPr>
          <w:b/>
          <w:sz w:val="28"/>
          <w:szCs w:val="28"/>
        </w:rPr>
        <w:t>«Фламинго»</w:t>
      </w:r>
      <w:r w:rsidRPr="003A09A5">
        <w:rPr>
          <w:sz w:val="28"/>
          <w:szCs w:val="28"/>
        </w:rPr>
        <w:t>.</w:t>
      </w:r>
    </w:p>
    <w:p w14:paraId="73DEB3C7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sz w:val="28"/>
          <w:szCs w:val="28"/>
          <w:lang w:eastAsia="ru-RU"/>
        </w:rPr>
      </w:pPr>
      <w:r w:rsidRPr="003A09A5">
        <w:rPr>
          <w:rFonts w:eastAsia="Times New Roman"/>
          <w:sz w:val="28"/>
          <w:szCs w:val="28"/>
          <w:lang w:eastAsia="ru-RU"/>
        </w:rPr>
        <w:t>Обсуждение сказки и выполнение иллюстраций к ней.</w:t>
      </w:r>
    </w:p>
    <w:p w14:paraId="41A3C21E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b/>
          <w:sz w:val="28"/>
          <w:szCs w:val="28"/>
          <w:lang w:eastAsia="ru-RU"/>
        </w:rPr>
      </w:pPr>
      <w:r w:rsidRPr="003A09A5">
        <w:rPr>
          <w:rFonts w:eastAsia="Times New Roman"/>
          <w:b/>
          <w:sz w:val="28"/>
          <w:szCs w:val="28"/>
          <w:lang w:eastAsia="ru-RU"/>
        </w:rPr>
        <w:t>Рефлексия.</w:t>
      </w:r>
    </w:p>
    <w:p w14:paraId="425AD73C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b/>
          <w:sz w:val="28"/>
          <w:szCs w:val="28"/>
          <w:lang w:eastAsia="ru-RU"/>
        </w:rPr>
      </w:pPr>
      <w:r w:rsidRPr="003A09A5">
        <w:rPr>
          <w:rFonts w:eastAsia="Times New Roman"/>
          <w:b/>
          <w:sz w:val="28"/>
          <w:szCs w:val="28"/>
          <w:lang w:eastAsia="ru-RU"/>
        </w:rPr>
        <w:t>Занятие 6. «Мир эмоций».</w:t>
      </w:r>
    </w:p>
    <w:p w14:paraId="31FFE693" w14:textId="77777777" w:rsidR="00A068BD" w:rsidRPr="003A09A5" w:rsidRDefault="00A068BD" w:rsidP="001F5040">
      <w:pPr>
        <w:pStyle w:val="a7"/>
        <w:spacing w:before="0"/>
        <w:ind w:left="0" w:firstLine="709"/>
        <w:rPr>
          <w:sz w:val="28"/>
          <w:szCs w:val="28"/>
        </w:rPr>
      </w:pPr>
      <w:r w:rsidRPr="003A09A5">
        <w:rPr>
          <w:rFonts w:eastAsia="Times New Roman"/>
          <w:b/>
          <w:sz w:val="28"/>
          <w:szCs w:val="28"/>
          <w:lang w:eastAsia="ru-RU"/>
        </w:rPr>
        <w:t xml:space="preserve">Цель: </w:t>
      </w:r>
      <w:r w:rsidRPr="003A09A5">
        <w:rPr>
          <w:sz w:val="28"/>
          <w:szCs w:val="28"/>
        </w:rPr>
        <w:t>познакомить учащихся с понятием «эмоции»; научить определять эмоциональное состояние других людей; тренировать умение владеть своими эмоциями.</w:t>
      </w:r>
    </w:p>
    <w:p w14:paraId="413D5DB5" w14:textId="77777777" w:rsidR="00A068BD" w:rsidRPr="003A09A5" w:rsidRDefault="00A068BD" w:rsidP="00AB7898">
      <w:pPr>
        <w:pStyle w:val="a7"/>
        <w:widowControl/>
        <w:numPr>
          <w:ilvl w:val="0"/>
          <w:numId w:val="8"/>
        </w:numPr>
        <w:suppressAutoHyphens w:val="0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Ритуал приветствия.</w:t>
      </w:r>
    </w:p>
    <w:p w14:paraId="6A40CD75" w14:textId="77777777" w:rsidR="00A068BD" w:rsidRPr="003A09A5" w:rsidRDefault="00A068BD" w:rsidP="00AB7898">
      <w:pPr>
        <w:pStyle w:val="a7"/>
        <w:widowControl/>
        <w:numPr>
          <w:ilvl w:val="0"/>
          <w:numId w:val="8"/>
        </w:numPr>
        <w:suppressAutoHyphens w:val="0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Работа по теме.</w:t>
      </w:r>
    </w:p>
    <w:p w14:paraId="5316E023" w14:textId="77777777" w:rsidR="00A068BD" w:rsidRPr="003A09A5" w:rsidRDefault="00A068BD" w:rsidP="001F5040">
      <w:pPr>
        <w:ind w:firstLine="709"/>
        <w:jc w:val="both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>Упражнение «Угадай эмоцию».</w:t>
      </w:r>
    </w:p>
    <w:p w14:paraId="2FA1885D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Вывешивается плакат со схематичным изображением эмоций, без указаний состояний человечков. Участники угадывают, какие эмоции изображены на плакате.</w:t>
      </w:r>
    </w:p>
    <w:p w14:paraId="62F935F8" w14:textId="77777777" w:rsidR="00A068BD" w:rsidRPr="003A09A5" w:rsidRDefault="00A068BD" w:rsidP="001F5040">
      <w:pPr>
        <w:ind w:firstLine="709"/>
        <w:jc w:val="both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>Упражнение «Фигуры эмоций».</w:t>
      </w:r>
    </w:p>
    <w:p w14:paraId="0D98514D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Ребята рисуют пять больших фигур на листе А4. Потом, подписав имена четырех из них (гнев, радость, страх, ярость), раскрашивают цветными карандашами. Придумывают имя 5-й фигуре, раскрашивают, используя такие цвета, которые соответствуют ее эмоциональному состоянию.</w:t>
      </w:r>
    </w:p>
    <w:p w14:paraId="2773A129" w14:textId="77777777" w:rsidR="00A068BD" w:rsidRPr="003A09A5" w:rsidRDefault="00A068BD" w:rsidP="001F5040">
      <w:pPr>
        <w:ind w:firstLine="709"/>
        <w:jc w:val="both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>Упражнение «Изобрази эмоцию».</w:t>
      </w:r>
    </w:p>
    <w:p w14:paraId="19FA5F7D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Необходимо подготовить карточки, на которых будет написана та или иная эмоция (радость, грусть, насмешка, обида, страх, удивление и т.д.). Каждый из ребят по очереди достает из конверта карточку и пытается изобразить доставшуюся ему эмоцию без слов. Остальные должны угадать, что это за эмоция.</w:t>
      </w:r>
    </w:p>
    <w:p w14:paraId="352DFDBA" w14:textId="77777777" w:rsidR="00A068BD" w:rsidRPr="003A09A5" w:rsidRDefault="00A068BD" w:rsidP="001F5040">
      <w:pPr>
        <w:ind w:firstLine="709"/>
        <w:jc w:val="both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>Упражнение «Поставь балл эмоции».</w:t>
      </w:r>
    </w:p>
    <w:p w14:paraId="406B8EB4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На бланках с различными эмоциями предлагается поставить балл (от 1 до 10) каждой эмоции в зависимости от того, как часто ее испытывает отвечающий.</w:t>
      </w:r>
    </w:p>
    <w:p w14:paraId="794E69D3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b/>
          <w:sz w:val="28"/>
          <w:szCs w:val="28"/>
        </w:rPr>
        <w:t>Притча «Обида на песке»</w:t>
      </w:r>
      <w:r w:rsidRPr="003A09A5">
        <w:rPr>
          <w:sz w:val="28"/>
          <w:szCs w:val="28"/>
        </w:rPr>
        <w:t>.</w:t>
      </w:r>
    </w:p>
    <w:p w14:paraId="503ECD12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b/>
          <w:sz w:val="28"/>
          <w:szCs w:val="28"/>
        </w:rPr>
        <w:t>Рефлексия.</w:t>
      </w:r>
    </w:p>
    <w:p w14:paraId="144E0A7A" w14:textId="77777777" w:rsidR="00A068BD" w:rsidRPr="003A09A5" w:rsidRDefault="00A068BD" w:rsidP="001F5040">
      <w:pPr>
        <w:ind w:firstLine="709"/>
        <w:jc w:val="both"/>
        <w:rPr>
          <w:b/>
          <w:sz w:val="28"/>
          <w:szCs w:val="28"/>
        </w:rPr>
      </w:pPr>
    </w:p>
    <w:p w14:paraId="10F4A31F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b/>
          <w:sz w:val="28"/>
          <w:szCs w:val="28"/>
          <w:lang w:val="en-US"/>
        </w:rPr>
        <w:t>III</w:t>
      </w:r>
      <w:r w:rsidRPr="003A09A5">
        <w:rPr>
          <w:b/>
          <w:sz w:val="28"/>
          <w:szCs w:val="28"/>
        </w:rPr>
        <w:t xml:space="preserve"> раздел: «Мы – единое целое! » (4 часа)</w:t>
      </w:r>
    </w:p>
    <w:p w14:paraId="1422839A" w14:textId="77777777" w:rsidR="00A068BD" w:rsidRPr="003A09A5" w:rsidRDefault="00A068BD" w:rsidP="001F5040">
      <w:pPr>
        <w:ind w:firstLine="709"/>
        <w:jc w:val="both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>Занятие 7. «Наши классные уголки».</w:t>
      </w:r>
    </w:p>
    <w:p w14:paraId="0B1F6C49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b/>
          <w:sz w:val="28"/>
          <w:szCs w:val="28"/>
        </w:rPr>
        <w:t xml:space="preserve">Цель: </w:t>
      </w:r>
      <w:r w:rsidRPr="003A09A5">
        <w:rPr>
          <w:sz w:val="28"/>
          <w:szCs w:val="28"/>
        </w:rPr>
        <w:t>формирование необходимых психологических средств адаптации; развитие навыков уверенного поведения.</w:t>
      </w:r>
    </w:p>
    <w:p w14:paraId="4F89EEFB" w14:textId="77777777" w:rsidR="00A068BD" w:rsidRPr="003A09A5" w:rsidRDefault="00A068BD" w:rsidP="00AB7898">
      <w:pPr>
        <w:pStyle w:val="a7"/>
        <w:widowControl/>
        <w:numPr>
          <w:ilvl w:val="0"/>
          <w:numId w:val="9"/>
        </w:numPr>
        <w:suppressAutoHyphens w:val="0"/>
        <w:spacing w:before="0"/>
        <w:ind w:left="0" w:firstLine="709"/>
        <w:rPr>
          <w:rFonts w:eastAsia="Times New Roman"/>
          <w:sz w:val="28"/>
          <w:szCs w:val="28"/>
          <w:lang w:eastAsia="ru-RU"/>
        </w:rPr>
      </w:pPr>
      <w:r w:rsidRPr="003A09A5">
        <w:rPr>
          <w:rFonts w:eastAsia="Times New Roman"/>
          <w:sz w:val="28"/>
          <w:szCs w:val="28"/>
          <w:lang w:eastAsia="ru-RU"/>
        </w:rPr>
        <w:t>Ритуал приветствия.</w:t>
      </w:r>
    </w:p>
    <w:p w14:paraId="79A1F171" w14:textId="77777777" w:rsidR="00A068BD" w:rsidRPr="003A09A5" w:rsidRDefault="00A068BD" w:rsidP="00AB7898">
      <w:pPr>
        <w:pStyle w:val="a7"/>
        <w:widowControl/>
        <w:numPr>
          <w:ilvl w:val="0"/>
          <w:numId w:val="9"/>
        </w:numPr>
        <w:suppressAutoHyphens w:val="0"/>
        <w:spacing w:before="0"/>
        <w:ind w:left="0" w:firstLine="709"/>
        <w:rPr>
          <w:rFonts w:eastAsia="Times New Roman"/>
          <w:sz w:val="28"/>
          <w:szCs w:val="28"/>
          <w:lang w:eastAsia="ru-RU"/>
        </w:rPr>
      </w:pPr>
      <w:r w:rsidRPr="003A09A5">
        <w:rPr>
          <w:rFonts w:eastAsia="Times New Roman"/>
          <w:sz w:val="28"/>
          <w:szCs w:val="28"/>
          <w:lang w:eastAsia="ru-RU"/>
        </w:rPr>
        <w:t>Работа по теме.</w:t>
      </w:r>
    </w:p>
    <w:p w14:paraId="54B86938" w14:textId="77777777" w:rsidR="00A068BD" w:rsidRPr="003A09A5" w:rsidRDefault="00A068BD" w:rsidP="001F5040">
      <w:pPr>
        <w:ind w:firstLine="709"/>
        <w:jc w:val="both"/>
        <w:rPr>
          <w:b/>
          <w:sz w:val="28"/>
          <w:szCs w:val="28"/>
        </w:rPr>
      </w:pPr>
      <w:r w:rsidRPr="003A09A5">
        <w:rPr>
          <w:b/>
          <w:bCs/>
          <w:sz w:val="28"/>
          <w:szCs w:val="28"/>
        </w:rPr>
        <w:t>Упражнение «Гусеничка».</w:t>
      </w:r>
    </w:p>
    <w:p w14:paraId="41A97C36" w14:textId="77777777" w:rsidR="00A068BD" w:rsidRPr="003A09A5" w:rsidRDefault="00A068BD" w:rsidP="001F5040">
      <w:pPr>
        <w:ind w:firstLine="709"/>
        <w:jc w:val="both"/>
        <w:rPr>
          <w:b/>
          <w:sz w:val="28"/>
          <w:szCs w:val="28"/>
        </w:rPr>
      </w:pPr>
      <w:r w:rsidRPr="003A09A5">
        <w:rPr>
          <w:sz w:val="28"/>
          <w:szCs w:val="28"/>
        </w:rPr>
        <w:t>Участники соединяются в «гусеничку», положив руки на плечи стоящего впереди, и совершают перемещения в произвольном порядке по классной комнате.</w:t>
      </w:r>
    </w:p>
    <w:p w14:paraId="1E0EE88E" w14:textId="77777777" w:rsidR="00A068BD" w:rsidRPr="003A09A5" w:rsidRDefault="00A068BD" w:rsidP="001F5040">
      <w:pPr>
        <w:ind w:firstLine="709"/>
        <w:jc w:val="both"/>
        <w:rPr>
          <w:b/>
          <w:bCs/>
          <w:sz w:val="28"/>
          <w:szCs w:val="28"/>
        </w:rPr>
      </w:pPr>
      <w:r w:rsidRPr="003A09A5">
        <w:rPr>
          <w:b/>
          <w:bCs/>
          <w:sz w:val="28"/>
          <w:szCs w:val="28"/>
        </w:rPr>
        <w:t>Работа в группах.</w:t>
      </w:r>
    </w:p>
    <w:p w14:paraId="3CFC4742" w14:textId="77777777" w:rsidR="00A068BD" w:rsidRPr="003A09A5" w:rsidRDefault="00A068BD" w:rsidP="001F5040">
      <w:pPr>
        <w:ind w:firstLine="709"/>
        <w:jc w:val="both"/>
        <w:rPr>
          <w:i/>
          <w:sz w:val="28"/>
          <w:szCs w:val="28"/>
        </w:rPr>
      </w:pPr>
      <w:r w:rsidRPr="003A09A5">
        <w:rPr>
          <w:sz w:val="28"/>
          <w:szCs w:val="28"/>
        </w:rPr>
        <w:t>Деление класса на четыре группы.</w:t>
      </w:r>
    </w:p>
    <w:p w14:paraId="3546873E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1. «Карта школы». (Данная группа составляет плакат с основными школьными объектами: столовая, актовый зал, спортзал, медицинский кабинет, расписание и т. д.)</w:t>
      </w:r>
    </w:p>
    <w:p w14:paraId="6DBF2E50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2. «Знаки ПРОдвижения». (Разработать основные знаки-помощники, для «карты» школы).</w:t>
      </w:r>
    </w:p>
    <w:p w14:paraId="5A609644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3. «Кладовая знаний». (Данная группа оформляет стенд учителей-предметников, работающих в их классе. Основное требование – фотография и краткая характеристика каждого учителя).</w:t>
      </w:r>
    </w:p>
    <w:p w14:paraId="46719B6D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4. «Классная команда». (Данная группа готовит стенд с фотографиями учеников, подписывая под ними интересы, обязанности в школе и классе).</w:t>
      </w:r>
    </w:p>
    <w:p w14:paraId="0F646D95" w14:textId="77777777" w:rsidR="00A068BD" w:rsidRPr="003A09A5" w:rsidRDefault="00A068BD" w:rsidP="001F5040">
      <w:pPr>
        <w:ind w:firstLine="709"/>
        <w:jc w:val="both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>Рефлексия.</w:t>
      </w:r>
    </w:p>
    <w:p w14:paraId="1ACC9D76" w14:textId="77777777" w:rsidR="00A068BD" w:rsidRPr="003A09A5" w:rsidRDefault="00A068BD" w:rsidP="001F5040">
      <w:pPr>
        <w:ind w:firstLine="709"/>
        <w:jc w:val="both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>Занятие 8. «Понимаем ли мы друг друга».</w:t>
      </w:r>
    </w:p>
    <w:p w14:paraId="36C1716A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b/>
          <w:sz w:val="28"/>
          <w:szCs w:val="28"/>
        </w:rPr>
        <w:t xml:space="preserve">Цель: </w:t>
      </w:r>
      <w:r w:rsidRPr="003A09A5">
        <w:rPr>
          <w:sz w:val="28"/>
          <w:szCs w:val="28"/>
        </w:rPr>
        <w:t>показать значимость собственного «Я»; подвести учащихся к пониманию необходимости жить в согласии с собой и другими; показать важность взаимопонимания.</w:t>
      </w:r>
    </w:p>
    <w:p w14:paraId="3628B62B" w14:textId="77777777" w:rsidR="00A068BD" w:rsidRPr="003A09A5" w:rsidRDefault="00A068BD" w:rsidP="00AB7898">
      <w:pPr>
        <w:pStyle w:val="a7"/>
        <w:widowControl/>
        <w:numPr>
          <w:ilvl w:val="0"/>
          <w:numId w:val="10"/>
        </w:numPr>
        <w:suppressAutoHyphens w:val="0"/>
        <w:spacing w:before="0"/>
        <w:ind w:left="0" w:firstLine="709"/>
        <w:rPr>
          <w:rFonts w:eastAsia="Times New Roman"/>
          <w:sz w:val="28"/>
          <w:szCs w:val="28"/>
          <w:lang w:eastAsia="ru-RU"/>
        </w:rPr>
      </w:pPr>
      <w:r w:rsidRPr="003A09A5">
        <w:rPr>
          <w:rFonts w:eastAsia="Times New Roman"/>
          <w:sz w:val="28"/>
          <w:szCs w:val="28"/>
          <w:lang w:eastAsia="ru-RU"/>
        </w:rPr>
        <w:t>Ритуал приветствия.</w:t>
      </w:r>
    </w:p>
    <w:p w14:paraId="52E14E1C" w14:textId="77777777" w:rsidR="00A068BD" w:rsidRPr="003A09A5" w:rsidRDefault="00A068BD" w:rsidP="00AB7898">
      <w:pPr>
        <w:pStyle w:val="a7"/>
        <w:widowControl/>
        <w:numPr>
          <w:ilvl w:val="0"/>
          <w:numId w:val="10"/>
        </w:numPr>
        <w:suppressAutoHyphens w:val="0"/>
        <w:spacing w:before="0"/>
        <w:ind w:left="0" w:firstLine="709"/>
        <w:rPr>
          <w:rFonts w:eastAsia="Times New Roman"/>
          <w:sz w:val="28"/>
          <w:szCs w:val="28"/>
          <w:lang w:eastAsia="ru-RU"/>
        </w:rPr>
      </w:pPr>
      <w:r w:rsidRPr="003A09A5">
        <w:rPr>
          <w:rFonts w:eastAsia="Times New Roman"/>
          <w:sz w:val="28"/>
          <w:szCs w:val="28"/>
          <w:lang w:eastAsia="ru-RU"/>
        </w:rPr>
        <w:t>Работа по теме.</w:t>
      </w:r>
    </w:p>
    <w:p w14:paraId="287E74BF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b/>
          <w:sz w:val="28"/>
          <w:szCs w:val="28"/>
          <w:lang w:eastAsia="ru-RU"/>
        </w:rPr>
      </w:pPr>
      <w:r w:rsidRPr="003A09A5">
        <w:rPr>
          <w:rFonts w:eastAsia="Times New Roman"/>
          <w:b/>
          <w:sz w:val="28"/>
          <w:szCs w:val="28"/>
          <w:lang w:eastAsia="ru-RU"/>
        </w:rPr>
        <w:t>Упражнение «Мне в тебе нравится».</w:t>
      </w:r>
    </w:p>
    <w:p w14:paraId="16517E6F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sz w:val="28"/>
          <w:szCs w:val="28"/>
          <w:lang w:eastAsia="ru-RU"/>
        </w:rPr>
      </w:pPr>
      <w:r w:rsidRPr="003A09A5">
        <w:rPr>
          <w:rFonts w:eastAsia="Times New Roman"/>
          <w:sz w:val="28"/>
          <w:szCs w:val="28"/>
          <w:lang w:eastAsia="ru-RU"/>
        </w:rPr>
        <w:t>Психолог задумывает какое – то качество, которое ему нравится в подростке, прикасается к нему, пытаясь передать, таким образом, задуманное качество. Подросток пытается угадать, какое качество задумано (можно привлечь к угадыванию всю группу). Затем водящими становятся сами подростки. При последующих выполнениях задуманные качества можно передавать взглядом.</w:t>
      </w:r>
    </w:p>
    <w:p w14:paraId="4F6C20E5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b/>
          <w:sz w:val="28"/>
          <w:szCs w:val="28"/>
          <w:lang w:eastAsia="ru-RU"/>
        </w:rPr>
      </w:pPr>
      <w:r w:rsidRPr="003A09A5">
        <w:rPr>
          <w:rFonts w:eastAsia="Times New Roman"/>
          <w:b/>
          <w:sz w:val="28"/>
          <w:szCs w:val="28"/>
          <w:lang w:eastAsia="ru-RU"/>
        </w:rPr>
        <w:t>Упражнение «Рисунок по инструкции».</w:t>
      </w:r>
    </w:p>
    <w:p w14:paraId="0236D05B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sz w:val="28"/>
          <w:szCs w:val="28"/>
          <w:lang w:eastAsia="ru-RU"/>
        </w:rPr>
      </w:pPr>
      <w:r w:rsidRPr="003A09A5">
        <w:rPr>
          <w:rFonts w:eastAsia="Times New Roman"/>
          <w:sz w:val="28"/>
          <w:szCs w:val="28"/>
          <w:lang w:eastAsia="ru-RU"/>
        </w:rPr>
        <w:t>Сначала все рисуют свой дом. Потом, убрав рисунок, достают чистый лист и работают в парах – один рисует с закрытыми глазами дом под диктовку соседа-автора. В конце сравнивают, похож ли рисунок на авторский. Затем ребята меняются местами. После упражнения обмениваются впечатлениями.</w:t>
      </w:r>
    </w:p>
    <w:p w14:paraId="0BE3DA66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b/>
          <w:sz w:val="28"/>
          <w:szCs w:val="28"/>
          <w:lang w:eastAsia="ru-RU"/>
        </w:rPr>
      </w:pPr>
      <w:r w:rsidRPr="003A09A5">
        <w:rPr>
          <w:rFonts w:eastAsia="Times New Roman"/>
          <w:b/>
          <w:sz w:val="28"/>
          <w:szCs w:val="28"/>
          <w:lang w:eastAsia="ru-RU"/>
        </w:rPr>
        <w:t xml:space="preserve">Упражнение «Кораблик успехов». </w:t>
      </w:r>
    </w:p>
    <w:p w14:paraId="3F3E3C65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sz w:val="28"/>
          <w:szCs w:val="28"/>
          <w:lang w:eastAsia="ru-RU"/>
        </w:rPr>
      </w:pPr>
      <w:r w:rsidRPr="003A09A5">
        <w:rPr>
          <w:rFonts w:eastAsia="Times New Roman"/>
          <w:sz w:val="28"/>
          <w:szCs w:val="28"/>
          <w:lang w:eastAsia="ru-RU"/>
        </w:rPr>
        <w:t>Участникам предлагается нарисовать корабль (один на всех) с тем условием, чтобы каждая проведенная ребенком линия означала какое – то его положительное качество. Каждый по очереди рисует одну линию, называя вслух свою хорошую черточку.</w:t>
      </w:r>
    </w:p>
    <w:p w14:paraId="519FC825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b/>
          <w:sz w:val="28"/>
          <w:szCs w:val="28"/>
          <w:lang w:eastAsia="ru-RU"/>
        </w:rPr>
      </w:pPr>
      <w:r w:rsidRPr="003A09A5">
        <w:rPr>
          <w:rFonts w:eastAsia="Times New Roman"/>
          <w:b/>
          <w:sz w:val="28"/>
          <w:szCs w:val="28"/>
          <w:lang w:eastAsia="ru-RU"/>
        </w:rPr>
        <w:t>Упражнение «Пойми меня».</w:t>
      </w:r>
    </w:p>
    <w:p w14:paraId="79CE1FB6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sz w:val="28"/>
          <w:szCs w:val="28"/>
          <w:lang w:eastAsia="ru-RU"/>
        </w:rPr>
      </w:pPr>
      <w:r w:rsidRPr="003A09A5">
        <w:rPr>
          <w:rFonts w:eastAsia="Times New Roman"/>
          <w:sz w:val="28"/>
          <w:szCs w:val="28"/>
          <w:lang w:eastAsia="ru-RU"/>
        </w:rPr>
        <w:t>Одновременно все участники громко произносят свое слово, а водящий повторяет все слова, которые удалось услышать.</w:t>
      </w:r>
    </w:p>
    <w:p w14:paraId="73A37503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b/>
          <w:sz w:val="28"/>
          <w:szCs w:val="28"/>
          <w:lang w:eastAsia="ru-RU"/>
        </w:rPr>
      </w:pPr>
      <w:r w:rsidRPr="003A09A5">
        <w:rPr>
          <w:rFonts w:eastAsia="Times New Roman"/>
          <w:b/>
          <w:sz w:val="28"/>
          <w:szCs w:val="28"/>
          <w:lang w:eastAsia="ru-RU"/>
        </w:rPr>
        <w:t>Игра-шутка «Пойми меня».</w:t>
      </w:r>
    </w:p>
    <w:p w14:paraId="60CCE382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sz w:val="28"/>
          <w:szCs w:val="28"/>
          <w:lang w:eastAsia="ru-RU"/>
        </w:rPr>
      </w:pPr>
      <w:r w:rsidRPr="003A09A5">
        <w:rPr>
          <w:rFonts w:eastAsia="Times New Roman"/>
          <w:sz w:val="28"/>
          <w:szCs w:val="28"/>
          <w:lang w:eastAsia="ru-RU"/>
        </w:rPr>
        <w:t>Участники объединяются в группы по три человека, изображая «глухого и немого», «глухого и неподвижного», «слепого и немого». Им дается задание договориться о подарке другу.</w:t>
      </w:r>
    </w:p>
    <w:p w14:paraId="2F40CFF7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b/>
          <w:sz w:val="28"/>
          <w:szCs w:val="28"/>
          <w:lang w:eastAsia="ru-RU"/>
        </w:rPr>
      </w:pPr>
      <w:r w:rsidRPr="003A09A5">
        <w:rPr>
          <w:rFonts w:eastAsia="Times New Roman"/>
          <w:b/>
          <w:sz w:val="28"/>
          <w:szCs w:val="28"/>
          <w:lang w:eastAsia="ru-RU"/>
        </w:rPr>
        <w:t>Игра «Гомеостат».</w:t>
      </w:r>
    </w:p>
    <w:p w14:paraId="6476F31F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sz w:val="28"/>
          <w:szCs w:val="28"/>
          <w:lang w:eastAsia="ru-RU"/>
        </w:rPr>
      </w:pPr>
      <w:r w:rsidRPr="003A09A5">
        <w:rPr>
          <w:rFonts w:eastAsia="Times New Roman"/>
          <w:sz w:val="28"/>
          <w:szCs w:val="28"/>
          <w:lang w:eastAsia="ru-RU"/>
        </w:rPr>
        <w:t>Участники выстраиваются в шеренгу. По сигналу психолога можно прыгнуть, повернувшись в любую из четырех сторон. Задача – добиться того, чтобы вся группа смотрела в одну сторону.</w:t>
      </w:r>
    </w:p>
    <w:p w14:paraId="4259D589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sz w:val="28"/>
          <w:szCs w:val="28"/>
          <w:lang w:eastAsia="ru-RU"/>
        </w:rPr>
      </w:pPr>
      <w:r w:rsidRPr="003A09A5">
        <w:rPr>
          <w:rFonts w:eastAsia="Times New Roman"/>
          <w:b/>
          <w:sz w:val="28"/>
          <w:szCs w:val="28"/>
          <w:lang w:eastAsia="ru-RU"/>
        </w:rPr>
        <w:t>Рефлексия.</w:t>
      </w:r>
    </w:p>
    <w:p w14:paraId="0B61CA7B" w14:textId="77777777" w:rsidR="00A068BD" w:rsidRPr="003A09A5" w:rsidRDefault="00A068BD" w:rsidP="001F5040">
      <w:pPr>
        <w:ind w:firstLine="709"/>
        <w:jc w:val="both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>Занятие 9. «Без друзей меня чуть-чуть».</w:t>
      </w:r>
    </w:p>
    <w:p w14:paraId="41A17EC4" w14:textId="77777777" w:rsidR="00A068BD" w:rsidRPr="003A09A5" w:rsidRDefault="00A068BD" w:rsidP="001F5040">
      <w:pPr>
        <w:ind w:firstLine="709"/>
        <w:jc w:val="both"/>
        <w:rPr>
          <w:sz w:val="28"/>
          <w:szCs w:val="28"/>
        </w:rPr>
      </w:pPr>
      <w:r w:rsidRPr="003A09A5">
        <w:rPr>
          <w:b/>
          <w:sz w:val="28"/>
          <w:szCs w:val="28"/>
        </w:rPr>
        <w:t>Цель:</w:t>
      </w:r>
      <w:r w:rsidRPr="003A09A5">
        <w:rPr>
          <w:sz w:val="28"/>
          <w:szCs w:val="28"/>
        </w:rPr>
        <w:t xml:space="preserve"> совершенствовать навыки общения.</w:t>
      </w:r>
    </w:p>
    <w:p w14:paraId="6B88F3E0" w14:textId="77777777" w:rsidR="00A068BD" w:rsidRPr="003A09A5" w:rsidRDefault="00A068BD" w:rsidP="00AB7898">
      <w:pPr>
        <w:pStyle w:val="a7"/>
        <w:widowControl/>
        <w:numPr>
          <w:ilvl w:val="0"/>
          <w:numId w:val="11"/>
        </w:numPr>
        <w:suppressAutoHyphens w:val="0"/>
        <w:spacing w:before="0"/>
        <w:ind w:left="0" w:firstLine="709"/>
        <w:rPr>
          <w:rFonts w:eastAsia="Times New Roman"/>
          <w:sz w:val="28"/>
          <w:szCs w:val="28"/>
          <w:lang w:eastAsia="ru-RU"/>
        </w:rPr>
      </w:pPr>
      <w:r w:rsidRPr="003A09A5">
        <w:rPr>
          <w:rFonts w:eastAsia="Times New Roman"/>
          <w:sz w:val="28"/>
          <w:szCs w:val="28"/>
          <w:lang w:eastAsia="ru-RU"/>
        </w:rPr>
        <w:t>Ритуал приветствия.</w:t>
      </w:r>
    </w:p>
    <w:p w14:paraId="0000CDF1" w14:textId="77777777" w:rsidR="00A068BD" w:rsidRPr="003A09A5" w:rsidRDefault="00A068BD" w:rsidP="00AB7898">
      <w:pPr>
        <w:pStyle w:val="a7"/>
        <w:widowControl/>
        <w:numPr>
          <w:ilvl w:val="0"/>
          <w:numId w:val="11"/>
        </w:numPr>
        <w:suppressAutoHyphens w:val="0"/>
        <w:spacing w:before="0"/>
        <w:ind w:left="0" w:firstLine="709"/>
        <w:rPr>
          <w:rFonts w:eastAsia="Times New Roman"/>
          <w:sz w:val="28"/>
          <w:szCs w:val="28"/>
          <w:lang w:eastAsia="ru-RU"/>
        </w:rPr>
      </w:pPr>
      <w:r w:rsidRPr="003A09A5">
        <w:rPr>
          <w:rFonts w:eastAsia="Times New Roman"/>
          <w:sz w:val="28"/>
          <w:szCs w:val="28"/>
          <w:lang w:eastAsia="ru-RU"/>
        </w:rPr>
        <w:t>Работа по теме.</w:t>
      </w:r>
    </w:p>
    <w:p w14:paraId="39E949E1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b/>
          <w:sz w:val="28"/>
          <w:szCs w:val="28"/>
          <w:lang w:eastAsia="ru-RU"/>
        </w:rPr>
      </w:pPr>
      <w:r w:rsidRPr="003A09A5">
        <w:rPr>
          <w:rFonts w:eastAsia="Times New Roman"/>
          <w:b/>
          <w:sz w:val="28"/>
          <w:szCs w:val="28"/>
          <w:lang w:eastAsia="ru-RU"/>
        </w:rPr>
        <w:t>Упражнение «Дерево и ветер».</w:t>
      </w:r>
    </w:p>
    <w:p w14:paraId="45C4007A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sz w:val="28"/>
          <w:szCs w:val="28"/>
          <w:lang w:eastAsia="ru-RU"/>
        </w:rPr>
      </w:pPr>
      <w:r w:rsidRPr="003A09A5">
        <w:rPr>
          <w:rFonts w:eastAsia="Times New Roman"/>
          <w:sz w:val="28"/>
          <w:szCs w:val="28"/>
          <w:lang w:eastAsia="ru-RU"/>
        </w:rPr>
        <w:t>Дети делятся на пары. Один в паре «дерево», другой «ветер». Ветер дует на дерево – «дерево» наклоняется в зависимости от силы «ветра».</w:t>
      </w:r>
    </w:p>
    <w:p w14:paraId="0B531161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sz w:val="28"/>
          <w:szCs w:val="28"/>
          <w:lang w:eastAsia="ru-RU"/>
        </w:rPr>
      </w:pPr>
      <w:r w:rsidRPr="003A09A5">
        <w:rPr>
          <w:rFonts w:eastAsia="Times New Roman"/>
          <w:sz w:val="28"/>
          <w:szCs w:val="28"/>
          <w:lang w:eastAsia="ru-RU"/>
        </w:rPr>
        <w:t>«Дерево» и «ветер» меняются местами.</w:t>
      </w:r>
    </w:p>
    <w:p w14:paraId="0CCE6D8A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b/>
          <w:sz w:val="28"/>
          <w:szCs w:val="28"/>
          <w:lang w:eastAsia="ru-RU"/>
        </w:rPr>
      </w:pPr>
      <w:r w:rsidRPr="003A09A5">
        <w:rPr>
          <w:rFonts w:eastAsia="Times New Roman"/>
          <w:b/>
          <w:sz w:val="28"/>
          <w:szCs w:val="28"/>
          <w:lang w:eastAsia="ru-RU"/>
        </w:rPr>
        <w:t>Упражнение «Кораблекрушение».</w:t>
      </w:r>
    </w:p>
    <w:p w14:paraId="664CFC8E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sz w:val="28"/>
          <w:szCs w:val="28"/>
          <w:lang w:eastAsia="ru-RU"/>
        </w:rPr>
      </w:pPr>
      <w:r w:rsidRPr="003A09A5">
        <w:rPr>
          <w:rFonts w:eastAsia="Times New Roman"/>
          <w:sz w:val="28"/>
          <w:szCs w:val="28"/>
          <w:lang w:eastAsia="ru-RU"/>
        </w:rPr>
        <w:t>Дети делятся на две команды, согласно номеру при пересчете на «первый-второй». Команды работают за столом. Участники получают карточки, изображающие части корабля. Каждая команда выбирает несколько карточек с надписью предмета. Задача команды: придумать назначение этих предметов на корабле. Ответ должен быть оригинальным. Командам дается несколько минут на выполнение этого задания. Затем команды представляют свое решение.</w:t>
      </w:r>
    </w:p>
    <w:p w14:paraId="3281C0FB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b/>
          <w:sz w:val="28"/>
          <w:szCs w:val="28"/>
          <w:lang w:eastAsia="ru-RU"/>
        </w:rPr>
      </w:pPr>
      <w:r w:rsidRPr="003A09A5">
        <w:rPr>
          <w:rFonts w:eastAsia="Times New Roman"/>
          <w:b/>
          <w:sz w:val="28"/>
          <w:szCs w:val="28"/>
          <w:lang w:eastAsia="ru-RU"/>
        </w:rPr>
        <w:t>Упражнение «Рисунок дружбы».</w:t>
      </w:r>
    </w:p>
    <w:p w14:paraId="36D53E84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sz w:val="28"/>
          <w:szCs w:val="28"/>
          <w:lang w:eastAsia="ru-RU"/>
        </w:rPr>
      </w:pPr>
      <w:r w:rsidRPr="003A09A5">
        <w:rPr>
          <w:rFonts w:eastAsia="Times New Roman"/>
          <w:sz w:val="28"/>
          <w:szCs w:val="28"/>
          <w:lang w:eastAsia="ru-RU"/>
        </w:rPr>
        <w:t xml:space="preserve">Детям предлагается нарисовать образ дружбы. </w:t>
      </w:r>
    </w:p>
    <w:p w14:paraId="2DCC25EC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sz w:val="28"/>
          <w:szCs w:val="28"/>
          <w:lang w:eastAsia="ru-RU"/>
        </w:rPr>
      </w:pPr>
      <w:r w:rsidRPr="003A09A5">
        <w:rPr>
          <w:rFonts w:eastAsia="Times New Roman"/>
          <w:sz w:val="28"/>
          <w:szCs w:val="28"/>
          <w:lang w:eastAsia="ru-RU"/>
        </w:rPr>
        <w:t>Обсуждение.</w:t>
      </w:r>
    </w:p>
    <w:p w14:paraId="0BD78BA8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b/>
          <w:sz w:val="28"/>
          <w:szCs w:val="28"/>
          <w:lang w:eastAsia="ru-RU"/>
        </w:rPr>
      </w:pPr>
      <w:r w:rsidRPr="003A09A5">
        <w:rPr>
          <w:rFonts w:eastAsia="Times New Roman"/>
          <w:b/>
          <w:sz w:val="28"/>
          <w:szCs w:val="28"/>
          <w:lang w:eastAsia="ru-RU"/>
        </w:rPr>
        <w:t>Упражнение «Групповая дискуссия».</w:t>
      </w:r>
    </w:p>
    <w:p w14:paraId="671552FE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sz w:val="28"/>
          <w:szCs w:val="28"/>
          <w:lang w:eastAsia="ru-RU"/>
        </w:rPr>
      </w:pPr>
      <w:r w:rsidRPr="003A09A5">
        <w:rPr>
          <w:rFonts w:eastAsia="Times New Roman"/>
          <w:sz w:val="28"/>
          <w:szCs w:val="28"/>
          <w:lang w:eastAsia="ru-RU"/>
        </w:rPr>
        <w:t>Пословицы и поговорки о дружбе</w:t>
      </w:r>
      <w:r w:rsidR="001F5040" w:rsidRPr="003A09A5">
        <w:rPr>
          <w:rFonts w:eastAsia="Times New Roman"/>
          <w:sz w:val="28"/>
          <w:szCs w:val="28"/>
          <w:lang w:eastAsia="ru-RU"/>
        </w:rPr>
        <w:t>.</w:t>
      </w:r>
    </w:p>
    <w:p w14:paraId="381DC57F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b/>
          <w:sz w:val="28"/>
          <w:szCs w:val="28"/>
          <w:lang w:eastAsia="ru-RU"/>
        </w:rPr>
      </w:pPr>
      <w:r w:rsidRPr="003A09A5">
        <w:rPr>
          <w:rFonts w:eastAsia="Times New Roman"/>
          <w:b/>
          <w:sz w:val="28"/>
          <w:szCs w:val="28"/>
          <w:lang w:eastAsia="ru-RU"/>
        </w:rPr>
        <w:t xml:space="preserve">Рефлексия. </w:t>
      </w:r>
    </w:p>
    <w:p w14:paraId="692E7034" w14:textId="77777777" w:rsidR="00A068BD" w:rsidRPr="003A09A5" w:rsidRDefault="00A068BD" w:rsidP="001F5040">
      <w:pPr>
        <w:pStyle w:val="a7"/>
        <w:spacing w:before="0"/>
        <w:ind w:left="0" w:firstLine="709"/>
        <w:rPr>
          <w:rFonts w:eastAsia="Times New Roman"/>
          <w:b/>
          <w:sz w:val="28"/>
          <w:szCs w:val="28"/>
          <w:lang w:eastAsia="ru-RU"/>
        </w:rPr>
      </w:pPr>
      <w:r w:rsidRPr="003A09A5">
        <w:rPr>
          <w:rFonts w:eastAsia="Times New Roman"/>
          <w:b/>
          <w:sz w:val="28"/>
          <w:szCs w:val="28"/>
          <w:lang w:eastAsia="ru-RU"/>
        </w:rPr>
        <w:t>Занятие 10. «Мы и наш класс».</w:t>
      </w:r>
    </w:p>
    <w:p w14:paraId="35935747" w14:textId="77777777" w:rsidR="00A068BD" w:rsidRPr="003A09A5" w:rsidRDefault="00A068BD" w:rsidP="001F5040">
      <w:pPr>
        <w:pStyle w:val="a7"/>
        <w:spacing w:before="0"/>
        <w:ind w:left="0" w:firstLine="709"/>
        <w:rPr>
          <w:sz w:val="28"/>
          <w:szCs w:val="28"/>
        </w:rPr>
      </w:pPr>
      <w:r w:rsidRPr="003A09A5">
        <w:rPr>
          <w:rFonts w:eastAsia="Times New Roman"/>
          <w:b/>
          <w:sz w:val="28"/>
          <w:szCs w:val="28"/>
          <w:lang w:eastAsia="ru-RU"/>
        </w:rPr>
        <w:t>Цель:</w:t>
      </w:r>
      <w:r w:rsidRPr="003A09A5">
        <w:rPr>
          <w:sz w:val="28"/>
          <w:szCs w:val="28"/>
        </w:rPr>
        <w:t xml:space="preserve"> снижение тревожности, достижение внутригруппового сплочения, осмысление своего персонального «Я» как части общего «Мы».</w:t>
      </w:r>
    </w:p>
    <w:p w14:paraId="70881735" w14:textId="77777777" w:rsidR="00A068BD" w:rsidRPr="003A09A5" w:rsidRDefault="00A068BD" w:rsidP="00AB7898">
      <w:pPr>
        <w:pStyle w:val="a7"/>
        <w:widowControl/>
        <w:numPr>
          <w:ilvl w:val="0"/>
          <w:numId w:val="12"/>
        </w:numPr>
        <w:suppressAutoHyphens w:val="0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Ритуал приветствия.</w:t>
      </w:r>
    </w:p>
    <w:p w14:paraId="2FEF32FB" w14:textId="77777777" w:rsidR="00A068BD" w:rsidRPr="003A09A5" w:rsidRDefault="00A068BD" w:rsidP="00AB7898">
      <w:pPr>
        <w:pStyle w:val="a7"/>
        <w:widowControl/>
        <w:numPr>
          <w:ilvl w:val="0"/>
          <w:numId w:val="12"/>
        </w:numPr>
        <w:suppressAutoHyphens w:val="0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Работа по теме.</w:t>
      </w:r>
    </w:p>
    <w:p w14:paraId="0683A23A" w14:textId="77777777" w:rsidR="00A068BD" w:rsidRPr="003A09A5" w:rsidRDefault="00A068BD" w:rsidP="001F5040">
      <w:pPr>
        <w:pStyle w:val="a7"/>
        <w:spacing w:before="0"/>
        <w:ind w:left="0" w:firstLine="709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>Упражнение «Коллаж класса».</w:t>
      </w:r>
    </w:p>
    <w:p w14:paraId="02F332C9" w14:textId="77777777" w:rsidR="00A068BD" w:rsidRPr="003A09A5" w:rsidRDefault="00A068BD" w:rsidP="001F5040">
      <w:pPr>
        <w:pStyle w:val="a7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 xml:space="preserve">Школьникам предлагается создать свою эмблему </w:t>
      </w:r>
      <w:r w:rsidR="009521E9" w:rsidRPr="003A09A5">
        <w:rPr>
          <w:rFonts w:eastAsia="Times New Roman"/>
          <w:sz w:val="28"/>
          <w:szCs w:val="28"/>
          <w:lang w:eastAsia="ru-RU"/>
        </w:rPr>
        <w:t>–</w:t>
      </w:r>
      <w:r w:rsidRPr="003A09A5">
        <w:rPr>
          <w:sz w:val="28"/>
          <w:szCs w:val="28"/>
        </w:rPr>
        <w:t xml:space="preserve"> визитку, на которой должно быть написано имя участника и какое-либо его положительное качество, форму каждый выбирает свою. Пока дети работают, на доске перед ними висит плакат с надписью в центре «Мы и наш класс». Выполнив задание, каждый подходит к плакату и приклеивает свою эмблему на общий шаблон. Психологу необходимо подвести участников к идее, что каждый из них </w:t>
      </w:r>
      <w:r w:rsidR="009521E9" w:rsidRPr="003A09A5">
        <w:rPr>
          <w:rFonts w:eastAsia="Times New Roman"/>
          <w:sz w:val="28"/>
          <w:szCs w:val="28"/>
          <w:lang w:eastAsia="ru-RU"/>
        </w:rPr>
        <w:t>–</w:t>
      </w:r>
      <w:r w:rsidRPr="003A09A5">
        <w:rPr>
          <w:sz w:val="28"/>
          <w:szCs w:val="28"/>
        </w:rPr>
        <w:t xml:space="preserve"> частичка целого класса, что все отдельные «Я» составляют общее «Мы». </w:t>
      </w:r>
    </w:p>
    <w:p w14:paraId="46F006D6" w14:textId="77777777" w:rsidR="00A068BD" w:rsidRPr="003A09A5" w:rsidRDefault="00A068BD" w:rsidP="001F5040">
      <w:pPr>
        <w:pStyle w:val="a7"/>
        <w:spacing w:before="0"/>
        <w:ind w:left="0" w:firstLine="709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>Упражнение «Какие мы».</w:t>
      </w:r>
    </w:p>
    <w:p w14:paraId="014313F8" w14:textId="77777777" w:rsidR="00A068BD" w:rsidRPr="003A09A5" w:rsidRDefault="00A068BD" w:rsidP="001F5040">
      <w:pPr>
        <w:pStyle w:val="a7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Все хором произносят «Мы все», а отдельные участники по очереди читают качества, записанные на индивидуальных гербах, но только во множественном числе. Например: «Мы все сильные, умные, красивые, добрые...»</w:t>
      </w:r>
    </w:p>
    <w:p w14:paraId="0561BB82" w14:textId="77777777" w:rsidR="00A068BD" w:rsidRPr="003A09A5" w:rsidRDefault="00A068BD" w:rsidP="001F5040">
      <w:pPr>
        <w:pStyle w:val="a7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 xml:space="preserve">Делается общая фотография группы. </w:t>
      </w:r>
    </w:p>
    <w:p w14:paraId="1163165D" w14:textId="77777777" w:rsidR="00A068BD" w:rsidRPr="003A09A5" w:rsidRDefault="00A068BD" w:rsidP="001F5040">
      <w:pPr>
        <w:pStyle w:val="a7"/>
        <w:spacing w:before="0"/>
        <w:ind w:left="0" w:firstLine="709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 xml:space="preserve">Проективная методика «Дерево». </w:t>
      </w:r>
    </w:p>
    <w:p w14:paraId="215DAC3C" w14:textId="77777777" w:rsidR="00A068BD" w:rsidRPr="003A09A5" w:rsidRDefault="00A068BD" w:rsidP="001F5040">
      <w:pPr>
        <w:pStyle w:val="a7"/>
        <w:spacing w:before="0"/>
        <w:ind w:left="0" w:firstLine="709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>Оценка эффективности занятий.</w:t>
      </w:r>
    </w:p>
    <w:p w14:paraId="21A54815" w14:textId="77777777" w:rsidR="00A068BD" w:rsidRPr="003A09A5" w:rsidRDefault="00A068BD" w:rsidP="001F5040">
      <w:pPr>
        <w:pStyle w:val="a7"/>
        <w:spacing w:before="0"/>
        <w:ind w:left="0" w:firstLine="709"/>
        <w:rPr>
          <w:sz w:val="28"/>
          <w:szCs w:val="28"/>
        </w:rPr>
      </w:pPr>
      <w:r w:rsidRPr="003A09A5">
        <w:rPr>
          <w:sz w:val="28"/>
          <w:szCs w:val="28"/>
        </w:rPr>
        <w:t>Каждый участник заполняет анкету для оценки эффективности цикла занятий.</w:t>
      </w:r>
    </w:p>
    <w:p w14:paraId="5CCB01DA" w14:textId="77777777" w:rsidR="00A068BD" w:rsidRDefault="00A068BD" w:rsidP="00333EF5">
      <w:pPr>
        <w:pStyle w:val="a6"/>
        <w:ind w:firstLine="709"/>
        <w:jc w:val="both"/>
      </w:pPr>
    </w:p>
    <w:p w14:paraId="7312F92F" w14:textId="77777777" w:rsidR="003A09A5" w:rsidRDefault="003A09A5" w:rsidP="00333EF5">
      <w:pPr>
        <w:pStyle w:val="a6"/>
        <w:ind w:firstLine="709"/>
        <w:jc w:val="both"/>
      </w:pPr>
    </w:p>
    <w:p w14:paraId="39EE7CFB" w14:textId="77777777" w:rsidR="003A09A5" w:rsidRPr="00772BAD" w:rsidRDefault="003A09A5" w:rsidP="00AB7898">
      <w:pPr>
        <w:pStyle w:val="a7"/>
        <w:numPr>
          <w:ilvl w:val="1"/>
          <w:numId w:val="17"/>
        </w:numPr>
        <w:shd w:val="clear" w:color="auto" w:fill="FFFFFF"/>
        <w:jc w:val="center"/>
        <w:rPr>
          <w:b/>
          <w:sz w:val="28"/>
          <w:szCs w:val="28"/>
        </w:rPr>
      </w:pPr>
      <w:r w:rsidRPr="00772BAD">
        <w:rPr>
          <w:b/>
          <w:sz w:val="28"/>
          <w:szCs w:val="28"/>
        </w:rPr>
        <w:t>Материально</w:t>
      </w:r>
      <w:r>
        <w:rPr>
          <w:b/>
          <w:sz w:val="28"/>
          <w:szCs w:val="28"/>
        </w:rPr>
        <w:t>-</w:t>
      </w:r>
      <w:r w:rsidRPr="00772BAD">
        <w:rPr>
          <w:b/>
          <w:sz w:val="28"/>
          <w:szCs w:val="28"/>
        </w:rPr>
        <w:t>техническое обеспечение деятельности педагога-психолога</w:t>
      </w:r>
    </w:p>
    <w:p w14:paraId="0D3D7B3C" w14:textId="77777777" w:rsidR="003A09A5" w:rsidRPr="00772BAD" w:rsidRDefault="003A09A5" w:rsidP="003A09A5">
      <w:pPr>
        <w:pStyle w:val="a7"/>
        <w:shd w:val="clear" w:color="auto" w:fill="FFFFFF"/>
        <w:ind w:left="1069"/>
        <w:rPr>
          <w:b/>
        </w:rPr>
      </w:pPr>
    </w:p>
    <w:p w14:paraId="0AAD5C4E" w14:textId="77777777" w:rsidR="003A09A5" w:rsidRPr="00772BAD" w:rsidRDefault="003A09A5" w:rsidP="003A09A5">
      <w:pPr>
        <w:shd w:val="clear" w:color="auto" w:fill="FFFFFF"/>
        <w:ind w:firstLine="567"/>
        <w:jc w:val="both"/>
        <w:rPr>
          <w:sz w:val="28"/>
          <w:szCs w:val="28"/>
        </w:rPr>
      </w:pPr>
      <w:r w:rsidRPr="00772BAD">
        <w:rPr>
          <w:sz w:val="28"/>
          <w:szCs w:val="28"/>
        </w:rPr>
        <w:t xml:space="preserve">Для преподавания программы необходим просторный оборудованный кабинет. Необходимо наличие парт, стульев, маркерной доски, интерактивной доски, компьютеров или ноутбуков. Должна быть обеспечена возможность быстро и легко передвинуть мебель и организовывать пространство, подходящее подзадачи занятия (как сидеть за партами перед доской, флипчартом, интерактивной доской, так и сидеть на стульях в кругу, в мини-группах, в парах). </w:t>
      </w:r>
    </w:p>
    <w:p w14:paraId="37BAD5F5" w14:textId="77777777" w:rsidR="003A09A5" w:rsidRPr="00772BAD" w:rsidRDefault="003A09A5" w:rsidP="003A09A5">
      <w:pPr>
        <w:shd w:val="clear" w:color="auto" w:fill="FFFFFF"/>
        <w:ind w:firstLine="567"/>
        <w:jc w:val="both"/>
        <w:rPr>
          <w:sz w:val="28"/>
          <w:szCs w:val="28"/>
        </w:rPr>
      </w:pPr>
      <w:r w:rsidRPr="00772BAD">
        <w:rPr>
          <w:sz w:val="28"/>
          <w:szCs w:val="28"/>
        </w:rPr>
        <w:t xml:space="preserve">Для реализации программы необходимо наличие маркерной доски, интерактивной доски, колонок для воспроизведения звуков (аудио) и видео материала, компьютеров или ноутбуков с возможностью выхода в интернет для проведения диагностических и лабораторных работ, выполнение исследовательской практики. Наличие надежных, валидных, признанных в профессиональном научном сообществе методик диагностики и развития психических функций и др. как на бумажных носителях, так и электронных автоматизированных вариантов методик. </w:t>
      </w:r>
    </w:p>
    <w:p w14:paraId="15AEE5A2" w14:textId="77777777" w:rsidR="003A09A5" w:rsidRPr="00772BAD" w:rsidRDefault="003A09A5" w:rsidP="003A09A5">
      <w:pPr>
        <w:shd w:val="clear" w:color="auto" w:fill="FFFFFF"/>
        <w:ind w:firstLine="567"/>
        <w:rPr>
          <w:sz w:val="28"/>
          <w:szCs w:val="28"/>
        </w:rPr>
      </w:pPr>
      <w:r w:rsidRPr="00772BAD">
        <w:rPr>
          <w:sz w:val="28"/>
          <w:szCs w:val="28"/>
        </w:rPr>
        <w:t xml:space="preserve">Необходимые инструменты: методики, развивающие упражнения и игры. </w:t>
      </w:r>
    </w:p>
    <w:p w14:paraId="71AC3238" w14:textId="77777777" w:rsidR="003A09A5" w:rsidRPr="00772BAD" w:rsidRDefault="003A09A5" w:rsidP="003A09A5">
      <w:pPr>
        <w:shd w:val="clear" w:color="auto" w:fill="FFFFFF"/>
        <w:ind w:firstLine="567"/>
        <w:jc w:val="both"/>
        <w:rPr>
          <w:sz w:val="28"/>
          <w:szCs w:val="28"/>
        </w:rPr>
      </w:pPr>
      <w:r w:rsidRPr="00772BAD">
        <w:rPr>
          <w:sz w:val="28"/>
          <w:szCs w:val="28"/>
        </w:rPr>
        <w:t xml:space="preserve">Необходимые канцелярские материалы: ватманы, бумага белая и цветная, папки, карандаши цветные и обычные, фломастеры, краски, кисти, стаканчики для воды, ластики, линейки, скотч: тонкий, толстый, двусторонний, клей ПВА, клей карандаш, ножницы магниты для доски, маркеры для доски, планшетов-подставок для письма за стульями. </w:t>
      </w:r>
    </w:p>
    <w:p w14:paraId="760F7B49" w14:textId="77777777" w:rsidR="003A09A5" w:rsidRDefault="003A09A5" w:rsidP="00333EF5">
      <w:pPr>
        <w:pStyle w:val="a6"/>
        <w:ind w:firstLine="709"/>
        <w:jc w:val="both"/>
      </w:pPr>
    </w:p>
    <w:p w14:paraId="4AF9A3EB" w14:textId="77777777" w:rsidR="003A09A5" w:rsidRDefault="003A09A5" w:rsidP="00333EF5">
      <w:pPr>
        <w:pStyle w:val="a6"/>
        <w:ind w:firstLine="709"/>
        <w:jc w:val="both"/>
      </w:pPr>
    </w:p>
    <w:p w14:paraId="661246B6" w14:textId="77777777" w:rsidR="003A09A5" w:rsidRPr="003A09A5" w:rsidRDefault="003A09A5" w:rsidP="00AB7898">
      <w:pPr>
        <w:pStyle w:val="a7"/>
        <w:numPr>
          <w:ilvl w:val="1"/>
          <w:numId w:val="17"/>
        </w:numPr>
        <w:shd w:val="clear" w:color="auto" w:fill="FFFFFF"/>
        <w:jc w:val="center"/>
        <w:rPr>
          <w:b/>
          <w:sz w:val="28"/>
          <w:szCs w:val="28"/>
        </w:rPr>
      </w:pPr>
      <w:r w:rsidRPr="003A09A5">
        <w:rPr>
          <w:b/>
          <w:sz w:val="28"/>
          <w:szCs w:val="28"/>
        </w:rPr>
        <w:t>Использованная и рекомендованная литература</w:t>
      </w:r>
    </w:p>
    <w:p w14:paraId="662F93E0" w14:textId="77777777" w:rsidR="003A09A5" w:rsidRDefault="003A09A5" w:rsidP="003A09A5">
      <w:pPr>
        <w:pStyle w:val="a7"/>
        <w:shd w:val="clear" w:color="auto" w:fill="FFFFFF"/>
        <w:ind w:left="1440"/>
      </w:pPr>
    </w:p>
    <w:p w14:paraId="4A48D775" w14:textId="77777777" w:rsidR="009521E9" w:rsidRPr="003A09A5" w:rsidRDefault="008F3246" w:rsidP="009521E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09A5">
        <w:rPr>
          <w:sz w:val="28"/>
          <w:szCs w:val="28"/>
        </w:rPr>
        <w:t>1.</w:t>
      </w:r>
      <w:r w:rsidR="009521E9" w:rsidRPr="003A09A5">
        <w:rPr>
          <w:color w:val="000000"/>
          <w:sz w:val="28"/>
          <w:szCs w:val="28"/>
        </w:rPr>
        <w:t xml:space="preserve"> Андрияхина Н. Как помочь пятикласснику? // Школьный психолог, 2003. </w:t>
      </w:r>
      <w:r w:rsidR="009521E9" w:rsidRPr="003A09A5">
        <w:rPr>
          <w:sz w:val="28"/>
          <w:szCs w:val="28"/>
        </w:rPr>
        <w:t>–</w:t>
      </w:r>
      <w:r w:rsidR="009521E9" w:rsidRPr="003A09A5">
        <w:rPr>
          <w:color w:val="000000"/>
          <w:sz w:val="28"/>
          <w:szCs w:val="28"/>
        </w:rPr>
        <w:t xml:space="preserve"> №.31.</w:t>
      </w:r>
    </w:p>
    <w:p w14:paraId="677E9099" w14:textId="77777777" w:rsidR="009521E9" w:rsidRPr="003A09A5" w:rsidRDefault="009521E9" w:rsidP="009521E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09A5">
        <w:rPr>
          <w:color w:val="000000"/>
          <w:sz w:val="28"/>
          <w:szCs w:val="28"/>
        </w:rPr>
        <w:t xml:space="preserve">2. Битиянова М.Р. Адаптация ребенка к школе: диагностика, коррекция, педагогическая поддержка. </w:t>
      </w:r>
      <w:r w:rsidRPr="003A09A5">
        <w:rPr>
          <w:sz w:val="28"/>
          <w:szCs w:val="28"/>
        </w:rPr>
        <w:t>–</w:t>
      </w:r>
      <w:r w:rsidRPr="003A09A5">
        <w:rPr>
          <w:color w:val="000000"/>
          <w:sz w:val="28"/>
          <w:szCs w:val="28"/>
        </w:rPr>
        <w:t xml:space="preserve"> М.: Генезис,1998.</w:t>
      </w:r>
    </w:p>
    <w:p w14:paraId="7D7E2967" w14:textId="77777777" w:rsidR="008F3246" w:rsidRPr="003A09A5" w:rsidRDefault="009521E9" w:rsidP="009521E9">
      <w:pPr>
        <w:shd w:val="clear" w:color="auto" w:fill="FFFFFF"/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 xml:space="preserve">3. </w:t>
      </w:r>
      <w:r w:rsidR="008F3246" w:rsidRPr="003A09A5">
        <w:rPr>
          <w:sz w:val="28"/>
          <w:szCs w:val="28"/>
        </w:rPr>
        <w:t xml:space="preserve">Битянова М. Психолого-педагогическое сопровождение школьников на этапе перехода из начального в среднее звено / М. Битянова // Школьный психолог. Приложение к газете "Первое сентября". </w:t>
      </w:r>
      <w:r w:rsidRPr="003A09A5">
        <w:rPr>
          <w:sz w:val="28"/>
          <w:szCs w:val="28"/>
        </w:rPr>
        <w:t>–</w:t>
      </w:r>
      <w:r w:rsidR="008F3246" w:rsidRPr="003A09A5">
        <w:rPr>
          <w:sz w:val="28"/>
          <w:szCs w:val="28"/>
        </w:rPr>
        <w:t xml:space="preserve"> 2001. </w:t>
      </w:r>
      <w:r w:rsidRPr="003A09A5">
        <w:rPr>
          <w:sz w:val="28"/>
          <w:szCs w:val="28"/>
        </w:rPr>
        <w:t>–</w:t>
      </w:r>
      <w:r w:rsidR="008F3246" w:rsidRPr="003A09A5">
        <w:rPr>
          <w:sz w:val="28"/>
          <w:szCs w:val="28"/>
        </w:rPr>
        <w:t xml:space="preserve"> No33.</w:t>
      </w:r>
    </w:p>
    <w:p w14:paraId="6C073CDE" w14:textId="77777777" w:rsidR="008F3246" w:rsidRPr="003A09A5" w:rsidRDefault="009521E9" w:rsidP="009521E9">
      <w:pPr>
        <w:shd w:val="clear" w:color="auto" w:fill="FFFFFF"/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4</w:t>
      </w:r>
      <w:r w:rsidR="008F3246" w:rsidRPr="003A09A5">
        <w:rPr>
          <w:sz w:val="28"/>
          <w:szCs w:val="28"/>
        </w:rPr>
        <w:t>.</w:t>
      </w:r>
      <w:r w:rsidRPr="003A09A5">
        <w:rPr>
          <w:sz w:val="28"/>
          <w:szCs w:val="28"/>
        </w:rPr>
        <w:t xml:space="preserve"> </w:t>
      </w:r>
      <w:r w:rsidR="008F3246" w:rsidRPr="003A09A5">
        <w:rPr>
          <w:sz w:val="28"/>
          <w:szCs w:val="28"/>
        </w:rPr>
        <w:t xml:space="preserve">Владимирова Ю. Новичок в средней школе: Программа  адаптационных встреч для пятиклассников / Ю. Владимирова // Школьный психолог. Приложение к газете «Первое сентября», </w:t>
      </w:r>
      <w:r w:rsidRPr="003A09A5">
        <w:rPr>
          <w:sz w:val="28"/>
          <w:szCs w:val="28"/>
        </w:rPr>
        <w:t xml:space="preserve">– </w:t>
      </w:r>
      <w:r w:rsidR="008F3246" w:rsidRPr="003A09A5">
        <w:rPr>
          <w:sz w:val="28"/>
          <w:szCs w:val="28"/>
        </w:rPr>
        <w:t xml:space="preserve">2004. </w:t>
      </w:r>
      <w:r w:rsidRPr="003A09A5">
        <w:rPr>
          <w:sz w:val="28"/>
          <w:szCs w:val="28"/>
        </w:rPr>
        <w:t>–</w:t>
      </w:r>
      <w:r w:rsidR="008F3246" w:rsidRPr="003A09A5">
        <w:rPr>
          <w:sz w:val="28"/>
          <w:szCs w:val="28"/>
        </w:rPr>
        <w:t xml:space="preserve"> No9.</w:t>
      </w:r>
    </w:p>
    <w:p w14:paraId="6CB6F294" w14:textId="77777777" w:rsidR="008F3246" w:rsidRPr="003A09A5" w:rsidRDefault="009521E9" w:rsidP="009521E9">
      <w:pPr>
        <w:shd w:val="clear" w:color="auto" w:fill="FFFFFF"/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5</w:t>
      </w:r>
      <w:r w:rsidR="008F3246" w:rsidRPr="003A09A5">
        <w:rPr>
          <w:sz w:val="28"/>
          <w:szCs w:val="28"/>
        </w:rPr>
        <w:t>.</w:t>
      </w:r>
      <w:r w:rsidRPr="003A09A5">
        <w:rPr>
          <w:sz w:val="28"/>
          <w:szCs w:val="28"/>
        </w:rPr>
        <w:t xml:space="preserve"> </w:t>
      </w:r>
      <w:r w:rsidR="008F3246" w:rsidRPr="003A09A5">
        <w:rPr>
          <w:sz w:val="28"/>
          <w:szCs w:val="28"/>
        </w:rPr>
        <w:t>Журавлев Д. Адаптация учащихся при переходе из начальной в среднюю школу / Д. Журавлев // На</w:t>
      </w:r>
      <w:r w:rsidRPr="003A09A5">
        <w:rPr>
          <w:sz w:val="28"/>
          <w:szCs w:val="28"/>
        </w:rPr>
        <w:t>родное образование. – 2002. – N</w:t>
      </w:r>
      <w:r w:rsidR="008F3246" w:rsidRPr="003A09A5">
        <w:rPr>
          <w:sz w:val="28"/>
          <w:szCs w:val="28"/>
        </w:rPr>
        <w:t>8.</w:t>
      </w:r>
    </w:p>
    <w:p w14:paraId="41850131" w14:textId="77777777" w:rsidR="008F3246" w:rsidRPr="003A09A5" w:rsidRDefault="009521E9" w:rsidP="009521E9">
      <w:pPr>
        <w:shd w:val="clear" w:color="auto" w:fill="FFFFFF"/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6</w:t>
      </w:r>
      <w:r w:rsidR="008F3246" w:rsidRPr="003A09A5">
        <w:rPr>
          <w:sz w:val="28"/>
          <w:szCs w:val="28"/>
        </w:rPr>
        <w:t>.</w:t>
      </w:r>
      <w:r w:rsidRPr="003A09A5">
        <w:rPr>
          <w:sz w:val="28"/>
          <w:szCs w:val="28"/>
        </w:rPr>
        <w:t xml:space="preserve"> </w:t>
      </w:r>
      <w:r w:rsidR="008F3246" w:rsidRPr="003A09A5">
        <w:rPr>
          <w:sz w:val="28"/>
          <w:szCs w:val="28"/>
        </w:rPr>
        <w:t xml:space="preserve">Иванова Н. Адаптационный период в школе: смысл, значение, опыт / Н. Иванова // Новые ценности образования. </w:t>
      </w:r>
      <w:r w:rsidRPr="003A09A5">
        <w:rPr>
          <w:sz w:val="28"/>
          <w:szCs w:val="28"/>
        </w:rPr>
        <w:t>–</w:t>
      </w:r>
      <w:r w:rsidR="008F3246" w:rsidRPr="003A09A5">
        <w:rPr>
          <w:sz w:val="28"/>
          <w:szCs w:val="28"/>
        </w:rPr>
        <w:t xml:space="preserve"> М., 1997 г.</w:t>
      </w:r>
    </w:p>
    <w:p w14:paraId="268B7E28" w14:textId="77777777" w:rsidR="007562A0" w:rsidRPr="003A09A5" w:rsidRDefault="009521E9" w:rsidP="009521E9">
      <w:pPr>
        <w:shd w:val="clear" w:color="auto" w:fill="FFFFFF"/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7</w:t>
      </w:r>
      <w:r w:rsidR="008F3246" w:rsidRPr="003A09A5">
        <w:rPr>
          <w:sz w:val="28"/>
          <w:szCs w:val="28"/>
        </w:rPr>
        <w:t>.</w:t>
      </w:r>
      <w:r w:rsidRPr="003A09A5">
        <w:rPr>
          <w:sz w:val="28"/>
          <w:szCs w:val="28"/>
        </w:rPr>
        <w:t xml:space="preserve"> </w:t>
      </w:r>
      <w:r w:rsidR="007562A0" w:rsidRPr="003A09A5">
        <w:rPr>
          <w:sz w:val="28"/>
          <w:szCs w:val="28"/>
        </w:rPr>
        <w:t>Каталог психолого-педагогических программ и технологий в образовательной среде. – М.: Общественная организация «Федерация психологов образования России», 2018. – 358 с.</w:t>
      </w:r>
    </w:p>
    <w:p w14:paraId="507397B3" w14:textId="77777777" w:rsidR="008F3246" w:rsidRPr="003A09A5" w:rsidRDefault="007562A0" w:rsidP="009521E9">
      <w:pPr>
        <w:shd w:val="clear" w:color="auto" w:fill="FFFFFF"/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 xml:space="preserve">8. </w:t>
      </w:r>
      <w:r w:rsidR="008F3246" w:rsidRPr="003A09A5">
        <w:rPr>
          <w:sz w:val="28"/>
          <w:szCs w:val="28"/>
        </w:rPr>
        <w:t xml:space="preserve">Коблик Е. Г. Первый раз в 5 класс. Программа адаптации детей к средней школе. </w:t>
      </w:r>
      <w:r w:rsidR="009521E9" w:rsidRPr="003A09A5">
        <w:rPr>
          <w:sz w:val="28"/>
          <w:szCs w:val="28"/>
        </w:rPr>
        <w:t>–</w:t>
      </w:r>
      <w:r w:rsidR="008F3246" w:rsidRPr="003A09A5">
        <w:rPr>
          <w:sz w:val="28"/>
          <w:szCs w:val="28"/>
        </w:rPr>
        <w:t xml:space="preserve"> М.: Генезис, 2003. </w:t>
      </w:r>
      <w:r w:rsidR="009521E9" w:rsidRPr="003A09A5">
        <w:rPr>
          <w:sz w:val="28"/>
          <w:szCs w:val="28"/>
        </w:rPr>
        <w:t>–</w:t>
      </w:r>
      <w:r w:rsidR="008F3246" w:rsidRPr="003A09A5">
        <w:rPr>
          <w:sz w:val="28"/>
          <w:szCs w:val="28"/>
        </w:rPr>
        <w:t xml:space="preserve"> 122 с.</w:t>
      </w:r>
    </w:p>
    <w:p w14:paraId="7D8F9FB1" w14:textId="77777777" w:rsidR="008F3246" w:rsidRPr="003A09A5" w:rsidRDefault="007562A0" w:rsidP="009521E9">
      <w:pPr>
        <w:shd w:val="clear" w:color="auto" w:fill="FFFFFF"/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9</w:t>
      </w:r>
      <w:r w:rsidR="008F3246" w:rsidRPr="003A09A5">
        <w:rPr>
          <w:sz w:val="28"/>
          <w:szCs w:val="28"/>
        </w:rPr>
        <w:t>.</w:t>
      </w:r>
      <w:r w:rsidR="009521E9" w:rsidRPr="003A09A5">
        <w:rPr>
          <w:sz w:val="28"/>
          <w:szCs w:val="28"/>
        </w:rPr>
        <w:t xml:space="preserve"> </w:t>
      </w:r>
      <w:r w:rsidR="008F3246" w:rsidRPr="003A09A5">
        <w:rPr>
          <w:sz w:val="28"/>
          <w:szCs w:val="28"/>
        </w:rPr>
        <w:t xml:space="preserve">Коробкина С.А. Адаптация учащихся на сложных возрастных этапах (1,5, 10 классы): система работы с детьми, родителями, педагогами / </w:t>
      </w:r>
      <w:r w:rsidR="00D45F42" w:rsidRPr="003A09A5">
        <w:rPr>
          <w:sz w:val="28"/>
          <w:szCs w:val="28"/>
        </w:rPr>
        <w:t>авт.-сост. С.</w:t>
      </w:r>
      <w:r w:rsidR="008F3246" w:rsidRPr="003A09A5">
        <w:rPr>
          <w:sz w:val="28"/>
          <w:szCs w:val="28"/>
        </w:rPr>
        <w:t xml:space="preserve">А. Коробкина. </w:t>
      </w:r>
      <w:r w:rsidR="009521E9" w:rsidRPr="003A09A5">
        <w:rPr>
          <w:sz w:val="28"/>
          <w:szCs w:val="28"/>
        </w:rPr>
        <w:t>–</w:t>
      </w:r>
      <w:r w:rsidR="008F3246" w:rsidRPr="003A09A5">
        <w:rPr>
          <w:sz w:val="28"/>
          <w:szCs w:val="28"/>
        </w:rPr>
        <w:t xml:space="preserve"> Волгоград: Учитель, 2010. </w:t>
      </w:r>
      <w:r w:rsidR="009521E9" w:rsidRPr="003A09A5">
        <w:rPr>
          <w:sz w:val="28"/>
          <w:szCs w:val="28"/>
        </w:rPr>
        <w:t>–</w:t>
      </w:r>
      <w:r w:rsidR="008F3246" w:rsidRPr="003A09A5">
        <w:rPr>
          <w:sz w:val="28"/>
          <w:szCs w:val="28"/>
        </w:rPr>
        <w:t xml:space="preserve"> 238 с.</w:t>
      </w:r>
    </w:p>
    <w:p w14:paraId="09EE3833" w14:textId="77777777" w:rsidR="008F3246" w:rsidRPr="003A09A5" w:rsidRDefault="007562A0" w:rsidP="009521E9">
      <w:pPr>
        <w:shd w:val="clear" w:color="auto" w:fill="FFFFFF"/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10</w:t>
      </w:r>
      <w:r w:rsidR="008F3246" w:rsidRPr="003A09A5">
        <w:rPr>
          <w:sz w:val="28"/>
          <w:szCs w:val="28"/>
        </w:rPr>
        <w:t>.Крылова М. На новой ступени: трудности адаптации пятиклассников к школе / М. Крылова // Классное руководство и воспитание школьников. Приложение к газ</w:t>
      </w:r>
      <w:r w:rsidR="009521E9" w:rsidRPr="003A09A5">
        <w:rPr>
          <w:sz w:val="28"/>
          <w:szCs w:val="28"/>
        </w:rPr>
        <w:t>ете "Первое сентября". – 2009. – N</w:t>
      </w:r>
      <w:r w:rsidR="008F3246" w:rsidRPr="003A09A5">
        <w:rPr>
          <w:sz w:val="28"/>
          <w:szCs w:val="28"/>
        </w:rPr>
        <w:t>16.</w:t>
      </w:r>
    </w:p>
    <w:p w14:paraId="12EEA96A" w14:textId="77777777" w:rsidR="008F3246" w:rsidRPr="003A09A5" w:rsidRDefault="009521E9" w:rsidP="009521E9">
      <w:pPr>
        <w:shd w:val="clear" w:color="auto" w:fill="FFFFFF"/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1</w:t>
      </w:r>
      <w:r w:rsidR="007562A0" w:rsidRPr="003A09A5">
        <w:rPr>
          <w:sz w:val="28"/>
          <w:szCs w:val="28"/>
        </w:rPr>
        <w:t>1</w:t>
      </w:r>
      <w:r w:rsidR="008F3246" w:rsidRPr="003A09A5">
        <w:rPr>
          <w:sz w:val="28"/>
          <w:szCs w:val="28"/>
        </w:rPr>
        <w:t>.</w:t>
      </w:r>
      <w:r w:rsidRPr="003A09A5">
        <w:rPr>
          <w:sz w:val="28"/>
          <w:szCs w:val="28"/>
        </w:rPr>
        <w:t xml:space="preserve"> </w:t>
      </w:r>
      <w:r w:rsidR="008F3246" w:rsidRPr="003A09A5">
        <w:rPr>
          <w:sz w:val="28"/>
          <w:szCs w:val="28"/>
        </w:rPr>
        <w:t>Останина Н. Я и школа: Программа развития адаптивных</w:t>
      </w:r>
      <w:r w:rsidRPr="003A09A5">
        <w:rPr>
          <w:sz w:val="28"/>
          <w:szCs w:val="28"/>
        </w:rPr>
        <w:t xml:space="preserve"> возможностей</w:t>
      </w:r>
      <w:r w:rsidR="008F3246" w:rsidRPr="003A09A5">
        <w:rPr>
          <w:sz w:val="28"/>
          <w:szCs w:val="28"/>
        </w:rPr>
        <w:t xml:space="preserve"> учащихся при переходе в </w:t>
      </w:r>
      <w:r w:rsidRPr="003A09A5">
        <w:rPr>
          <w:sz w:val="28"/>
          <w:szCs w:val="28"/>
        </w:rPr>
        <w:t xml:space="preserve">среднее </w:t>
      </w:r>
      <w:r w:rsidR="008F3246" w:rsidRPr="003A09A5">
        <w:rPr>
          <w:sz w:val="28"/>
          <w:szCs w:val="28"/>
        </w:rPr>
        <w:t xml:space="preserve">звено / Н. Останина // Школьный психолог. Приложение к газете "Первое сентября". </w:t>
      </w:r>
      <w:r w:rsidRPr="003A09A5">
        <w:rPr>
          <w:sz w:val="28"/>
          <w:szCs w:val="28"/>
        </w:rPr>
        <w:t>–</w:t>
      </w:r>
      <w:r w:rsidR="008F3246" w:rsidRPr="003A09A5">
        <w:rPr>
          <w:sz w:val="28"/>
          <w:szCs w:val="28"/>
        </w:rPr>
        <w:t xml:space="preserve"> 2003. </w:t>
      </w:r>
      <w:r w:rsidRPr="003A09A5">
        <w:rPr>
          <w:sz w:val="28"/>
          <w:szCs w:val="28"/>
        </w:rPr>
        <w:t>– N</w:t>
      </w:r>
      <w:r w:rsidR="008F3246" w:rsidRPr="003A09A5">
        <w:rPr>
          <w:sz w:val="28"/>
          <w:szCs w:val="28"/>
        </w:rPr>
        <w:t>41.</w:t>
      </w:r>
    </w:p>
    <w:p w14:paraId="68E5F36A" w14:textId="77777777" w:rsidR="009521E9" w:rsidRPr="003A09A5" w:rsidRDefault="009521E9" w:rsidP="009521E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09A5">
        <w:rPr>
          <w:sz w:val="28"/>
          <w:szCs w:val="28"/>
        </w:rPr>
        <w:t>1</w:t>
      </w:r>
      <w:r w:rsidR="007562A0" w:rsidRPr="003A09A5">
        <w:rPr>
          <w:sz w:val="28"/>
          <w:szCs w:val="28"/>
        </w:rPr>
        <w:t>2</w:t>
      </w:r>
      <w:r w:rsidR="008F3246" w:rsidRPr="003A09A5">
        <w:rPr>
          <w:sz w:val="28"/>
          <w:szCs w:val="28"/>
        </w:rPr>
        <w:t>.</w:t>
      </w:r>
      <w:r w:rsidRPr="003A09A5">
        <w:rPr>
          <w:color w:val="000000"/>
          <w:sz w:val="28"/>
          <w:szCs w:val="28"/>
        </w:rPr>
        <w:t xml:space="preserve"> Панфилова М.А. Игротерапия общения.</w:t>
      </w:r>
      <w:r w:rsidR="00D45F42" w:rsidRPr="003A09A5">
        <w:rPr>
          <w:color w:val="000000"/>
          <w:sz w:val="28"/>
          <w:szCs w:val="28"/>
        </w:rPr>
        <w:t xml:space="preserve"> </w:t>
      </w:r>
      <w:r w:rsidR="00D45F42" w:rsidRPr="003A09A5">
        <w:rPr>
          <w:sz w:val="28"/>
          <w:szCs w:val="28"/>
        </w:rPr>
        <w:t xml:space="preserve">– </w:t>
      </w:r>
      <w:r w:rsidRPr="003A09A5">
        <w:rPr>
          <w:color w:val="000000"/>
          <w:sz w:val="28"/>
          <w:szCs w:val="28"/>
        </w:rPr>
        <w:t>М.: Генезис, 2001.</w:t>
      </w:r>
    </w:p>
    <w:p w14:paraId="58B81448" w14:textId="77777777" w:rsidR="009521E9" w:rsidRPr="003A09A5" w:rsidRDefault="009521E9" w:rsidP="009521E9">
      <w:pPr>
        <w:shd w:val="clear" w:color="auto" w:fill="FFFFFF"/>
        <w:ind w:firstLine="709"/>
        <w:jc w:val="both"/>
        <w:rPr>
          <w:sz w:val="28"/>
          <w:szCs w:val="28"/>
        </w:rPr>
      </w:pPr>
      <w:r w:rsidRPr="003A09A5">
        <w:rPr>
          <w:sz w:val="28"/>
          <w:szCs w:val="28"/>
        </w:rPr>
        <w:t>1</w:t>
      </w:r>
      <w:r w:rsidR="007562A0" w:rsidRPr="003A09A5">
        <w:rPr>
          <w:sz w:val="28"/>
          <w:szCs w:val="28"/>
        </w:rPr>
        <w:t>3</w:t>
      </w:r>
      <w:r w:rsidRPr="003A09A5">
        <w:rPr>
          <w:sz w:val="28"/>
          <w:szCs w:val="28"/>
        </w:rPr>
        <w:t>. Прихожан А. Пятиклассники: Собрание для родителей пятиклассников (психологические аспекты): методический материал / А. Прихожан // Школьный психолог. Приложение к газете "Первое сентября". – 2002. – N12.</w:t>
      </w:r>
    </w:p>
    <w:p w14:paraId="28EEE1C7" w14:textId="77777777" w:rsidR="009521E9" w:rsidRPr="003A09A5" w:rsidRDefault="009521E9" w:rsidP="009521E9">
      <w:pPr>
        <w:shd w:val="clear" w:color="auto" w:fill="FFFFFF"/>
        <w:ind w:firstLine="709"/>
        <w:jc w:val="both"/>
        <w:rPr>
          <w:sz w:val="28"/>
          <w:szCs w:val="28"/>
        </w:rPr>
      </w:pPr>
      <w:r w:rsidRPr="003A09A5">
        <w:rPr>
          <w:color w:val="000000"/>
          <w:sz w:val="28"/>
          <w:szCs w:val="28"/>
        </w:rPr>
        <w:t>1</w:t>
      </w:r>
      <w:r w:rsidR="007562A0" w:rsidRPr="003A09A5">
        <w:rPr>
          <w:color w:val="000000"/>
          <w:sz w:val="28"/>
          <w:szCs w:val="28"/>
        </w:rPr>
        <w:t>4</w:t>
      </w:r>
      <w:r w:rsidRPr="003A09A5">
        <w:rPr>
          <w:color w:val="000000"/>
          <w:sz w:val="28"/>
          <w:szCs w:val="28"/>
        </w:rPr>
        <w:t xml:space="preserve">. Самоукина Н.В. Игры в школе и дома: психотехнические упражнения и коррекционные программы. </w:t>
      </w:r>
      <w:r w:rsidRPr="003A09A5">
        <w:rPr>
          <w:sz w:val="28"/>
          <w:szCs w:val="28"/>
        </w:rPr>
        <w:t xml:space="preserve">– </w:t>
      </w:r>
      <w:r w:rsidRPr="003A09A5">
        <w:rPr>
          <w:color w:val="000000"/>
          <w:sz w:val="28"/>
          <w:szCs w:val="28"/>
        </w:rPr>
        <w:t>М.: Новая школа,1993.</w:t>
      </w:r>
    </w:p>
    <w:sectPr w:rsidR="009521E9" w:rsidRPr="003A09A5" w:rsidSect="00B7642C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6BDA7" w14:textId="77777777" w:rsidR="00A90952" w:rsidRDefault="00A90952" w:rsidP="00B82CE4">
      <w:r>
        <w:separator/>
      </w:r>
    </w:p>
  </w:endnote>
  <w:endnote w:type="continuationSeparator" w:id="0">
    <w:p w14:paraId="4217DE0E" w14:textId="77777777" w:rsidR="00A90952" w:rsidRDefault="00A90952" w:rsidP="00B8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C05FA" w14:textId="77777777" w:rsidR="00A90952" w:rsidRDefault="00A90952" w:rsidP="00B82CE4">
      <w:r>
        <w:separator/>
      </w:r>
    </w:p>
  </w:footnote>
  <w:footnote w:type="continuationSeparator" w:id="0">
    <w:p w14:paraId="566BA9C5" w14:textId="77777777" w:rsidR="00A90952" w:rsidRDefault="00A90952" w:rsidP="00B82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096238"/>
    <w:multiLevelType w:val="hybridMultilevel"/>
    <w:tmpl w:val="C77ECE64"/>
    <w:lvl w:ilvl="0" w:tplc="F4064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887D39"/>
    <w:multiLevelType w:val="hybridMultilevel"/>
    <w:tmpl w:val="AF803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B15B25"/>
    <w:multiLevelType w:val="hybridMultilevel"/>
    <w:tmpl w:val="0F045CBC"/>
    <w:lvl w:ilvl="0" w:tplc="103083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59975C5"/>
    <w:multiLevelType w:val="hybridMultilevel"/>
    <w:tmpl w:val="B77A6E26"/>
    <w:lvl w:ilvl="0" w:tplc="CF522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480EC9"/>
    <w:multiLevelType w:val="hybridMultilevel"/>
    <w:tmpl w:val="6AD6F8DA"/>
    <w:lvl w:ilvl="0" w:tplc="C0AAEA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83172"/>
    <w:multiLevelType w:val="hybridMultilevel"/>
    <w:tmpl w:val="03BE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04A73"/>
    <w:multiLevelType w:val="hybridMultilevel"/>
    <w:tmpl w:val="200CE4BA"/>
    <w:lvl w:ilvl="0" w:tplc="41D027C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7722C"/>
    <w:multiLevelType w:val="hybridMultilevel"/>
    <w:tmpl w:val="0F2695F4"/>
    <w:lvl w:ilvl="0" w:tplc="C36A3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D6A5C70"/>
    <w:multiLevelType w:val="hybridMultilevel"/>
    <w:tmpl w:val="D2CC551E"/>
    <w:lvl w:ilvl="0" w:tplc="6F4C1A8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85F4F"/>
    <w:multiLevelType w:val="hybridMultilevel"/>
    <w:tmpl w:val="0518C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80506"/>
    <w:multiLevelType w:val="hybridMultilevel"/>
    <w:tmpl w:val="29BE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E3C58"/>
    <w:multiLevelType w:val="hybridMultilevel"/>
    <w:tmpl w:val="047A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53C34"/>
    <w:multiLevelType w:val="hybridMultilevel"/>
    <w:tmpl w:val="452E5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85017"/>
    <w:multiLevelType w:val="hybridMultilevel"/>
    <w:tmpl w:val="D95E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50735"/>
    <w:multiLevelType w:val="hybridMultilevel"/>
    <w:tmpl w:val="AC5245E0"/>
    <w:lvl w:ilvl="0" w:tplc="C16E2B2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822E2"/>
    <w:multiLevelType w:val="hybridMultilevel"/>
    <w:tmpl w:val="492EDE06"/>
    <w:lvl w:ilvl="0" w:tplc="B99AC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3C3A53"/>
    <w:multiLevelType w:val="hybridMultilevel"/>
    <w:tmpl w:val="4C385002"/>
    <w:lvl w:ilvl="0" w:tplc="F5E85EC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96BEF"/>
    <w:multiLevelType w:val="hybridMultilevel"/>
    <w:tmpl w:val="EC52901E"/>
    <w:lvl w:ilvl="0" w:tplc="666A6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F285F"/>
    <w:multiLevelType w:val="hybridMultilevel"/>
    <w:tmpl w:val="CBBEE97E"/>
    <w:lvl w:ilvl="0" w:tplc="B57039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0031D"/>
    <w:multiLevelType w:val="hybridMultilevel"/>
    <w:tmpl w:val="E79012D6"/>
    <w:lvl w:ilvl="0" w:tplc="809074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1793261"/>
    <w:multiLevelType w:val="hybridMultilevel"/>
    <w:tmpl w:val="D500E060"/>
    <w:lvl w:ilvl="0" w:tplc="555E8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4387721"/>
    <w:multiLevelType w:val="hybridMultilevel"/>
    <w:tmpl w:val="0840E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767E68"/>
    <w:multiLevelType w:val="hybridMultilevel"/>
    <w:tmpl w:val="DA38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925BB"/>
    <w:multiLevelType w:val="hybridMultilevel"/>
    <w:tmpl w:val="440C00F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3D53690C"/>
    <w:multiLevelType w:val="hybridMultilevel"/>
    <w:tmpl w:val="8B64095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947B4A"/>
    <w:multiLevelType w:val="hybridMultilevel"/>
    <w:tmpl w:val="39FAB5E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F2439"/>
    <w:multiLevelType w:val="hybridMultilevel"/>
    <w:tmpl w:val="77662732"/>
    <w:lvl w:ilvl="0" w:tplc="C4C2F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79136A"/>
    <w:multiLevelType w:val="hybridMultilevel"/>
    <w:tmpl w:val="6CC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D3EC1"/>
    <w:multiLevelType w:val="multilevel"/>
    <w:tmpl w:val="7382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FD3FC9"/>
    <w:multiLevelType w:val="hybridMultilevel"/>
    <w:tmpl w:val="1E121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41F0C"/>
    <w:multiLevelType w:val="hybridMultilevel"/>
    <w:tmpl w:val="F5B2614A"/>
    <w:lvl w:ilvl="0" w:tplc="EC3A1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B05646"/>
    <w:multiLevelType w:val="hybridMultilevel"/>
    <w:tmpl w:val="7C2C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57455"/>
    <w:multiLevelType w:val="hybridMultilevel"/>
    <w:tmpl w:val="447A537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7D25BF"/>
    <w:multiLevelType w:val="hybridMultilevel"/>
    <w:tmpl w:val="E76CD2B2"/>
    <w:lvl w:ilvl="0" w:tplc="ACE8C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A74578"/>
    <w:multiLevelType w:val="hybridMultilevel"/>
    <w:tmpl w:val="E0B0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F5CAA"/>
    <w:multiLevelType w:val="hybridMultilevel"/>
    <w:tmpl w:val="78D028DA"/>
    <w:lvl w:ilvl="0" w:tplc="DFDC8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BBA6774"/>
    <w:multiLevelType w:val="hybridMultilevel"/>
    <w:tmpl w:val="8C1A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56ABF"/>
    <w:multiLevelType w:val="hybridMultilevel"/>
    <w:tmpl w:val="623CF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2467C"/>
    <w:multiLevelType w:val="hybridMultilevel"/>
    <w:tmpl w:val="DFE4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238"/>
    <w:multiLevelType w:val="hybridMultilevel"/>
    <w:tmpl w:val="19B4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7"/>
  </w:num>
  <w:num w:numId="3">
    <w:abstractNumId w:val="24"/>
  </w:num>
  <w:num w:numId="4">
    <w:abstractNumId w:val="8"/>
  </w:num>
  <w:num w:numId="5">
    <w:abstractNumId w:val="20"/>
  </w:num>
  <w:num w:numId="6">
    <w:abstractNumId w:val="34"/>
  </w:num>
  <w:num w:numId="7">
    <w:abstractNumId w:val="21"/>
  </w:num>
  <w:num w:numId="8">
    <w:abstractNumId w:val="1"/>
  </w:num>
  <w:num w:numId="9">
    <w:abstractNumId w:val="36"/>
  </w:num>
  <w:num w:numId="10">
    <w:abstractNumId w:val="4"/>
  </w:num>
  <w:num w:numId="11">
    <w:abstractNumId w:val="31"/>
  </w:num>
  <w:num w:numId="12">
    <w:abstractNumId w:val="16"/>
  </w:num>
  <w:num w:numId="13">
    <w:abstractNumId w:val="25"/>
  </w:num>
  <w:num w:numId="14">
    <w:abstractNumId w:val="2"/>
  </w:num>
  <w:num w:numId="15">
    <w:abstractNumId w:val="22"/>
  </w:num>
  <w:num w:numId="16">
    <w:abstractNumId w:val="11"/>
  </w:num>
  <w:num w:numId="17">
    <w:abstractNumId w:val="29"/>
  </w:num>
  <w:num w:numId="18">
    <w:abstractNumId w:val="9"/>
  </w:num>
  <w:num w:numId="19">
    <w:abstractNumId w:val="38"/>
  </w:num>
  <w:num w:numId="20">
    <w:abstractNumId w:val="12"/>
  </w:num>
  <w:num w:numId="21">
    <w:abstractNumId w:val="28"/>
  </w:num>
  <w:num w:numId="22">
    <w:abstractNumId w:val="30"/>
  </w:num>
  <w:num w:numId="23">
    <w:abstractNumId w:val="14"/>
  </w:num>
  <w:num w:numId="24">
    <w:abstractNumId w:val="37"/>
  </w:num>
  <w:num w:numId="25">
    <w:abstractNumId w:val="40"/>
  </w:num>
  <w:num w:numId="26">
    <w:abstractNumId w:val="5"/>
  </w:num>
  <w:num w:numId="27">
    <w:abstractNumId w:val="19"/>
  </w:num>
  <w:num w:numId="28">
    <w:abstractNumId w:val="15"/>
  </w:num>
  <w:num w:numId="29">
    <w:abstractNumId w:val="23"/>
  </w:num>
  <w:num w:numId="30">
    <w:abstractNumId w:val="10"/>
  </w:num>
  <w:num w:numId="31">
    <w:abstractNumId w:val="32"/>
  </w:num>
  <w:num w:numId="32">
    <w:abstractNumId w:val="35"/>
  </w:num>
  <w:num w:numId="33">
    <w:abstractNumId w:val="17"/>
  </w:num>
  <w:num w:numId="34">
    <w:abstractNumId w:val="39"/>
  </w:num>
  <w:num w:numId="35">
    <w:abstractNumId w:val="7"/>
  </w:num>
  <w:num w:numId="36">
    <w:abstractNumId w:val="18"/>
  </w:num>
  <w:num w:numId="37">
    <w:abstractNumId w:val="6"/>
  </w:num>
  <w:num w:numId="38">
    <w:abstractNumId w:val="3"/>
  </w:num>
  <w:num w:numId="39">
    <w:abstractNumId w:val="26"/>
  </w:num>
  <w:num w:numId="40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E4"/>
    <w:rsid w:val="00004058"/>
    <w:rsid w:val="00016238"/>
    <w:rsid w:val="00016EB6"/>
    <w:rsid w:val="0002166A"/>
    <w:rsid w:val="00026042"/>
    <w:rsid w:val="000262B8"/>
    <w:rsid w:val="00051A76"/>
    <w:rsid w:val="00056F0F"/>
    <w:rsid w:val="0006275C"/>
    <w:rsid w:val="000651E9"/>
    <w:rsid w:val="000674B3"/>
    <w:rsid w:val="0007464C"/>
    <w:rsid w:val="000917C8"/>
    <w:rsid w:val="000929FF"/>
    <w:rsid w:val="0009383C"/>
    <w:rsid w:val="000939A3"/>
    <w:rsid w:val="000955E4"/>
    <w:rsid w:val="000A0FDB"/>
    <w:rsid w:val="000A1CEC"/>
    <w:rsid w:val="000A1D96"/>
    <w:rsid w:val="000B01DF"/>
    <w:rsid w:val="000B2672"/>
    <w:rsid w:val="000B27D6"/>
    <w:rsid w:val="000B54AC"/>
    <w:rsid w:val="000B594F"/>
    <w:rsid w:val="000C7569"/>
    <w:rsid w:val="000D68C5"/>
    <w:rsid w:val="000E404E"/>
    <w:rsid w:val="000E549F"/>
    <w:rsid w:val="000F4E04"/>
    <w:rsid w:val="000F5BAA"/>
    <w:rsid w:val="000F670E"/>
    <w:rsid w:val="00100B94"/>
    <w:rsid w:val="0012245C"/>
    <w:rsid w:val="00130AFA"/>
    <w:rsid w:val="00131EC3"/>
    <w:rsid w:val="001436DC"/>
    <w:rsid w:val="00146CFF"/>
    <w:rsid w:val="00147B78"/>
    <w:rsid w:val="00151B94"/>
    <w:rsid w:val="00172C81"/>
    <w:rsid w:val="00174954"/>
    <w:rsid w:val="001750E7"/>
    <w:rsid w:val="00182DCE"/>
    <w:rsid w:val="001855E8"/>
    <w:rsid w:val="001A0BF5"/>
    <w:rsid w:val="001B17BA"/>
    <w:rsid w:val="001B2238"/>
    <w:rsid w:val="001B5E00"/>
    <w:rsid w:val="001D78D8"/>
    <w:rsid w:val="001E0666"/>
    <w:rsid w:val="001F25AC"/>
    <w:rsid w:val="001F5040"/>
    <w:rsid w:val="00224037"/>
    <w:rsid w:val="00224D2B"/>
    <w:rsid w:val="00231ACB"/>
    <w:rsid w:val="00240446"/>
    <w:rsid w:val="00246EA4"/>
    <w:rsid w:val="00251B94"/>
    <w:rsid w:val="00253ADE"/>
    <w:rsid w:val="0025665A"/>
    <w:rsid w:val="00260E92"/>
    <w:rsid w:val="00263433"/>
    <w:rsid w:val="00265263"/>
    <w:rsid w:val="00275D6C"/>
    <w:rsid w:val="002937F4"/>
    <w:rsid w:val="00294F01"/>
    <w:rsid w:val="00297153"/>
    <w:rsid w:val="002974DC"/>
    <w:rsid w:val="002A111A"/>
    <w:rsid w:val="002A52B9"/>
    <w:rsid w:val="002A615E"/>
    <w:rsid w:val="002B2065"/>
    <w:rsid w:val="002B5642"/>
    <w:rsid w:val="002E49D9"/>
    <w:rsid w:val="002F2D69"/>
    <w:rsid w:val="00311F37"/>
    <w:rsid w:val="00313EFF"/>
    <w:rsid w:val="00314362"/>
    <w:rsid w:val="00333EF5"/>
    <w:rsid w:val="003420B6"/>
    <w:rsid w:val="00345B0D"/>
    <w:rsid w:val="0036209C"/>
    <w:rsid w:val="00377BA5"/>
    <w:rsid w:val="00377FE4"/>
    <w:rsid w:val="0038416F"/>
    <w:rsid w:val="00393238"/>
    <w:rsid w:val="003A09A5"/>
    <w:rsid w:val="003B1596"/>
    <w:rsid w:val="003B2AEF"/>
    <w:rsid w:val="003B37A9"/>
    <w:rsid w:val="003B3801"/>
    <w:rsid w:val="003B757C"/>
    <w:rsid w:val="003C48F7"/>
    <w:rsid w:val="003F0A94"/>
    <w:rsid w:val="003F11A8"/>
    <w:rsid w:val="003F3768"/>
    <w:rsid w:val="00407766"/>
    <w:rsid w:val="004250AB"/>
    <w:rsid w:val="00432AFE"/>
    <w:rsid w:val="00450B08"/>
    <w:rsid w:val="004569F8"/>
    <w:rsid w:val="00460DC5"/>
    <w:rsid w:val="00461727"/>
    <w:rsid w:val="0046635F"/>
    <w:rsid w:val="00467519"/>
    <w:rsid w:val="004711AA"/>
    <w:rsid w:val="004A32CA"/>
    <w:rsid w:val="004A47D4"/>
    <w:rsid w:val="004A683C"/>
    <w:rsid w:val="004B114E"/>
    <w:rsid w:val="004C6EB0"/>
    <w:rsid w:val="004E6B0A"/>
    <w:rsid w:val="004F337B"/>
    <w:rsid w:val="004F5F51"/>
    <w:rsid w:val="00501B1A"/>
    <w:rsid w:val="0050445F"/>
    <w:rsid w:val="00507886"/>
    <w:rsid w:val="00514947"/>
    <w:rsid w:val="00532EFD"/>
    <w:rsid w:val="00537BD3"/>
    <w:rsid w:val="005416E1"/>
    <w:rsid w:val="00550DD8"/>
    <w:rsid w:val="005526C9"/>
    <w:rsid w:val="00560AB1"/>
    <w:rsid w:val="005705AE"/>
    <w:rsid w:val="00571C43"/>
    <w:rsid w:val="00581642"/>
    <w:rsid w:val="0058255B"/>
    <w:rsid w:val="00583D8E"/>
    <w:rsid w:val="00585AAD"/>
    <w:rsid w:val="005B06BF"/>
    <w:rsid w:val="005B2C20"/>
    <w:rsid w:val="005B57A6"/>
    <w:rsid w:val="005B5869"/>
    <w:rsid w:val="005C0A89"/>
    <w:rsid w:val="005C1219"/>
    <w:rsid w:val="005C26D7"/>
    <w:rsid w:val="005D257F"/>
    <w:rsid w:val="005E6F39"/>
    <w:rsid w:val="005E74FC"/>
    <w:rsid w:val="005F24A5"/>
    <w:rsid w:val="005F4D1C"/>
    <w:rsid w:val="005F783B"/>
    <w:rsid w:val="005F797A"/>
    <w:rsid w:val="0060345B"/>
    <w:rsid w:val="00604247"/>
    <w:rsid w:val="00620312"/>
    <w:rsid w:val="006320D7"/>
    <w:rsid w:val="00635AAE"/>
    <w:rsid w:val="0064000C"/>
    <w:rsid w:val="006407FF"/>
    <w:rsid w:val="006425C4"/>
    <w:rsid w:val="006542FE"/>
    <w:rsid w:val="00657686"/>
    <w:rsid w:val="00660069"/>
    <w:rsid w:val="00663A04"/>
    <w:rsid w:val="00664456"/>
    <w:rsid w:val="00664663"/>
    <w:rsid w:val="0067738C"/>
    <w:rsid w:val="00682D4A"/>
    <w:rsid w:val="00696254"/>
    <w:rsid w:val="006A3609"/>
    <w:rsid w:val="006A3BD9"/>
    <w:rsid w:val="006B2DF1"/>
    <w:rsid w:val="006C1D0C"/>
    <w:rsid w:val="006D1498"/>
    <w:rsid w:val="006D1978"/>
    <w:rsid w:val="006D611F"/>
    <w:rsid w:val="006E3BDC"/>
    <w:rsid w:val="006F0517"/>
    <w:rsid w:val="006F4C53"/>
    <w:rsid w:val="0071323C"/>
    <w:rsid w:val="00730267"/>
    <w:rsid w:val="00736096"/>
    <w:rsid w:val="00737F53"/>
    <w:rsid w:val="00744628"/>
    <w:rsid w:val="007456F9"/>
    <w:rsid w:val="007562A0"/>
    <w:rsid w:val="00760DC4"/>
    <w:rsid w:val="00762D93"/>
    <w:rsid w:val="00767ACB"/>
    <w:rsid w:val="00771F1E"/>
    <w:rsid w:val="00772FDB"/>
    <w:rsid w:val="00781FEC"/>
    <w:rsid w:val="00785CDF"/>
    <w:rsid w:val="00796B1C"/>
    <w:rsid w:val="007A239B"/>
    <w:rsid w:val="007A5B88"/>
    <w:rsid w:val="007B58C1"/>
    <w:rsid w:val="007C0318"/>
    <w:rsid w:val="007C0A91"/>
    <w:rsid w:val="007C1D0E"/>
    <w:rsid w:val="007D79BC"/>
    <w:rsid w:val="007F485E"/>
    <w:rsid w:val="007F55D1"/>
    <w:rsid w:val="007F63DE"/>
    <w:rsid w:val="008050BE"/>
    <w:rsid w:val="00805374"/>
    <w:rsid w:val="00811949"/>
    <w:rsid w:val="008159AD"/>
    <w:rsid w:val="00825281"/>
    <w:rsid w:val="00831A04"/>
    <w:rsid w:val="00835F0B"/>
    <w:rsid w:val="00837682"/>
    <w:rsid w:val="00847C21"/>
    <w:rsid w:val="00853B56"/>
    <w:rsid w:val="00871DCC"/>
    <w:rsid w:val="00873B5B"/>
    <w:rsid w:val="008760C9"/>
    <w:rsid w:val="008827D9"/>
    <w:rsid w:val="00886E80"/>
    <w:rsid w:val="008953B4"/>
    <w:rsid w:val="008A40BD"/>
    <w:rsid w:val="008A7922"/>
    <w:rsid w:val="008C1136"/>
    <w:rsid w:val="008D11CA"/>
    <w:rsid w:val="008D3718"/>
    <w:rsid w:val="008D3AD6"/>
    <w:rsid w:val="008D60E2"/>
    <w:rsid w:val="008F3246"/>
    <w:rsid w:val="009001F1"/>
    <w:rsid w:val="009004AE"/>
    <w:rsid w:val="00901907"/>
    <w:rsid w:val="00902F4A"/>
    <w:rsid w:val="009154AE"/>
    <w:rsid w:val="00922D90"/>
    <w:rsid w:val="00922E48"/>
    <w:rsid w:val="00927E67"/>
    <w:rsid w:val="00931962"/>
    <w:rsid w:val="009346F5"/>
    <w:rsid w:val="009422DF"/>
    <w:rsid w:val="00946007"/>
    <w:rsid w:val="00950D08"/>
    <w:rsid w:val="009521E9"/>
    <w:rsid w:val="00967430"/>
    <w:rsid w:val="009711A1"/>
    <w:rsid w:val="00975F3A"/>
    <w:rsid w:val="009825BF"/>
    <w:rsid w:val="00986C75"/>
    <w:rsid w:val="00997942"/>
    <w:rsid w:val="009A15F5"/>
    <w:rsid w:val="009A6BC5"/>
    <w:rsid w:val="009B373A"/>
    <w:rsid w:val="009B6CEF"/>
    <w:rsid w:val="009C1314"/>
    <w:rsid w:val="009C6425"/>
    <w:rsid w:val="009D3594"/>
    <w:rsid w:val="009D4951"/>
    <w:rsid w:val="009F053B"/>
    <w:rsid w:val="00A02F0C"/>
    <w:rsid w:val="00A052FF"/>
    <w:rsid w:val="00A053BE"/>
    <w:rsid w:val="00A068BD"/>
    <w:rsid w:val="00A1002E"/>
    <w:rsid w:val="00A11E5A"/>
    <w:rsid w:val="00A30E81"/>
    <w:rsid w:val="00A327C0"/>
    <w:rsid w:val="00A354F2"/>
    <w:rsid w:val="00A40F0F"/>
    <w:rsid w:val="00A50FF0"/>
    <w:rsid w:val="00A51FA9"/>
    <w:rsid w:val="00A629CE"/>
    <w:rsid w:val="00A75799"/>
    <w:rsid w:val="00A75939"/>
    <w:rsid w:val="00A80F12"/>
    <w:rsid w:val="00A81415"/>
    <w:rsid w:val="00A82781"/>
    <w:rsid w:val="00A90952"/>
    <w:rsid w:val="00AA0FEC"/>
    <w:rsid w:val="00AB05C5"/>
    <w:rsid w:val="00AB4248"/>
    <w:rsid w:val="00AB4FA5"/>
    <w:rsid w:val="00AB715F"/>
    <w:rsid w:val="00AB74C8"/>
    <w:rsid w:val="00AB7898"/>
    <w:rsid w:val="00AC1AC9"/>
    <w:rsid w:val="00AC4F02"/>
    <w:rsid w:val="00AD2390"/>
    <w:rsid w:val="00AD7308"/>
    <w:rsid w:val="00AD7BD2"/>
    <w:rsid w:val="00AE588D"/>
    <w:rsid w:val="00AF1845"/>
    <w:rsid w:val="00AF2E03"/>
    <w:rsid w:val="00AF345C"/>
    <w:rsid w:val="00B017C8"/>
    <w:rsid w:val="00B02118"/>
    <w:rsid w:val="00B114A0"/>
    <w:rsid w:val="00B17391"/>
    <w:rsid w:val="00B27641"/>
    <w:rsid w:val="00B27987"/>
    <w:rsid w:val="00B3023B"/>
    <w:rsid w:val="00B32451"/>
    <w:rsid w:val="00B33F0E"/>
    <w:rsid w:val="00B35A07"/>
    <w:rsid w:val="00B400E4"/>
    <w:rsid w:val="00B54EBD"/>
    <w:rsid w:val="00B57BEF"/>
    <w:rsid w:val="00B62ED3"/>
    <w:rsid w:val="00B64F04"/>
    <w:rsid w:val="00B702D2"/>
    <w:rsid w:val="00B75BD1"/>
    <w:rsid w:val="00B7642C"/>
    <w:rsid w:val="00B82CE4"/>
    <w:rsid w:val="00BA4661"/>
    <w:rsid w:val="00BA486A"/>
    <w:rsid w:val="00BB5AEA"/>
    <w:rsid w:val="00BB6216"/>
    <w:rsid w:val="00BC1304"/>
    <w:rsid w:val="00BD417A"/>
    <w:rsid w:val="00BD4384"/>
    <w:rsid w:val="00BE5EB7"/>
    <w:rsid w:val="00BE6BF3"/>
    <w:rsid w:val="00BF6263"/>
    <w:rsid w:val="00C07018"/>
    <w:rsid w:val="00C155DC"/>
    <w:rsid w:val="00C15B8C"/>
    <w:rsid w:val="00C240F6"/>
    <w:rsid w:val="00C30F78"/>
    <w:rsid w:val="00C33646"/>
    <w:rsid w:val="00C453A2"/>
    <w:rsid w:val="00C455B6"/>
    <w:rsid w:val="00C473F8"/>
    <w:rsid w:val="00C8105D"/>
    <w:rsid w:val="00C83A61"/>
    <w:rsid w:val="00CA22DF"/>
    <w:rsid w:val="00CC5048"/>
    <w:rsid w:val="00CD7EDA"/>
    <w:rsid w:val="00CE7D1C"/>
    <w:rsid w:val="00CF4206"/>
    <w:rsid w:val="00CF5A0A"/>
    <w:rsid w:val="00D01B01"/>
    <w:rsid w:val="00D105BC"/>
    <w:rsid w:val="00D24B5B"/>
    <w:rsid w:val="00D358C1"/>
    <w:rsid w:val="00D42E9E"/>
    <w:rsid w:val="00D45392"/>
    <w:rsid w:val="00D45F42"/>
    <w:rsid w:val="00D56F23"/>
    <w:rsid w:val="00D5738C"/>
    <w:rsid w:val="00D60055"/>
    <w:rsid w:val="00D63D82"/>
    <w:rsid w:val="00D67EAF"/>
    <w:rsid w:val="00D72DAD"/>
    <w:rsid w:val="00D7694F"/>
    <w:rsid w:val="00D818A4"/>
    <w:rsid w:val="00D8195C"/>
    <w:rsid w:val="00D81B49"/>
    <w:rsid w:val="00D83189"/>
    <w:rsid w:val="00D872F2"/>
    <w:rsid w:val="00D91C52"/>
    <w:rsid w:val="00D94440"/>
    <w:rsid w:val="00DA2620"/>
    <w:rsid w:val="00DB3120"/>
    <w:rsid w:val="00DB3B79"/>
    <w:rsid w:val="00DC0696"/>
    <w:rsid w:val="00DC27B7"/>
    <w:rsid w:val="00DC7449"/>
    <w:rsid w:val="00DE19DA"/>
    <w:rsid w:val="00DE4B49"/>
    <w:rsid w:val="00DF3445"/>
    <w:rsid w:val="00DF59E3"/>
    <w:rsid w:val="00E01981"/>
    <w:rsid w:val="00E01EDF"/>
    <w:rsid w:val="00E07BAD"/>
    <w:rsid w:val="00E123D3"/>
    <w:rsid w:val="00E260B6"/>
    <w:rsid w:val="00E3338B"/>
    <w:rsid w:val="00E4195F"/>
    <w:rsid w:val="00E54EA5"/>
    <w:rsid w:val="00E56A03"/>
    <w:rsid w:val="00E64F71"/>
    <w:rsid w:val="00E67D8E"/>
    <w:rsid w:val="00E810D3"/>
    <w:rsid w:val="00E84515"/>
    <w:rsid w:val="00E91274"/>
    <w:rsid w:val="00E94803"/>
    <w:rsid w:val="00E95CD3"/>
    <w:rsid w:val="00E96694"/>
    <w:rsid w:val="00EA7BED"/>
    <w:rsid w:val="00EB16A1"/>
    <w:rsid w:val="00EB20A4"/>
    <w:rsid w:val="00EB7AB4"/>
    <w:rsid w:val="00EC2EF4"/>
    <w:rsid w:val="00ED4139"/>
    <w:rsid w:val="00EE770B"/>
    <w:rsid w:val="00EF68A5"/>
    <w:rsid w:val="00F06561"/>
    <w:rsid w:val="00F1496C"/>
    <w:rsid w:val="00F2067A"/>
    <w:rsid w:val="00F21074"/>
    <w:rsid w:val="00F22C75"/>
    <w:rsid w:val="00F23900"/>
    <w:rsid w:val="00F32221"/>
    <w:rsid w:val="00F33C73"/>
    <w:rsid w:val="00F47A7D"/>
    <w:rsid w:val="00F5180D"/>
    <w:rsid w:val="00F601F4"/>
    <w:rsid w:val="00F65639"/>
    <w:rsid w:val="00F7273C"/>
    <w:rsid w:val="00F74C10"/>
    <w:rsid w:val="00F97463"/>
    <w:rsid w:val="00FA2EE5"/>
    <w:rsid w:val="00FA68C7"/>
    <w:rsid w:val="00FB0EFF"/>
    <w:rsid w:val="00FB7FD1"/>
    <w:rsid w:val="00FD07DA"/>
    <w:rsid w:val="00FD3BCD"/>
    <w:rsid w:val="00FD6D38"/>
    <w:rsid w:val="00FD6F9F"/>
    <w:rsid w:val="00FD73C5"/>
    <w:rsid w:val="00FE0707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0AB30A"/>
  <w15:docId w15:val="{DB80D16E-430B-4AA8-ACA5-98FCAA32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B82CE4"/>
    <w:pPr>
      <w:spacing w:before="100" w:beforeAutospacing="1" w:after="100" w:afterAutospacing="1"/>
    </w:pPr>
  </w:style>
  <w:style w:type="character" w:styleId="a3">
    <w:name w:val="footnote reference"/>
    <w:semiHidden/>
    <w:rsid w:val="00B82CE4"/>
    <w:rPr>
      <w:vertAlign w:val="superscript"/>
    </w:rPr>
  </w:style>
  <w:style w:type="paragraph" w:styleId="a4">
    <w:name w:val="footnote text"/>
    <w:basedOn w:val="a"/>
    <w:link w:val="a5"/>
    <w:semiHidden/>
    <w:rsid w:val="00B82CE4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82C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aliases w:val="основа"/>
    <w:uiPriority w:val="1"/>
    <w:qFormat/>
    <w:rsid w:val="00B82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4EA5"/>
    <w:pPr>
      <w:widowControl w:val="0"/>
      <w:suppressAutoHyphens/>
      <w:spacing w:before="120"/>
      <w:ind w:left="720"/>
      <w:contextualSpacing/>
      <w:jc w:val="both"/>
    </w:pPr>
    <w:rPr>
      <w:rFonts w:eastAsia="Arial"/>
      <w:kern w:val="1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785C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5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85C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85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01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01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664663"/>
    <w:pPr>
      <w:widowControl w:val="0"/>
      <w:autoSpaceDE w:val="0"/>
      <w:autoSpaceDN w:val="0"/>
      <w:adjustRightInd w:val="0"/>
      <w:spacing w:line="240" w:lineRule="exact"/>
      <w:ind w:firstLine="293"/>
      <w:jc w:val="both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66466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664663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664663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66466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66466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664663"/>
    <w:rPr>
      <w:rFonts w:ascii="Times New Roman" w:hAnsi="Times New Roman" w:cs="Times New Roman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8A79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792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A79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79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A79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59"/>
    <w:rsid w:val="00146C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  <w:style w:type="paragraph" w:customStyle="1" w:styleId="Style2">
    <w:name w:val="Style2"/>
    <w:basedOn w:val="a"/>
    <w:uiPriority w:val="99"/>
    <w:rsid w:val="00CE7D1C"/>
    <w:pPr>
      <w:widowControl w:val="0"/>
      <w:autoSpaceDE w:val="0"/>
      <w:autoSpaceDN w:val="0"/>
      <w:adjustRightInd w:val="0"/>
      <w:spacing w:line="230" w:lineRule="exact"/>
      <w:ind w:hanging="283"/>
    </w:pPr>
    <w:rPr>
      <w:rFonts w:eastAsiaTheme="minorEastAsia"/>
    </w:rPr>
  </w:style>
  <w:style w:type="character" w:customStyle="1" w:styleId="FontStyle38">
    <w:name w:val="Font Style38"/>
    <w:basedOn w:val="a0"/>
    <w:uiPriority w:val="99"/>
    <w:rsid w:val="00CE7D1C"/>
    <w:rPr>
      <w:rFonts w:ascii="Times New Roman" w:hAnsi="Times New Roman" w:cs="Times New Roman"/>
      <w:b/>
      <w:bCs/>
      <w:sz w:val="16"/>
      <w:szCs w:val="16"/>
    </w:rPr>
  </w:style>
  <w:style w:type="paragraph" w:customStyle="1" w:styleId="Default">
    <w:name w:val="Default"/>
    <w:rsid w:val="000B26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0">
    <w:name w:val="Font Style20"/>
    <w:basedOn w:val="a0"/>
    <w:uiPriority w:val="99"/>
    <w:rsid w:val="00251B94"/>
    <w:rPr>
      <w:rFonts w:ascii="Times New Roman" w:hAnsi="Times New Roman" w:cs="Times New Roman"/>
      <w:sz w:val="22"/>
      <w:szCs w:val="22"/>
    </w:rPr>
  </w:style>
  <w:style w:type="paragraph" w:customStyle="1" w:styleId="c10">
    <w:name w:val="c10"/>
    <w:basedOn w:val="a"/>
    <w:rsid w:val="005E6F39"/>
    <w:pPr>
      <w:spacing w:before="100" w:beforeAutospacing="1" w:after="100" w:afterAutospacing="1"/>
    </w:pPr>
  </w:style>
  <w:style w:type="character" w:customStyle="1" w:styleId="c22">
    <w:name w:val="c22"/>
    <w:basedOn w:val="a0"/>
    <w:rsid w:val="005E6F39"/>
  </w:style>
  <w:style w:type="paragraph" w:customStyle="1" w:styleId="c44">
    <w:name w:val="c44"/>
    <w:basedOn w:val="a"/>
    <w:rsid w:val="005E6F39"/>
    <w:pPr>
      <w:spacing w:before="100" w:beforeAutospacing="1" w:after="100" w:afterAutospacing="1"/>
    </w:pPr>
  </w:style>
  <w:style w:type="character" w:customStyle="1" w:styleId="c13">
    <w:name w:val="c13"/>
    <w:basedOn w:val="a0"/>
    <w:rsid w:val="005E6F39"/>
  </w:style>
  <w:style w:type="character" w:styleId="af4">
    <w:name w:val="Strong"/>
    <w:basedOn w:val="a0"/>
    <w:qFormat/>
    <w:rsid w:val="00A068BD"/>
    <w:rPr>
      <w:b/>
      <w:bCs/>
    </w:rPr>
  </w:style>
  <w:style w:type="paragraph" w:styleId="af5">
    <w:name w:val="Normal (Web)"/>
    <w:basedOn w:val="a"/>
    <w:unhideWhenUsed/>
    <w:rsid w:val="00A068BD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f3"/>
    <w:uiPriority w:val="59"/>
    <w:rsid w:val="00B764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7978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1992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304763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59022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AC38-74BC-4F95-82F6-5F192C1C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22</Pages>
  <Words>6138</Words>
  <Characters>34991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Хажеева</dc:creator>
  <cp:lastModifiedBy>Дима Колесников</cp:lastModifiedBy>
  <cp:revision>20</cp:revision>
  <cp:lastPrinted>2021-06-03T03:04:00Z</cp:lastPrinted>
  <dcterms:created xsi:type="dcterms:W3CDTF">2021-04-20T07:02:00Z</dcterms:created>
  <dcterms:modified xsi:type="dcterms:W3CDTF">2025-08-28T09:09:00Z</dcterms:modified>
</cp:coreProperties>
</file>